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6F2" w:rsidRPr="00AA36F2" w:rsidRDefault="00AA36F2" w:rsidP="00AA36F2">
      <w:pPr>
        <w:jc w:val="center"/>
        <w:rPr>
          <w:b/>
          <w:u w:val="single"/>
        </w:rPr>
      </w:pPr>
      <w:r w:rsidRPr="00AA36F2">
        <w:rPr>
          <w:b/>
          <w:u w:val="single"/>
        </w:rPr>
        <w:t>COMMUNICATION FOR RURAL DEVELOPMENT</w:t>
      </w:r>
    </w:p>
    <w:p w:rsidR="009D2D50" w:rsidRDefault="009D2D50"/>
    <w:p w:rsidR="00AA36F2" w:rsidRDefault="00AA36F2" w:rsidP="00AA36F2">
      <w:pPr>
        <w:jc w:val="center"/>
        <w:rPr>
          <w:b/>
          <w:u w:val="single"/>
        </w:rPr>
      </w:pPr>
      <w:r w:rsidRPr="00AA36F2">
        <w:rPr>
          <w:b/>
          <w:u w:val="single"/>
        </w:rPr>
        <w:t>Unit 2</w:t>
      </w:r>
    </w:p>
    <w:p w:rsidR="00240A98" w:rsidRDefault="00AA36F2" w:rsidP="006C1303">
      <w:pPr>
        <w:jc w:val="both"/>
        <w:rPr>
          <w:b/>
          <w:u w:val="single"/>
        </w:rPr>
      </w:pPr>
      <w:r>
        <w:rPr>
          <w:b/>
          <w:u w:val="single"/>
        </w:rPr>
        <w:t>Introduction of Personality</w:t>
      </w:r>
    </w:p>
    <w:p w:rsidR="003C053A" w:rsidRDefault="00C208A3" w:rsidP="006C1303">
      <w:pPr>
        <w:jc w:val="both"/>
        <w:rPr>
          <w:b/>
        </w:rPr>
      </w:pPr>
      <w:r>
        <w:rPr>
          <w:b/>
        </w:rPr>
        <w:t xml:space="preserve">Q. </w:t>
      </w:r>
      <w:r w:rsidR="003C053A" w:rsidRPr="003C053A">
        <w:rPr>
          <w:b/>
        </w:rPr>
        <w:t>Give an introductory view of Personality.</w:t>
      </w:r>
    </w:p>
    <w:p w:rsidR="004D03B4" w:rsidRPr="003C053A" w:rsidRDefault="004D03B4" w:rsidP="006C1303">
      <w:pPr>
        <w:jc w:val="both"/>
        <w:rPr>
          <w:b/>
        </w:rPr>
      </w:pPr>
      <w:r>
        <w:rPr>
          <w:b/>
        </w:rPr>
        <w:t xml:space="preserve">Q. </w:t>
      </w:r>
      <w:r w:rsidRPr="004D03B4">
        <w:rPr>
          <w:rFonts w:ascii="Mangal" w:hAnsi="Mangal" w:cs="Mangal"/>
          <w:b/>
        </w:rPr>
        <w:t>व्यक्तित्व</w:t>
      </w:r>
      <w:r w:rsidRPr="004D03B4">
        <w:rPr>
          <w:b/>
        </w:rPr>
        <w:t xml:space="preserve"> </w:t>
      </w:r>
      <w:r w:rsidRPr="004D03B4">
        <w:rPr>
          <w:rFonts w:ascii="Mangal" w:hAnsi="Mangal" w:cs="Mangal"/>
          <w:b/>
        </w:rPr>
        <w:t>का</w:t>
      </w:r>
      <w:r w:rsidRPr="004D03B4">
        <w:rPr>
          <w:b/>
        </w:rPr>
        <w:t xml:space="preserve"> </w:t>
      </w:r>
      <w:r w:rsidRPr="004D03B4">
        <w:rPr>
          <w:rFonts w:ascii="Mangal" w:hAnsi="Mangal" w:cs="Mangal"/>
          <w:b/>
        </w:rPr>
        <w:t>परिचयात्मक</w:t>
      </w:r>
      <w:r w:rsidRPr="004D03B4">
        <w:rPr>
          <w:b/>
        </w:rPr>
        <w:t xml:space="preserve"> </w:t>
      </w:r>
      <w:r w:rsidRPr="004D03B4">
        <w:rPr>
          <w:rFonts w:ascii="Mangal" w:hAnsi="Mangal" w:cs="Mangal"/>
          <w:b/>
        </w:rPr>
        <w:t>दृष्टिकोण</w:t>
      </w:r>
      <w:r w:rsidRPr="004D03B4">
        <w:rPr>
          <w:b/>
        </w:rPr>
        <w:t xml:space="preserve"> </w:t>
      </w:r>
      <w:r w:rsidRPr="004D03B4">
        <w:rPr>
          <w:rFonts w:ascii="Mangal" w:hAnsi="Mangal" w:cs="Mangal"/>
          <w:b/>
        </w:rPr>
        <w:t>दें।</w:t>
      </w:r>
    </w:p>
    <w:p w:rsidR="00906EF2" w:rsidRPr="00240A98" w:rsidRDefault="00240A98" w:rsidP="006C1303">
      <w:pPr>
        <w:jc w:val="both"/>
        <w:rPr>
          <w:b/>
          <w:u w:val="single"/>
        </w:rPr>
      </w:pPr>
      <w:r>
        <w:t>H</w:t>
      </w:r>
      <w:r w:rsidR="00906EF2" w:rsidRPr="00906EF2">
        <w:t>ow do we define ‘personality’? Within psychology two classic definitions are often used:</w:t>
      </w:r>
    </w:p>
    <w:p w:rsidR="00906EF2" w:rsidRPr="00906EF2" w:rsidRDefault="00906EF2" w:rsidP="006C1303">
      <w:pPr>
        <w:jc w:val="both"/>
      </w:pPr>
      <w:r w:rsidRPr="00906EF2">
        <w:t xml:space="preserve"> Personality is a dynamic organisation, inside the person, of psychophysical systems that create the person’s characteristic patterns of behaviour, thoughts and feelings. G.W. Allport, 1961</w:t>
      </w:r>
    </w:p>
    <w:p w:rsidR="00906EF2" w:rsidRPr="00906EF2" w:rsidRDefault="00906EF2" w:rsidP="006C1303">
      <w:pPr>
        <w:jc w:val="both"/>
      </w:pPr>
      <w:r w:rsidRPr="00906EF2">
        <w:t>More or l</w:t>
      </w:r>
      <w:r w:rsidR="001D3B86">
        <w:t xml:space="preserve">ess stable, internal factors </w:t>
      </w:r>
      <w:r w:rsidRPr="00906EF2">
        <w:t>make one person’s behaviour consistent from one time to another, and different from the behaviour other people would manifest in comparable situations. Child, 1968</w:t>
      </w:r>
    </w:p>
    <w:p w:rsidR="00906EF2" w:rsidRPr="00906EF2" w:rsidRDefault="00906EF2" w:rsidP="006C1303">
      <w:pPr>
        <w:jc w:val="both"/>
      </w:pPr>
      <w:r w:rsidRPr="00906EF2">
        <w:t>Both these definitions emphasize that personality is an internal process that guides behaviour. Gordon Allport(1961) makes the point that personality is psychophysical, which means both physical and psychological. Recent research has shown that biological and genetic phenomena do have an impact on personality. Child(1968) makes the point that personality is stable- or at least relatively stable. We do not change dramatically from week to week. We can predict how our friends will behave, and we expect them to behave in a recognizably similar way from one day to the next.</w:t>
      </w:r>
    </w:p>
    <w:p w:rsidR="00906EF2" w:rsidRPr="001D3B86" w:rsidRDefault="00906EF2" w:rsidP="006C1303">
      <w:pPr>
        <w:jc w:val="both"/>
      </w:pPr>
      <w:r w:rsidRPr="00906EF2">
        <w:t>Child(1968) includes consistency(within an individual) and difference(between individuals) in his definition, and Allport(1961) refers to characteristic patterns of behaviour within an individual. These are also important considerations. So personality is what makes our actions, thoughts and feelings consistent(or relatively consistent), and it is also what makes us different from one another.</w:t>
      </w:r>
    </w:p>
    <w:p w:rsidR="00AA36F2" w:rsidRDefault="00AA36F2" w:rsidP="006C1303">
      <w:pPr>
        <w:jc w:val="both"/>
      </w:pPr>
      <w:r w:rsidRPr="00AA36F2">
        <w:t xml:space="preserve">When we </w:t>
      </w:r>
      <w:r>
        <w:t xml:space="preserve">talk of personality, we don’t mean a person has charm, a positive attitude toward life, a smiling face, or a place as a finalist for “Miss Beautiful Smile” in this year’s Miss India contest. When </w:t>
      </w:r>
      <w:r w:rsidR="000F71A2">
        <w:t xml:space="preserve">psychologists talk of personality, they mean a dynamic </w:t>
      </w:r>
      <w:r w:rsidR="0062074B">
        <w:t xml:space="preserve">concept describing the growth and development of a person’s whole psychological </w:t>
      </w:r>
      <w:r w:rsidR="00BE75AF">
        <w:t>system.</w:t>
      </w:r>
    </w:p>
    <w:p w:rsidR="00945BF0" w:rsidRDefault="00BE75AF" w:rsidP="006C1303">
      <w:pPr>
        <w:jc w:val="both"/>
      </w:pPr>
      <w:r>
        <w:t>The definition of personality we most frequently use was produced by Gordon Allport nearly 70 years ago. He said personality is “the dynamic organization within the individual of those psychophysical  systems that determine his unique adjustments to his environment</w:t>
      </w:r>
      <w:r w:rsidR="00945BF0">
        <w:t>.”For our purposes , you should think of personality as the sum total of ways in which an individual reacts to and interacts with others. We most often describe it in terms of the measurable traits a person exhibits.</w:t>
      </w:r>
    </w:p>
    <w:p w:rsidR="003C053A" w:rsidRDefault="003C053A" w:rsidP="006C1303">
      <w:pPr>
        <w:jc w:val="both"/>
      </w:pPr>
    </w:p>
    <w:p w:rsidR="003C053A" w:rsidRDefault="003C053A" w:rsidP="006C1303">
      <w:pPr>
        <w:jc w:val="both"/>
      </w:pPr>
    </w:p>
    <w:p w:rsidR="003C053A" w:rsidRDefault="003C053A" w:rsidP="006C1303">
      <w:pPr>
        <w:jc w:val="both"/>
      </w:pPr>
    </w:p>
    <w:p w:rsidR="003C053A" w:rsidRDefault="003C053A" w:rsidP="006C1303">
      <w:pPr>
        <w:jc w:val="both"/>
      </w:pPr>
    </w:p>
    <w:p w:rsidR="003C053A" w:rsidRDefault="00C208A3" w:rsidP="006C1303">
      <w:pPr>
        <w:jc w:val="both"/>
        <w:rPr>
          <w:b/>
        </w:rPr>
      </w:pPr>
      <w:r>
        <w:rPr>
          <w:b/>
        </w:rPr>
        <w:t xml:space="preserve">Q. </w:t>
      </w:r>
      <w:r w:rsidRPr="00C208A3">
        <w:rPr>
          <w:b/>
        </w:rPr>
        <w:t>What is Personality? From the Personal Development point of view, what are the three essential traits?</w:t>
      </w:r>
    </w:p>
    <w:p w:rsidR="004D03B4" w:rsidRDefault="004D03B4" w:rsidP="006C1303">
      <w:pPr>
        <w:jc w:val="both"/>
        <w:rPr>
          <w:b/>
        </w:rPr>
      </w:pPr>
      <w:r>
        <w:rPr>
          <w:rFonts w:ascii="Mangal" w:hAnsi="Mangal" w:cs="Mangal"/>
          <w:b/>
        </w:rPr>
        <w:t xml:space="preserve">Q. </w:t>
      </w:r>
      <w:r w:rsidRPr="004D03B4">
        <w:rPr>
          <w:rFonts w:ascii="Mangal" w:hAnsi="Mangal" w:cs="Mangal"/>
          <w:b/>
        </w:rPr>
        <w:t>व्यक्तित्व</w:t>
      </w:r>
      <w:r w:rsidRPr="004D03B4">
        <w:rPr>
          <w:b/>
        </w:rPr>
        <w:t xml:space="preserve"> </w:t>
      </w:r>
      <w:r w:rsidRPr="004D03B4">
        <w:rPr>
          <w:rFonts w:ascii="Mangal" w:hAnsi="Mangal" w:cs="Mangal"/>
          <w:b/>
        </w:rPr>
        <w:t>क्या</w:t>
      </w:r>
      <w:r w:rsidRPr="004D03B4">
        <w:rPr>
          <w:b/>
        </w:rPr>
        <w:t xml:space="preserve"> </w:t>
      </w:r>
      <w:r w:rsidRPr="004D03B4">
        <w:rPr>
          <w:rFonts w:ascii="Mangal" w:hAnsi="Mangal" w:cs="Mangal"/>
          <w:b/>
        </w:rPr>
        <w:t>है</w:t>
      </w:r>
      <w:r w:rsidRPr="004D03B4">
        <w:rPr>
          <w:b/>
        </w:rPr>
        <w:t xml:space="preserve">? </w:t>
      </w:r>
      <w:r w:rsidRPr="004D03B4">
        <w:rPr>
          <w:rFonts w:ascii="Mangal" w:hAnsi="Mangal" w:cs="Mangal"/>
          <w:b/>
        </w:rPr>
        <w:t>व्यक्तिगत</w:t>
      </w:r>
      <w:r w:rsidRPr="004D03B4">
        <w:rPr>
          <w:b/>
        </w:rPr>
        <w:t xml:space="preserve"> </w:t>
      </w:r>
      <w:r w:rsidRPr="004D03B4">
        <w:rPr>
          <w:rFonts w:ascii="Mangal" w:hAnsi="Mangal" w:cs="Mangal"/>
          <w:b/>
        </w:rPr>
        <w:t>विकास</w:t>
      </w:r>
      <w:r w:rsidRPr="004D03B4">
        <w:rPr>
          <w:b/>
        </w:rPr>
        <w:t xml:space="preserve"> </w:t>
      </w:r>
      <w:r w:rsidRPr="004D03B4">
        <w:rPr>
          <w:rFonts w:ascii="Mangal" w:hAnsi="Mangal" w:cs="Mangal"/>
          <w:b/>
        </w:rPr>
        <w:t>के</w:t>
      </w:r>
      <w:r w:rsidRPr="004D03B4">
        <w:rPr>
          <w:b/>
        </w:rPr>
        <w:t xml:space="preserve"> </w:t>
      </w:r>
      <w:r w:rsidRPr="004D03B4">
        <w:rPr>
          <w:rFonts w:ascii="Mangal" w:hAnsi="Mangal" w:cs="Mangal"/>
          <w:b/>
        </w:rPr>
        <w:t>दृष्टिकोण</w:t>
      </w:r>
      <w:r w:rsidRPr="004D03B4">
        <w:rPr>
          <w:b/>
        </w:rPr>
        <w:t xml:space="preserve"> </w:t>
      </w:r>
      <w:r w:rsidRPr="004D03B4">
        <w:rPr>
          <w:rFonts w:ascii="Mangal" w:hAnsi="Mangal" w:cs="Mangal"/>
          <w:b/>
        </w:rPr>
        <w:t>से</w:t>
      </w:r>
      <w:r w:rsidRPr="004D03B4">
        <w:rPr>
          <w:b/>
        </w:rPr>
        <w:t xml:space="preserve">, </w:t>
      </w:r>
      <w:r w:rsidRPr="004D03B4">
        <w:rPr>
          <w:rFonts w:ascii="Mangal" w:hAnsi="Mangal" w:cs="Mangal"/>
          <w:b/>
        </w:rPr>
        <w:t>तीन</w:t>
      </w:r>
      <w:r w:rsidRPr="004D03B4">
        <w:rPr>
          <w:b/>
        </w:rPr>
        <w:t xml:space="preserve"> </w:t>
      </w:r>
      <w:r w:rsidRPr="004D03B4">
        <w:rPr>
          <w:rFonts w:ascii="Mangal" w:hAnsi="Mangal" w:cs="Mangal"/>
          <w:b/>
        </w:rPr>
        <w:t>आवश्यक</w:t>
      </w:r>
      <w:r w:rsidRPr="004D03B4">
        <w:rPr>
          <w:b/>
        </w:rPr>
        <w:t xml:space="preserve"> </w:t>
      </w:r>
      <w:r w:rsidRPr="004D03B4">
        <w:rPr>
          <w:rFonts w:ascii="Mangal" w:hAnsi="Mangal" w:cs="Mangal"/>
          <w:b/>
        </w:rPr>
        <w:t>लक्षण</w:t>
      </w:r>
      <w:r w:rsidRPr="004D03B4">
        <w:rPr>
          <w:b/>
        </w:rPr>
        <w:t xml:space="preserve"> </w:t>
      </w:r>
      <w:r w:rsidRPr="004D03B4">
        <w:rPr>
          <w:rFonts w:ascii="Mangal" w:hAnsi="Mangal" w:cs="Mangal"/>
          <w:b/>
        </w:rPr>
        <w:t>क्या</w:t>
      </w:r>
      <w:r w:rsidRPr="004D03B4">
        <w:rPr>
          <w:b/>
        </w:rPr>
        <w:t xml:space="preserve"> </w:t>
      </w:r>
      <w:r w:rsidRPr="004D03B4">
        <w:rPr>
          <w:rFonts w:ascii="Mangal" w:hAnsi="Mangal" w:cs="Mangal"/>
          <w:b/>
        </w:rPr>
        <w:t>हैं</w:t>
      </w:r>
      <w:r w:rsidRPr="004D03B4">
        <w:rPr>
          <w:b/>
        </w:rPr>
        <w:t>?</w:t>
      </w:r>
    </w:p>
    <w:p w:rsidR="004D03B4" w:rsidRPr="00C208A3" w:rsidRDefault="004D03B4" w:rsidP="006C1303">
      <w:pPr>
        <w:jc w:val="both"/>
        <w:rPr>
          <w:b/>
        </w:rPr>
      </w:pPr>
    </w:p>
    <w:p w:rsidR="003C053A" w:rsidRDefault="00945BF0" w:rsidP="006C1303">
      <w:pPr>
        <w:jc w:val="both"/>
      </w:pPr>
      <w:r>
        <w:t>Personality is the way we look, feel and behave. It is the totality of a person’s being – not merely the external appearance but also various other traits.</w:t>
      </w:r>
    </w:p>
    <w:p w:rsidR="00945BF0" w:rsidRDefault="00945BF0" w:rsidP="006C1303">
      <w:pPr>
        <w:jc w:val="both"/>
      </w:pPr>
      <w:r>
        <w:t>Personality includes the following:</w:t>
      </w:r>
    </w:p>
    <w:p w:rsidR="00945BF0" w:rsidRDefault="00945BF0" w:rsidP="006C1303">
      <w:pPr>
        <w:pStyle w:val="ListParagraph"/>
        <w:numPr>
          <w:ilvl w:val="0"/>
          <w:numId w:val="3"/>
        </w:numPr>
        <w:jc w:val="both"/>
      </w:pPr>
      <w:r>
        <w:t>Character Traits:</w:t>
      </w:r>
    </w:p>
    <w:p w:rsidR="00945BF0" w:rsidRDefault="00945BF0" w:rsidP="006C1303">
      <w:pPr>
        <w:pStyle w:val="ListParagraph"/>
        <w:numPr>
          <w:ilvl w:val="0"/>
          <w:numId w:val="4"/>
        </w:numPr>
        <w:jc w:val="both"/>
      </w:pPr>
      <w:r>
        <w:t>Integrity: a person’s honesty in dealing with others</w:t>
      </w:r>
      <w:r w:rsidR="009C6B48">
        <w:t>, loyalty to one’s beliefs, value systems etc.</w:t>
      </w:r>
    </w:p>
    <w:p w:rsidR="009C6B48" w:rsidRDefault="009C6B48" w:rsidP="006C1303">
      <w:pPr>
        <w:pStyle w:val="ListParagraph"/>
        <w:numPr>
          <w:ilvl w:val="0"/>
          <w:numId w:val="4"/>
        </w:numPr>
        <w:jc w:val="both"/>
      </w:pPr>
      <w:r>
        <w:t>Acceptance: by others who come into contact with a person, and recognizing and accepting them as a whole.</w:t>
      </w:r>
    </w:p>
    <w:p w:rsidR="009C6B48" w:rsidRDefault="009C6B48" w:rsidP="006C1303">
      <w:pPr>
        <w:pStyle w:val="ListParagraph"/>
        <w:numPr>
          <w:ilvl w:val="0"/>
          <w:numId w:val="4"/>
        </w:numPr>
        <w:jc w:val="both"/>
      </w:pPr>
      <w:r>
        <w:t>Discipline: refers to a person’s disciplined approach to life and work.</w:t>
      </w:r>
    </w:p>
    <w:p w:rsidR="009C6B48" w:rsidRDefault="003A01FD" w:rsidP="006C1303">
      <w:pPr>
        <w:pStyle w:val="ListParagraph"/>
        <w:numPr>
          <w:ilvl w:val="0"/>
          <w:numId w:val="4"/>
        </w:numPr>
        <w:jc w:val="both"/>
      </w:pPr>
      <w:r>
        <w:t>Dedication: refers to the commitment a person shows towards the achievement of individual as well as group goals.</w:t>
      </w:r>
    </w:p>
    <w:p w:rsidR="003A01FD" w:rsidRDefault="003A01FD" w:rsidP="006C1303">
      <w:pPr>
        <w:pStyle w:val="ListParagraph"/>
        <w:numPr>
          <w:ilvl w:val="0"/>
          <w:numId w:val="3"/>
        </w:numPr>
        <w:jc w:val="both"/>
      </w:pPr>
      <w:r>
        <w:t>Behavioural Traits:</w:t>
      </w:r>
    </w:p>
    <w:p w:rsidR="003A01FD" w:rsidRDefault="003A01FD" w:rsidP="006C1303">
      <w:pPr>
        <w:pStyle w:val="ListParagraph"/>
        <w:numPr>
          <w:ilvl w:val="0"/>
          <w:numId w:val="5"/>
        </w:numPr>
        <w:jc w:val="both"/>
      </w:pPr>
      <w:r>
        <w:t>Interpersonal skills: the way a person develops and sustains interpersonal relations with all those he/she has dealings with- bosses, co-workers, fellow students, customer clients, suppliers, private and government organizations.</w:t>
      </w:r>
    </w:p>
    <w:p w:rsidR="003A01FD" w:rsidRDefault="0074468E" w:rsidP="006C1303">
      <w:pPr>
        <w:pStyle w:val="ListParagraph"/>
        <w:numPr>
          <w:ilvl w:val="0"/>
          <w:numId w:val="5"/>
        </w:numPr>
        <w:jc w:val="both"/>
      </w:pPr>
      <w:r>
        <w:t>Communication skills: refer to the effective way a person communicates with others through various channels- writing, speaking, listening and using positive body language.</w:t>
      </w:r>
    </w:p>
    <w:p w:rsidR="0074468E" w:rsidRDefault="001D380D" w:rsidP="006C1303">
      <w:pPr>
        <w:pStyle w:val="ListParagraph"/>
        <w:numPr>
          <w:ilvl w:val="0"/>
          <w:numId w:val="5"/>
        </w:numPr>
        <w:jc w:val="both"/>
      </w:pPr>
      <w:r>
        <w:t>Leadership Qualities: refer to the qualities which help a person behave in a leadership position- getting work done willingly, exercising participative leadership style and be a role model by setting example</w:t>
      </w:r>
      <w:r w:rsidR="00D54738">
        <w:t>.</w:t>
      </w:r>
    </w:p>
    <w:p w:rsidR="00D54738" w:rsidRDefault="00D54738" w:rsidP="006C1303">
      <w:pPr>
        <w:pStyle w:val="ListParagraph"/>
        <w:numPr>
          <w:ilvl w:val="0"/>
          <w:numId w:val="5"/>
        </w:numPr>
        <w:jc w:val="both"/>
      </w:pPr>
      <w:r>
        <w:t>Team Management: refers to the effectiveness with which a person demonstrates ability to build and manage team in order to achieve the desired goals and objectives.</w:t>
      </w:r>
    </w:p>
    <w:p w:rsidR="00D54738" w:rsidRDefault="00D54738" w:rsidP="006C1303">
      <w:pPr>
        <w:pStyle w:val="ListParagraph"/>
        <w:numPr>
          <w:ilvl w:val="0"/>
          <w:numId w:val="5"/>
        </w:numPr>
        <w:jc w:val="both"/>
      </w:pPr>
      <w:r>
        <w:t>Stress Management: the quality of keeping cool in stressful circumstances, identifying the factors causing stress, and finding solutions to reduce- if not eliminate altogether- the stressors.</w:t>
      </w:r>
    </w:p>
    <w:p w:rsidR="00D54738" w:rsidRDefault="00D54738" w:rsidP="006C1303">
      <w:pPr>
        <w:pStyle w:val="ListParagraph"/>
        <w:numPr>
          <w:ilvl w:val="0"/>
          <w:numId w:val="3"/>
        </w:numPr>
        <w:jc w:val="both"/>
      </w:pPr>
      <w:r>
        <w:t xml:space="preserve">Attitudes: </w:t>
      </w:r>
    </w:p>
    <w:p w:rsidR="00D54738" w:rsidRDefault="00D54738" w:rsidP="006C1303">
      <w:pPr>
        <w:pStyle w:val="ListParagraph"/>
        <w:numPr>
          <w:ilvl w:val="0"/>
          <w:numId w:val="6"/>
        </w:numPr>
        <w:jc w:val="both"/>
      </w:pPr>
      <w:r>
        <w:t>Positive attitude: Be able to have a positive attitude even in the face of difficulties and impossible situations, and be willing to try out ideas in the face of obstacles and hardships.</w:t>
      </w:r>
    </w:p>
    <w:p w:rsidR="008E21BA" w:rsidRDefault="00D54738" w:rsidP="006C1303">
      <w:pPr>
        <w:pStyle w:val="ListParagraph"/>
        <w:numPr>
          <w:ilvl w:val="0"/>
          <w:numId w:val="6"/>
        </w:numPr>
        <w:jc w:val="both"/>
      </w:pPr>
      <w:r>
        <w:t>Win/Win Situations: Be able to negotiate and bring around the other person to an acceptable solution to a problem- thus creating win/win situation for both the parties</w:t>
      </w:r>
      <w:r w:rsidR="008E21BA">
        <w:t>.</w:t>
      </w:r>
    </w:p>
    <w:p w:rsidR="008E21BA" w:rsidRDefault="008E21BA" w:rsidP="006C1303">
      <w:pPr>
        <w:pStyle w:val="ListParagraph"/>
        <w:numPr>
          <w:ilvl w:val="0"/>
          <w:numId w:val="6"/>
        </w:numPr>
        <w:jc w:val="both"/>
      </w:pPr>
      <w:r>
        <w:lastRenderedPageBreak/>
        <w:t>Keep the end in mind: Be able to focus on the ultimate end (goal) in mind bypassing the various problems that may crop up on the way.</w:t>
      </w:r>
    </w:p>
    <w:p w:rsidR="008E21BA" w:rsidRDefault="008E21BA" w:rsidP="006C1303">
      <w:pPr>
        <w:pStyle w:val="ListParagraph"/>
        <w:numPr>
          <w:ilvl w:val="0"/>
          <w:numId w:val="6"/>
        </w:numPr>
        <w:jc w:val="both"/>
      </w:pPr>
      <w:r>
        <w:t>Synergize: Be able to combine or work together in order to be more effective, or to make things or people do this.</w:t>
      </w:r>
    </w:p>
    <w:p w:rsidR="008E21BA" w:rsidRDefault="008E21BA" w:rsidP="006C1303">
      <w:pPr>
        <w:jc w:val="both"/>
      </w:pPr>
      <w:r>
        <w:t>The most important reason managers need to know how to measure personality is that research has shown personality tests are useful in hiring decisions and help managers forecast</w:t>
      </w:r>
      <w:r w:rsidR="00DF02E4">
        <w:t xml:space="preserve"> who is best for a job? Some managers use personality test scores to better understand and more effectively manage the people who work for them. </w:t>
      </w:r>
    </w:p>
    <w:p w:rsidR="00DF02E4" w:rsidRDefault="00DF02E4" w:rsidP="006C1303">
      <w:pPr>
        <w:jc w:val="both"/>
        <w:rPr>
          <w:b/>
          <w:u w:val="single"/>
        </w:rPr>
      </w:pPr>
      <w:r w:rsidRPr="00DF02E4">
        <w:rPr>
          <w:b/>
          <w:u w:val="single"/>
        </w:rPr>
        <w:t>Types of Personality</w:t>
      </w:r>
    </w:p>
    <w:p w:rsidR="000A1127" w:rsidRDefault="000A1127" w:rsidP="006C1303">
      <w:pPr>
        <w:jc w:val="both"/>
        <w:rPr>
          <w:b/>
        </w:rPr>
      </w:pPr>
      <w:r w:rsidRPr="000A1127">
        <w:rPr>
          <w:b/>
        </w:rPr>
        <w:t>Q.</w:t>
      </w:r>
      <w:r>
        <w:rPr>
          <w:b/>
        </w:rPr>
        <w:t xml:space="preserve"> Discuss the different types of Personality in your own words.</w:t>
      </w:r>
    </w:p>
    <w:p w:rsidR="004D03B4" w:rsidRPr="000A1127" w:rsidRDefault="004D03B4" w:rsidP="006C1303">
      <w:pPr>
        <w:jc w:val="both"/>
        <w:rPr>
          <w:b/>
        </w:rPr>
      </w:pPr>
      <w:r>
        <w:rPr>
          <w:b/>
        </w:rPr>
        <w:t xml:space="preserve">Q. </w:t>
      </w:r>
      <w:r w:rsidRPr="004D03B4">
        <w:rPr>
          <w:rFonts w:ascii="Mangal" w:hAnsi="Mangal" w:cs="Mangal"/>
          <w:b/>
        </w:rPr>
        <w:t>अपने</w:t>
      </w:r>
      <w:r w:rsidRPr="004D03B4">
        <w:rPr>
          <w:b/>
        </w:rPr>
        <w:t xml:space="preserve"> </w:t>
      </w:r>
      <w:r w:rsidRPr="004D03B4">
        <w:rPr>
          <w:rFonts w:ascii="Mangal" w:hAnsi="Mangal" w:cs="Mangal"/>
          <w:b/>
        </w:rPr>
        <w:t>स्वयं</w:t>
      </w:r>
      <w:r w:rsidRPr="004D03B4">
        <w:rPr>
          <w:b/>
        </w:rPr>
        <w:t xml:space="preserve"> </w:t>
      </w:r>
      <w:r w:rsidRPr="004D03B4">
        <w:rPr>
          <w:rFonts w:ascii="Mangal" w:hAnsi="Mangal" w:cs="Mangal"/>
          <w:b/>
        </w:rPr>
        <w:t>के</w:t>
      </w:r>
      <w:r w:rsidRPr="004D03B4">
        <w:rPr>
          <w:b/>
        </w:rPr>
        <w:t xml:space="preserve"> </w:t>
      </w:r>
      <w:r w:rsidRPr="004D03B4">
        <w:rPr>
          <w:rFonts w:ascii="Mangal" w:hAnsi="Mangal" w:cs="Mangal"/>
          <w:b/>
        </w:rPr>
        <w:t>शब्दों</w:t>
      </w:r>
      <w:r w:rsidRPr="004D03B4">
        <w:rPr>
          <w:b/>
        </w:rPr>
        <w:t xml:space="preserve"> </w:t>
      </w:r>
      <w:r w:rsidRPr="004D03B4">
        <w:rPr>
          <w:rFonts w:ascii="Mangal" w:hAnsi="Mangal" w:cs="Mangal"/>
          <w:b/>
        </w:rPr>
        <w:t>में</w:t>
      </w:r>
      <w:r w:rsidRPr="004D03B4">
        <w:rPr>
          <w:b/>
        </w:rPr>
        <w:t xml:space="preserve"> </w:t>
      </w:r>
      <w:r w:rsidRPr="004D03B4">
        <w:rPr>
          <w:rFonts w:ascii="Mangal" w:hAnsi="Mangal" w:cs="Mangal"/>
          <w:b/>
        </w:rPr>
        <w:t>विभिन्न</w:t>
      </w:r>
      <w:r w:rsidRPr="004D03B4">
        <w:rPr>
          <w:b/>
        </w:rPr>
        <w:t xml:space="preserve"> </w:t>
      </w:r>
      <w:r w:rsidRPr="004D03B4">
        <w:rPr>
          <w:rFonts w:ascii="Mangal" w:hAnsi="Mangal" w:cs="Mangal"/>
          <w:b/>
        </w:rPr>
        <w:t>प्रकार</w:t>
      </w:r>
      <w:r w:rsidRPr="004D03B4">
        <w:rPr>
          <w:b/>
        </w:rPr>
        <w:t xml:space="preserve"> </w:t>
      </w:r>
      <w:r w:rsidRPr="004D03B4">
        <w:rPr>
          <w:rFonts w:ascii="Mangal" w:hAnsi="Mangal" w:cs="Mangal"/>
          <w:b/>
        </w:rPr>
        <w:t>के</w:t>
      </w:r>
      <w:r w:rsidRPr="004D03B4">
        <w:rPr>
          <w:b/>
        </w:rPr>
        <w:t xml:space="preserve"> </w:t>
      </w:r>
      <w:r w:rsidRPr="004D03B4">
        <w:rPr>
          <w:rFonts w:ascii="Mangal" w:hAnsi="Mangal" w:cs="Mangal"/>
          <w:b/>
        </w:rPr>
        <w:t>व्यक्तित्व</w:t>
      </w:r>
      <w:r w:rsidRPr="004D03B4">
        <w:rPr>
          <w:b/>
        </w:rPr>
        <w:t xml:space="preserve"> </w:t>
      </w:r>
      <w:r w:rsidRPr="004D03B4">
        <w:rPr>
          <w:rFonts w:ascii="Mangal" w:hAnsi="Mangal" w:cs="Mangal"/>
          <w:b/>
        </w:rPr>
        <w:t>पर</w:t>
      </w:r>
      <w:r w:rsidRPr="004D03B4">
        <w:rPr>
          <w:b/>
        </w:rPr>
        <w:t xml:space="preserve"> </w:t>
      </w:r>
      <w:r w:rsidRPr="004D03B4">
        <w:rPr>
          <w:rFonts w:ascii="Mangal" w:hAnsi="Mangal" w:cs="Mangal"/>
          <w:b/>
        </w:rPr>
        <w:t>चर्चा</w:t>
      </w:r>
      <w:r w:rsidRPr="004D03B4">
        <w:rPr>
          <w:b/>
        </w:rPr>
        <w:t xml:space="preserve"> </w:t>
      </w:r>
      <w:r w:rsidRPr="004D03B4">
        <w:rPr>
          <w:rFonts w:ascii="Mangal" w:hAnsi="Mangal" w:cs="Mangal"/>
          <w:b/>
        </w:rPr>
        <w:t>करें।</w:t>
      </w:r>
    </w:p>
    <w:p w:rsidR="00DF02E4" w:rsidRDefault="00DF02E4" w:rsidP="006C1303">
      <w:pPr>
        <w:jc w:val="both"/>
      </w:pPr>
      <w:r w:rsidRPr="00DF02E4">
        <w:t xml:space="preserve">There </w:t>
      </w:r>
      <w:r>
        <w:t>are several types of personality people have. Some of these are:</w:t>
      </w:r>
    </w:p>
    <w:p w:rsidR="00DF02E4" w:rsidRDefault="00DF02E4" w:rsidP="006C1303">
      <w:pPr>
        <w:pStyle w:val="ListParagraph"/>
        <w:numPr>
          <w:ilvl w:val="0"/>
          <w:numId w:val="7"/>
        </w:numPr>
        <w:jc w:val="both"/>
      </w:pPr>
      <w:r>
        <w:t>Perfectionists: They are never satisfied till they achieve perfection. Sometimes people forget that there is nothing which can be absolutely ‘perfect’; it may be rather very close to the idea of being perfect. Such people are usually a source of stress for themselves as well as for others</w:t>
      </w:r>
      <w:r w:rsidR="00596842">
        <w:t xml:space="preserve"> working with them. However, such people cannot be categorically criticized for aiming at total perfection as they tend to achieve excellent results.</w:t>
      </w:r>
    </w:p>
    <w:p w:rsidR="00596842" w:rsidRDefault="00596842" w:rsidP="006C1303">
      <w:pPr>
        <w:pStyle w:val="ListParagraph"/>
        <w:numPr>
          <w:ilvl w:val="0"/>
          <w:numId w:val="7"/>
        </w:numPr>
        <w:jc w:val="both"/>
      </w:pPr>
      <w:r>
        <w:t xml:space="preserve">Helpers- They are always willing to </w:t>
      </w:r>
      <w:r w:rsidR="00A36738">
        <w:t>help others in times of need- with guidance, advice, resources etc.</w:t>
      </w:r>
    </w:p>
    <w:p w:rsidR="00A36738" w:rsidRDefault="00A36738" w:rsidP="006C1303">
      <w:pPr>
        <w:pStyle w:val="ListParagraph"/>
        <w:numPr>
          <w:ilvl w:val="0"/>
          <w:numId w:val="7"/>
        </w:numPr>
        <w:jc w:val="both"/>
      </w:pPr>
      <w:r>
        <w:t>Romantics- They are sometimes called dreamers and think of innovative ideas which sometimes people think are impractical. But sometimes the craziest idea can lead to a wonderful new design, product or service. Quite often the world moves on shoulders of dreamers! If we can’t dream, we can’t think, we can’t imagine, we may not be able to act on some new idea.</w:t>
      </w:r>
    </w:p>
    <w:p w:rsidR="00C20D01" w:rsidRDefault="00C20D01" w:rsidP="006C1303">
      <w:pPr>
        <w:pStyle w:val="ListParagraph"/>
        <w:numPr>
          <w:ilvl w:val="0"/>
          <w:numId w:val="7"/>
        </w:numPr>
        <w:jc w:val="both"/>
      </w:pPr>
      <w:r>
        <w:t>Achievers- These are the people who are determined to achieve what they have planned for. They put all their efforts in performing to their utmost capacity, show dedication to the task in hand, and ultimately reach their goal. It is the expected sense of achievement</w:t>
      </w:r>
      <w:r w:rsidR="00F273F7">
        <w:t xml:space="preserve"> that propels such people.</w:t>
      </w:r>
    </w:p>
    <w:p w:rsidR="00F273F7" w:rsidRDefault="00F273F7" w:rsidP="006C1303">
      <w:pPr>
        <w:pStyle w:val="ListParagraph"/>
        <w:numPr>
          <w:ilvl w:val="0"/>
          <w:numId w:val="7"/>
        </w:numPr>
        <w:jc w:val="both"/>
      </w:pPr>
      <w:r>
        <w:t>Asserters- These people neither remain passive nor aggressive in any situation. They rather assert their rights, respect the rights of others, and have the innate ability to convince others and thus elicit cooperation from all.</w:t>
      </w:r>
    </w:p>
    <w:p w:rsidR="00F273F7" w:rsidRDefault="00F273F7" w:rsidP="006C1303">
      <w:pPr>
        <w:pStyle w:val="ListParagraph"/>
        <w:numPr>
          <w:ilvl w:val="0"/>
          <w:numId w:val="7"/>
        </w:numPr>
        <w:jc w:val="both"/>
      </w:pPr>
      <w:r>
        <w:t>Questioners- They are ‘Doubting Toms’. They question everybody’s opinion, behaviour, ideas, ways of working etc, and quite often are dissatisfied with the outcome. Others quite often misunderstand such people and consider them to be obstacles to progress.</w:t>
      </w:r>
    </w:p>
    <w:p w:rsidR="00F273F7" w:rsidRDefault="00F273F7" w:rsidP="006C1303">
      <w:pPr>
        <w:pStyle w:val="ListParagraph"/>
        <w:numPr>
          <w:ilvl w:val="0"/>
          <w:numId w:val="7"/>
        </w:numPr>
        <w:jc w:val="both"/>
      </w:pPr>
      <w:r>
        <w:t>Adventurers- They are ever ready to take risks in order to reach their goal. No risk is too big for them, and so they believe in experimentation with an adventurous spirit.</w:t>
      </w:r>
    </w:p>
    <w:p w:rsidR="00F273F7" w:rsidRDefault="003A143D" w:rsidP="006C1303">
      <w:pPr>
        <w:pStyle w:val="ListParagraph"/>
        <w:numPr>
          <w:ilvl w:val="0"/>
          <w:numId w:val="7"/>
        </w:numPr>
        <w:jc w:val="both"/>
      </w:pPr>
      <w:r>
        <w:t>Observers- They are some who are great observers of people and things around them. They visibly- or surreptitiously  sometimes – observe people, events, things, environment etc., and are often a source of important information which others might not have noticed. Quite often such people are good at analysing things, events, people etc.</w:t>
      </w:r>
    </w:p>
    <w:p w:rsidR="003A143D" w:rsidRDefault="003A143D" w:rsidP="006C1303">
      <w:pPr>
        <w:pStyle w:val="ListParagraph"/>
        <w:numPr>
          <w:ilvl w:val="0"/>
          <w:numId w:val="7"/>
        </w:numPr>
        <w:jc w:val="both"/>
      </w:pPr>
      <w:r>
        <w:lastRenderedPageBreak/>
        <w:t>Peacemakers- They avoid confrontational situations, and always take initiative in making peace with different parties who may be at loggerheads with each other.</w:t>
      </w:r>
    </w:p>
    <w:p w:rsidR="00932C15" w:rsidRDefault="00932C15" w:rsidP="00932C15">
      <w:pPr>
        <w:pStyle w:val="ListParagraph"/>
        <w:spacing w:after="100" w:afterAutospacing="1"/>
        <w:jc w:val="both"/>
      </w:pPr>
    </w:p>
    <w:p w:rsidR="003E592E" w:rsidRDefault="00932C15" w:rsidP="00D30AD6">
      <w:pPr>
        <w:spacing w:after="100" w:afterAutospacing="1"/>
        <w:jc w:val="both"/>
      </w:pPr>
      <w:r>
        <w:t>We cannot say that every individual can be categorized into only one of these. More often than not, we have several characteristics common to the above-mentioned types. However, one particular characteristic may be dominant in one person, and another in the other person. So which one are you? Think about it!</w:t>
      </w:r>
    </w:p>
    <w:p w:rsidR="00970A09" w:rsidRDefault="00970A09" w:rsidP="006C1303">
      <w:pPr>
        <w:jc w:val="both"/>
        <w:rPr>
          <w:b/>
          <w:u w:val="single"/>
        </w:rPr>
      </w:pPr>
      <w:r w:rsidRPr="00970A09">
        <w:rPr>
          <w:b/>
          <w:u w:val="single"/>
        </w:rPr>
        <w:t>Introduction of  Personality Development</w:t>
      </w:r>
    </w:p>
    <w:p w:rsidR="000A1127" w:rsidRDefault="000A1127" w:rsidP="006C1303">
      <w:pPr>
        <w:jc w:val="both"/>
        <w:rPr>
          <w:b/>
        </w:rPr>
      </w:pPr>
      <w:r w:rsidRPr="009126C8">
        <w:rPr>
          <w:b/>
        </w:rPr>
        <w:t xml:space="preserve">Q. Give an introductory view of Personality Development. What are the essential qualities for the </w:t>
      </w:r>
      <w:r w:rsidR="009126C8" w:rsidRPr="009126C8">
        <w:rPr>
          <w:b/>
        </w:rPr>
        <w:t>development of a good personality?</w:t>
      </w:r>
    </w:p>
    <w:p w:rsidR="000F19F4" w:rsidRPr="009126C8" w:rsidRDefault="000F19F4" w:rsidP="006C1303">
      <w:pPr>
        <w:jc w:val="both"/>
        <w:rPr>
          <w:b/>
        </w:rPr>
      </w:pPr>
      <w:r>
        <w:rPr>
          <w:b/>
        </w:rPr>
        <w:t xml:space="preserve">Q. </w:t>
      </w:r>
      <w:r w:rsidRPr="000F19F4">
        <w:rPr>
          <w:rFonts w:ascii="Mangal" w:hAnsi="Mangal" w:cs="Mangal"/>
          <w:b/>
        </w:rPr>
        <w:t>व्यक्तित्व</w:t>
      </w:r>
      <w:r w:rsidRPr="000F19F4">
        <w:rPr>
          <w:b/>
        </w:rPr>
        <w:t xml:space="preserve"> </w:t>
      </w:r>
      <w:r w:rsidRPr="000F19F4">
        <w:rPr>
          <w:rFonts w:ascii="Mangal" w:hAnsi="Mangal" w:cs="Mangal"/>
          <w:b/>
        </w:rPr>
        <w:t>विकास</w:t>
      </w:r>
      <w:r w:rsidRPr="000F19F4">
        <w:rPr>
          <w:b/>
        </w:rPr>
        <w:t xml:space="preserve"> </w:t>
      </w:r>
      <w:r w:rsidRPr="000F19F4">
        <w:rPr>
          <w:rFonts w:ascii="Mangal" w:hAnsi="Mangal" w:cs="Mangal"/>
          <w:b/>
        </w:rPr>
        <w:t>का</w:t>
      </w:r>
      <w:r w:rsidRPr="000F19F4">
        <w:rPr>
          <w:b/>
        </w:rPr>
        <w:t xml:space="preserve"> </w:t>
      </w:r>
      <w:r w:rsidRPr="000F19F4">
        <w:rPr>
          <w:rFonts w:ascii="Mangal" w:hAnsi="Mangal" w:cs="Mangal"/>
          <w:b/>
        </w:rPr>
        <w:t>परिचयात्मक</w:t>
      </w:r>
      <w:r w:rsidRPr="000F19F4">
        <w:rPr>
          <w:b/>
        </w:rPr>
        <w:t xml:space="preserve"> </w:t>
      </w:r>
      <w:r w:rsidRPr="000F19F4">
        <w:rPr>
          <w:rFonts w:ascii="Mangal" w:hAnsi="Mangal" w:cs="Mangal"/>
          <w:b/>
        </w:rPr>
        <w:t>दृष्टिकोण</w:t>
      </w:r>
      <w:r w:rsidRPr="000F19F4">
        <w:rPr>
          <w:b/>
        </w:rPr>
        <w:t xml:space="preserve"> </w:t>
      </w:r>
      <w:r w:rsidRPr="000F19F4">
        <w:rPr>
          <w:rFonts w:ascii="Mangal" w:hAnsi="Mangal" w:cs="Mangal"/>
          <w:b/>
        </w:rPr>
        <w:t>दें।</w:t>
      </w:r>
      <w:r w:rsidRPr="000F19F4">
        <w:rPr>
          <w:b/>
        </w:rPr>
        <w:t xml:space="preserve"> </w:t>
      </w:r>
      <w:r w:rsidRPr="000F19F4">
        <w:rPr>
          <w:rFonts w:ascii="Mangal" w:hAnsi="Mangal" w:cs="Mangal"/>
          <w:b/>
        </w:rPr>
        <w:t>एक</w:t>
      </w:r>
      <w:r w:rsidRPr="000F19F4">
        <w:rPr>
          <w:b/>
        </w:rPr>
        <w:t xml:space="preserve"> </w:t>
      </w:r>
      <w:r w:rsidRPr="000F19F4">
        <w:rPr>
          <w:rFonts w:ascii="Mangal" w:hAnsi="Mangal" w:cs="Mangal"/>
          <w:b/>
        </w:rPr>
        <w:t>अच्छे</w:t>
      </w:r>
      <w:r w:rsidRPr="000F19F4">
        <w:rPr>
          <w:b/>
        </w:rPr>
        <w:t xml:space="preserve"> </w:t>
      </w:r>
      <w:r w:rsidRPr="000F19F4">
        <w:rPr>
          <w:rFonts w:ascii="Mangal" w:hAnsi="Mangal" w:cs="Mangal"/>
          <w:b/>
        </w:rPr>
        <w:t>व्यक्तित्व</w:t>
      </w:r>
      <w:r w:rsidRPr="000F19F4">
        <w:rPr>
          <w:b/>
        </w:rPr>
        <w:t xml:space="preserve"> </w:t>
      </w:r>
      <w:r w:rsidRPr="000F19F4">
        <w:rPr>
          <w:rFonts w:ascii="Mangal" w:hAnsi="Mangal" w:cs="Mangal"/>
          <w:b/>
        </w:rPr>
        <w:t>के</w:t>
      </w:r>
      <w:r w:rsidRPr="000F19F4">
        <w:rPr>
          <w:b/>
        </w:rPr>
        <w:t xml:space="preserve"> </w:t>
      </w:r>
      <w:r w:rsidRPr="000F19F4">
        <w:rPr>
          <w:rFonts w:ascii="Mangal" w:hAnsi="Mangal" w:cs="Mangal"/>
          <w:b/>
        </w:rPr>
        <w:t>विकास</w:t>
      </w:r>
      <w:r w:rsidRPr="000F19F4">
        <w:rPr>
          <w:b/>
        </w:rPr>
        <w:t xml:space="preserve"> </w:t>
      </w:r>
      <w:r w:rsidRPr="000F19F4">
        <w:rPr>
          <w:rFonts w:ascii="Mangal" w:hAnsi="Mangal" w:cs="Mangal"/>
          <w:b/>
        </w:rPr>
        <w:t>के</w:t>
      </w:r>
      <w:r w:rsidRPr="000F19F4">
        <w:rPr>
          <w:b/>
        </w:rPr>
        <w:t xml:space="preserve"> </w:t>
      </w:r>
      <w:r w:rsidRPr="000F19F4">
        <w:rPr>
          <w:rFonts w:ascii="Mangal" w:hAnsi="Mangal" w:cs="Mangal"/>
          <w:b/>
        </w:rPr>
        <w:t>लिए</w:t>
      </w:r>
      <w:r w:rsidRPr="000F19F4">
        <w:rPr>
          <w:b/>
        </w:rPr>
        <w:t xml:space="preserve"> </w:t>
      </w:r>
      <w:r w:rsidRPr="000F19F4">
        <w:rPr>
          <w:rFonts w:ascii="Mangal" w:hAnsi="Mangal" w:cs="Mangal"/>
          <w:b/>
        </w:rPr>
        <w:t>आवश्यक</w:t>
      </w:r>
      <w:r w:rsidRPr="000F19F4">
        <w:rPr>
          <w:b/>
        </w:rPr>
        <w:t xml:space="preserve"> </w:t>
      </w:r>
      <w:r w:rsidRPr="000F19F4">
        <w:rPr>
          <w:rFonts w:ascii="Mangal" w:hAnsi="Mangal" w:cs="Mangal"/>
          <w:b/>
        </w:rPr>
        <w:t>गुण</w:t>
      </w:r>
      <w:r w:rsidRPr="000F19F4">
        <w:rPr>
          <w:b/>
        </w:rPr>
        <w:t xml:space="preserve"> </w:t>
      </w:r>
      <w:r w:rsidRPr="000F19F4">
        <w:rPr>
          <w:rFonts w:ascii="Mangal" w:hAnsi="Mangal" w:cs="Mangal"/>
          <w:b/>
        </w:rPr>
        <w:t>क्या</w:t>
      </w:r>
      <w:r w:rsidRPr="000F19F4">
        <w:rPr>
          <w:b/>
        </w:rPr>
        <w:t xml:space="preserve"> </w:t>
      </w:r>
      <w:r w:rsidRPr="000F19F4">
        <w:rPr>
          <w:rFonts w:ascii="Mangal" w:hAnsi="Mangal" w:cs="Mangal"/>
          <w:b/>
        </w:rPr>
        <w:t>हैं</w:t>
      </w:r>
      <w:r w:rsidRPr="000F19F4">
        <w:rPr>
          <w:b/>
        </w:rPr>
        <w:t>?</w:t>
      </w:r>
    </w:p>
    <w:p w:rsidR="00970A09" w:rsidRDefault="00F44AD8" w:rsidP="006C1303">
      <w:pPr>
        <w:jc w:val="both"/>
      </w:pPr>
      <w:r w:rsidRPr="00F44AD8">
        <w:t>Personality Development means enhancing and grooming one’s outer self and inner self in order to bring about a positive change to their life. Each individual has a distinct personality that can be polished, refined and developed.</w:t>
      </w:r>
    </w:p>
    <w:p w:rsidR="00F44AD8" w:rsidRDefault="00F44AD8" w:rsidP="006C1303">
      <w:pPr>
        <w:jc w:val="both"/>
      </w:pPr>
      <w:r>
        <w:t>Pers</w:t>
      </w:r>
      <w:r w:rsidR="00B71C50">
        <w:t>onality development is actually the development from the organized pattern of attitudes and behaviours which makes an individual distinctive. Personality development express your originality, creativity, deep thinking. It is just developing mere external appearance, speech, mannerisms, behaviour in accordance of expectation of a group. It is a struggle to march from lower mind to higher mind.</w:t>
      </w:r>
    </w:p>
    <w:p w:rsidR="008939D9" w:rsidRDefault="008939D9" w:rsidP="006C1303">
      <w:pPr>
        <w:jc w:val="both"/>
      </w:pPr>
      <w:r>
        <w:t>Th</w:t>
      </w:r>
      <w:r w:rsidR="004D03B4">
        <w:t>e essential qualities for</w:t>
      </w:r>
      <w:r>
        <w:t xml:space="preserve"> the development of a good personality</w:t>
      </w:r>
      <w:r w:rsidR="004D03B4">
        <w:t xml:space="preserve"> are</w:t>
      </w:r>
      <w:r>
        <w:t>:</w:t>
      </w:r>
    </w:p>
    <w:p w:rsidR="000F19F4" w:rsidRDefault="000F19F4" w:rsidP="006C1303">
      <w:pPr>
        <w:jc w:val="both"/>
      </w:pPr>
      <w:r w:rsidRPr="000F19F4">
        <w:rPr>
          <w:rFonts w:ascii="Mangal" w:hAnsi="Mangal" w:cs="Mangal"/>
        </w:rPr>
        <w:t>एक</w:t>
      </w:r>
      <w:r w:rsidRPr="000F19F4">
        <w:t xml:space="preserve"> </w:t>
      </w:r>
      <w:r w:rsidRPr="000F19F4">
        <w:rPr>
          <w:rFonts w:ascii="Mangal" w:hAnsi="Mangal" w:cs="Mangal"/>
        </w:rPr>
        <w:t>अच्छे</w:t>
      </w:r>
      <w:r w:rsidRPr="000F19F4">
        <w:t xml:space="preserve"> </w:t>
      </w:r>
      <w:r w:rsidRPr="000F19F4">
        <w:rPr>
          <w:rFonts w:ascii="Mangal" w:hAnsi="Mangal" w:cs="Mangal"/>
        </w:rPr>
        <w:t>व्यक्तित्व</w:t>
      </w:r>
      <w:r w:rsidRPr="000F19F4">
        <w:t xml:space="preserve"> </w:t>
      </w:r>
      <w:r w:rsidRPr="000F19F4">
        <w:rPr>
          <w:rFonts w:ascii="Mangal" w:hAnsi="Mangal" w:cs="Mangal"/>
        </w:rPr>
        <w:t>के</w:t>
      </w:r>
      <w:r w:rsidRPr="000F19F4">
        <w:t xml:space="preserve"> </w:t>
      </w:r>
      <w:r w:rsidRPr="000F19F4">
        <w:rPr>
          <w:rFonts w:ascii="Mangal" w:hAnsi="Mangal" w:cs="Mangal"/>
        </w:rPr>
        <w:t>विकास</w:t>
      </w:r>
      <w:r w:rsidRPr="000F19F4">
        <w:t xml:space="preserve"> </w:t>
      </w:r>
      <w:r w:rsidRPr="000F19F4">
        <w:rPr>
          <w:rFonts w:ascii="Mangal" w:hAnsi="Mangal" w:cs="Mangal"/>
        </w:rPr>
        <w:t>के</w:t>
      </w:r>
      <w:r w:rsidRPr="000F19F4">
        <w:t xml:space="preserve"> </w:t>
      </w:r>
      <w:r w:rsidRPr="000F19F4">
        <w:rPr>
          <w:rFonts w:ascii="Mangal" w:hAnsi="Mangal" w:cs="Mangal"/>
        </w:rPr>
        <w:t>लिए</w:t>
      </w:r>
      <w:r w:rsidRPr="000F19F4">
        <w:t xml:space="preserve"> </w:t>
      </w:r>
      <w:r w:rsidRPr="000F19F4">
        <w:rPr>
          <w:rFonts w:ascii="Mangal" w:hAnsi="Mangal" w:cs="Mangal"/>
        </w:rPr>
        <w:t>आवश्यक</w:t>
      </w:r>
      <w:r w:rsidRPr="000F19F4">
        <w:t xml:space="preserve"> </w:t>
      </w:r>
      <w:r w:rsidRPr="000F19F4">
        <w:rPr>
          <w:rFonts w:ascii="Mangal" w:hAnsi="Mangal" w:cs="Mangal"/>
        </w:rPr>
        <w:t>गुण</w:t>
      </w:r>
      <w:r w:rsidRPr="000F19F4">
        <w:t xml:space="preserve"> </w:t>
      </w:r>
      <w:r w:rsidRPr="000F19F4">
        <w:rPr>
          <w:rFonts w:ascii="Mangal" w:hAnsi="Mangal" w:cs="Mangal"/>
        </w:rPr>
        <w:t>हैं</w:t>
      </w:r>
      <w:r w:rsidRPr="000F19F4">
        <w:t>:</w:t>
      </w:r>
    </w:p>
    <w:p w:rsidR="008939D9" w:rsidRDefault="008939D9" w:rsidP="006C1303">
      <w:pPr>
        <w:jc w:val="both"/>
      </w:pPr>
      <w:r>
        <w:t>1. Clarity of goals and purpose in life- Things will happen only if we make them happen.</w:t>
      </w:r>
    </w:p>
    <w:p w:rsidR="008939D9" w:rsidRDefault="008939D9" w:rsidP="006C1303">
      <w:pPr>
        <w:spacing w:after="0"/>
        <w:jc w:val="both"/>
      </w:pPr>
      <w:r>
        <w:t xml:space="preserve">     Goal in thought Starting point- Action- Goal achieved in Reality</w:t>
      </w:r>
    </w:p>
    <w:p w:rsidR="008939D9" w:rsidRDefault="008939D9" w:rsidP="006C1303">
      <w:pPr>
        <w:spacing w:after="0"/>
        <w:jc w:val="both"/>
      </w:pPr>
      <w:r>
        <w:t xml:space="preserve">     Goals can be achieved systematic, determined, consistent efforts with self control and accepting set  backs without dejection.</w:t>
      </w:r>
    </w:p>
    <w:p w:rsidR="008939D9" w:rsidRDefault="008939D9" w:rsidP="006C1303">
      <w:pPr>
        <w:spacing w:after="0"/>
        <w:jc w:val="both"/>
      </w:pPr>
      <w:r>
        <w:t>2. Doing beyond expectation</w:t>
      </w:r>
      <w:r w:rsidR="00CD5429">
        <w:t>s- In any situation, one must try to give away more than is expected; without expecting rewards in cash or kind. Then the rewards would come automatically.</w:t>
      </w:r>
    </w:p>
    <w:p w:rsidR="00CD5429" w:rsidRDefault="00CD5429" w:rsidP="006C1303">
      <w:pPr>
        <w:spacing w:after="0"/>
        <w:jc w:val="both"/>
      </w:pPr>
      <w:r>
        <w:t xml:space="preserve">3. </w:t>
      </w:r>
      <w:r w:rsidR="000B5A76">
        <w:t xml:space="preserve">Learning from failures- </w:t>
      </w:r>
    </w:p>
    <w:p w:rsidR="000B5A76" w:rsidRDefault="000B5A76" w:rsidP="006C1303">
      <w:pPr>
        <w:pStyle w:val="ListParagraph"/>
        <w:numPr>
          <w:ilvl w:val="0"/>
          <w:numId w:val="10"/>
        </w:numPr>
        <w:spacing w:after="0"/>
        <w:jc w:val="both"/>
      </w:pPr>
      <w:r>
        <w:t>Upholding the ideal once again even if a person failed a thousand times.</w:t>
      </w:r>
    </w:p>
    <w:p w:rsidR="000B5A76" w:rsidRDefault="000B5A76" w:rsidP="006C1303">
      <w:pPr>
        <w:pStyle w:val="ListParagraph"/>
        <w:numPr>
          <w:ilvl w:val="0"/>
          <w:numId w:val="10"/>
        </w:numPr>
        <w:spacing w:after="0"/>
        <w:jc w:val="both"/>
      </w:pPr>
      <w:r>
        <w:t>Learn from mistakes and change yourself.</w:t>
      </w:r>
    </w:p>
    <w:p w:rsidR="000B5A76" w:rsidRDefault="000B5A76" w:rsidP="006C1303">
      <w:pPr>
        <w:pStyle w:val="ListParagraph"/>
        <w:numPr>
          <w:ilvl w:val="0"/>
          <w:numId w:val="10"/>
        </w:numPr>
        <w:spacing w:after="0"/>
        <w:jc w:val="both"/>
      </w:pPr>
      <w:r>
        <w:t>See to that mistakes are not repeated.</w:t>
      </w:r>
    </w:p>
    <w:p w:rsidR="000B5A76" w:rsidRDefault="0021181A" w:rsidP="006C1303">
      <w:pPr>
        <w:pStyle w:val="ListParagraph"/>
        <w:numPr>
          <w:ilvl w:val="0"/>
          <w:numId w:val="10"/>
        </w:numPr>
        <w:spacing w:after="0"/>
        <w:jc w:val="both"/>
      </w:pPr>
      <w:r>
        <w:t>Do not find fault with other for one own mistakes.</w:t>
      </w:r>
    </w:p>
    <w:p w:rsidR="0021181A" w:rsidRDefault="0021181A" w:rsidP="006C1303">
      <w:pPr>
        <w:spacing w:after="0"/>
        <w:jc w:val="both"/>
      </w:pPr>
      <w:r>
        <w:t>4. Initiative- This develops the leadership qualities.</w:t>
      </w:r>
    </w:p>
    <w:p w:rsidR="0021181A" w:rsidRDefault="0021181A" w:rsidP="006C1303">
      <w:pPr>
        <w:spacing w:after="0"/>
        <w:jc w:val="both"/>
      </w:pPr>
      <w:r>
        <w:t xml:space="preserve">5. Enthusiasm- </w:t>
      </w:r>
    </w:p>
    <w:p w:rsidR="0021181A" w:rsidRDefault="0021181A" w:rsidP="006C1303">
      <w:pPr>
        <w:pStyle w:val="ListParagraph"/>
        <w:numPr>
          <w:ilvl w:val="0"/>
          <w:numId w:val="11"/>
        </w:numPr>
        <w:spacing w:after="0"/>
        <w:jc w:val="both"/>
      </w:pPr>
      <w:r>
        <w:t>It is energy, excitement which gives joy in work and life.</w:t>
      </w:r>
    </w:p>
    <w:p w:rsidR="0021181A" w:rsidRDefault="0021181A" w:rsidP="006C1303">
      <w:pPr>
        <w:pStyle w:val="ListParagraph"/>
        <w:numPr>
          <w:ilvl w:val="0"/>
          <w:numId w:val="11"/>
        </w:numPr>
        <w:spacing w:after="0"/>
        <w:jc w:val="both"/>
      </w:pPr>
      <w:r>
        <w:lastRenderedPageBreak/>
        <w:t>It leads to commitment and overcome feelings of tiredness, lack of sleep, disappointment and failures.</w:t>
      </w:r>
    </w:p>
    <w:p w:rsidR="008A6F41" w:rsidRDefault="008A6F41" w:rsidP="006C1303">
      <w:pPr>
        <w:spacing w:after="0"/>
        <w:jc w:val="both"/>
      </w:pPr>
      <w:r>
        <w:t>6. Character and Personality- It includes honesty, integrity, sincerity, truthfulness and commitments.</w:t>
      </w:r>
    </w:p>
    <w:p w:rsidR="008A6F41" w:rsidRDefault="008A6F41" w:rsidP="006C1303">
      <w:pPr>
        <w:spacing w:after="0"/>
        <w:jc w:val="both"/>
      </w:pPr>
      <w:r>
        <w:t>7. Self discipline- The major things to discipline are thoughts, emotions, words, actions, habits and behaviours.</w:t>
      </w:r>
    </w:p>
    <w:p w:rsidR="008A6F41" w:rsidRDefault="008A6F41" w:rsidP="006C1303">
      <w:pPr>
        <w:spacing w:after="0"/>
        <w:jc w:val="both"/>
      </w:pPr>
      <w:r>
        <w:t>8. Positive Mental attitude-</w:t>
      </w:r>
    </w:p>
    <w:p w:rsidR="008A6F41" w:rsidRDefault="008A6F41" w:rsidP="006C1303">
      <w:pPr>
        <w:pStyle w:val="ListParagraph"/>
        <w:numPr>
          <w:ilvl w:val="0"/>
          <w:numId w:val="12"/>
        </w:numPr>
        <w:spacing w:after="0"/>
        <w:jc w:val="both"/>
      </w:pPr>
      <w:r>
        <w:t>Don’t find fault with others.</w:t>
      </w:r>
    </w:p>
    <w:p w:rsidR="008A6F41" w:rsidRDefault="008A6F41" w:rsidP="006C1303">
      <w:pPr>
        <w:pStyle w:val="ListParagraph"/>
        <w:numPr>
          <w:ilvl w:val="0"/>
          <w:numId w:val="12"/>
        </w:numPr>
        <w:spacing w:after="0"/>
        <w:jc w:val="both"/>
      </w:pPr>
      <w:r>
        <w:t>I can do instead of I cannot do.</w:t>
      </w:r>
    </w:p>
    <w:p w:rsidR="008A6F41" w:rsidRDefault="008A6F41" w:rsidP="006C1303">
      <w:pPr>
        <w:pStyle w:val="ListParagraph"/>
        <w:numPr>
          <w:ilvl w:val="0"/>
          <w:numId w:val="12"/>
        </w:numPr>
        <w:spacing w:after="0"/>
        <w:jc w:val="both"/>
      </w:pPr>
      <w:r>
        <w:t>I choose to do instead of I have to do or I need to do.</w:t>
      </w:r>
    </w:p>
    <w:p w:rsidR="00513CA5" w:rsidRDefault="00513CA5" w:rsidP="006C1303">
      <w:pPr>
        <w:spacing w:after="0"/>
        <w:jc w:val="both"/>
      </w:pPr>
      <w:r>
        <w:t>9.   Managing</w:t>
      </w:r>
    </w:p>
    <w:p w:rsidR="00513CA5" w:rsidRDefault="00513CA5" w:rsidP="006C1303">
      <w:pPr>
        <w:spacing w:after="0"/>
        <w:jc w:val="both"/>
      </w:pPr>
      <w:r>
        <w:t>10.Sound physical and mental health.</w:t>
      </w:r>
    </w:p>
    <w:p w:rsidR="00513CA5" w:rsidRDefault="00513CA5" w:rsidP="006C1303">
      <w:pPr>
        <w:spacing w:after="0"/>
        <w:jc w:val="both"/>
      </w:pPr>
      <w:r>
        <w:t>11. Team work</w:t>
      </w:r>
      <w:r w:rsidR="00204D36">
        <w:t>- Team work helps to develop fine personality.</w:t>
      </w:r>
    </w:p>
    <w:p w:rsidR="00513CA5" w:rsidRDefault="00513CA5" w:rsidP="006C1303">
      <w:pPr>
        <w:spacing w:after="0"/>
        <w:jc w:val="both"/>
      </w:pPr>
      <w:r>
        <w:t>12. Hard work- It is not number of hours, but the output doing right things at the right time.</w:t>
      </w:r>
    </w:p>
    <w:p w:rsidR="00204D36" w:rsidRDefault="00513CA5" w:rsidP="006C1303">
      <w:pPr>
        <w:spacing w:after="0"/>
        <w:jc w:val="both"/>
      </w:pPr>
      <w:r>
        <w:t>13. Desiring Pleasure</w:t>
      </w:r>
      <w:r w:rsidR="00204D36">
        <w:t xml:space="preserve"> and excitement- Many simple hobbies and being help to others.</w:t>
      </w:r>
    </w:p>
    <w:p w:rsidR="00204D36" w:rsidRDefault="00204D36" w:rsidP="006C1303">
      <w:pPr>
        <w:spacing w:after="0"/>
        <w:jc w:val="both"/>
      </w:pPr>
      <w:r>
        <w:t>14. Growing in one’s knowledge and skills- books, meetings, personal visits and experiences.</w:t>
      </w:r>
    </w:p>
    <w:p w:rsidR="00204D36" w:rsidRDefault="00204D36" w:rsidP="006C1303">
      <w:pPr>
        <w:spacing w:after="0"/>
        <w:jc w:val="both"/>
      </w:pPr>
    </w:p>
    <w:p w:rsidR="00204D36" w:rsidRDefault="00204D36" w:rsidP="006C1303">
      <w:pPr>
        <w:spacing w:after="0"/>
        <w:jc w:val="both"/>
      </w:pPr>
      <w:r>
        <w:t>Things to enhance your personality:</w:t>
      </w:r>
    </w:p>
    <w:p w:rsidR="00204D36" w:rsidRDefault="00204D36" w:rsidP="006C1303">
      <w:pPr>
        <w:pStyle w:val="ListParagraph"/>
        <w:numPr>
          <w:ilvl w:val="0"/>
          <w:numId w:val="13"/>
        </w:numPr>
        <w:spacing w:after="0"/>
        <w:jc w:val="both"/>
      </w:pPr>
      <w:r>
        <w:t>Don’t compare your life.</w:t>
      </w:r>
    </w:p>
    <w:p w:rsidR="00204D36" w:rsidRDefault="00204D36" w:rsidP="006C1303">
      <w:pPr>
        <w:pStyle w:val="ListParagraph"/>
        <w:numPr>
          <w:ilvl w:val="0"/>
          <w:numId w:val="13"/>
        </w:numPr>
        <w:spacing w:after="0"/>
        <w:jc w:val="both"/>
      </w:pPr>
      <w:r>
        <w:t>Don’t have negative thoughts or things you cannot control. Instead invest your energy in the positive present moment.</w:t>
      </w:r>
    </w:p>
    <w:p w:rsidR="00204D36" w:rsidRDefault="00204D36" w:rsidP="006C1303">
      <w:pPr>
        <w:pStyle w:val="ListParagraph"/>
        <w:numPr>
          <w:ilvl w:val="0"/>
          <w:numId w:val="13"/>
        </w:numPr>
        <w:spacing w:after="0"/>
        <w:jc w:val="both"/>
      </w:pPr>
      <w:r>
        <w:t>Don’t invest your precious energy on gossip.</w:t>
      </w:r>
    </w:p>
    <w:p w:rsidR="00204D36" w:rsidRDefault="00204D36" w:rsidP="006C1303">
      <w:pPr>
        <w:pStyle w:val="ListParagraph"/>
        <w:numPr>
          <w:ilvl w:val="0"/>
          <w:numId w:val="13"/>
        </w:numPr>
        <w:spacing w:after="0"/>
        <w:jc w:val="both"/>
      </w:pPr>
      <w:r>
        <w:t>Dream more while you are awake.</w:t>
      </w:r>
    </w:p>
    <w:p w:rsidR="00204D36" w:rsidRDefault="00204D36" w:rsidP="006C1303">
      <w:pPr>
        <w:spacing w:after="0"/>
        <w:jc w:val="both"/>
      </w:pPr>
      <w:r>
        <w:t xml:space="preserve">Ways to make people like you- </w:t>
      </w:r>
    </w:p>
    <w:p w:rsidR="00204D36" w:rsidRDefault="00204D36" w:rsidP="006C1303">
      <w:pPr>
        <w:pStyle w:val="ListParagraph"/>
        <w:numPr>
          <w:ilvl w:val="0"/>
          <w:numId w:val="14"/>
        </w:numPr>
        <w:spacing w:after="0"/>
        <w:jc w:val="both"/>
      </w:pPr>
      <w:r>
        <w:t>Become genuinely interested in other people.</w:t>
      </w:r>
    </w:p>
    <w:p w:rsidR="00204D36" w:rsidRDefault="003D125B" w:rsidP="006C1303">
      <w:pPr>
        <w:pStyle w:val="ListParagraph"/>
        <w:numPr>
          <w:ilvl w:val="0"/>
          <w:numId w:val="14"/>
        </w:numPr>
        <w:spacing w:after="0"/>
        <w:jc w:val="both"/>
      </w:pPr>
      <w:r>
        <w:t>Smile.</w:t>
      </w:r>
    </w:p>
    <w:p w:rsidR="003D125B" w:rsidRDefault="003D125B" w:rsidP="006C1303">
      <w:pPr>
        <w:pStyle w:val="ListParagraph"/>
        <w:numPr>
          <w:ilvl w:val="0"/>
          <w:numId w:val="14"/>
        </w:numPr>
        <w:spacing w:after="0"/>
        <w:jc w:val="both"/>
      </w:pPr>
      <w:r>
        <w:t>Be a good leader.</w:t>
      </w:r>
    </w:p>
    <w:p w:rsidR="003D125B" w:rsidRDefault="003D125B" w:rsidP="006C1303">
      <w:pPr>
        <w:pStyle w:val="ListParagraph"/>
        <w:numPr>
          <w:ilvl w:val="0"/>
          <w:numId w:val="14"/>
        </w:numPr>
        <w:spacing w:after="0"/>
        <w:jc w:val="both"/>
      </w:pPr>
      <w:r>
        <w:t>Encourage others to talk about themselves.</w:t>
      </w:r>
    </w:p>
    <w:p w:rsidR="00204D36" w:rsidRDefault="003D125B" w:rsidP="006C1303">
      <w:pPr>
        <w:spacing w:after="0"/>
        <w:jc w:val="both"/>
      </w:pPr>
      <w:r>
        <w:t>Win people to your way of thinking-</w:t>
      </w:r>
    </w:p>
    <w:p w:rsidR="003D125B" w:rsidRDefault="003D125B" w:rsidP="006C1303">
      <w:pPr>
        <w:pStyle w:val="ListParagraph"/>
        <w:numPr>
          <w:ilvl w:val="0"/>
          <w:numId w:val="15"/>
        </w:numPr>
        <w:spacing w:after="0"/>
        <w:jc w:val="both"/>
      </w:pPr>
      <w:r>
        <w:t>Show respect for the other person’s opinions.</w:t>
      </w:r>
    </w:p>
    <w:p w:rsidR="003D125B" w:rsidRDefault="003D125B" w:rsidP="006C1303">
      <w:pPr>
        <w:pStyle w:val="ListParagraph"/>
        <w:numPr>
          <w:ilvl w:val="0"/>
          <w:numId w:val="15"/>
        </w:numPr>
        <w:spacing w:after="0"/>
        <w:jc w:val="both"/>
      </w:pPr>
      <w:r>
        <w:t>Never say, “You are wrong.”</w:t>
      </w:r>
    </w:p>
    <w:p w:rsidR="003D125B" w:rsidRDefault="003D125B" w:rsidP="006C1303">
      <w:pPr>
        <w:pStyle w:val="ListParagraph"/>
        <w:numPr>
          <w:ilvl w:val="0"/>
          <w:numId w:val="15"/>
        </w:numPr>
        <w:spacing w:after="0"/>
        <w:jc w:val="both"/>
      </w:pPr>
      <w:r>
        <w:t>Begin in a friendly way.</w:t>
      </w:r>
    </w:p>
    <w:p w:rsidR="003D125B" w:rsidRDefault="003D125B" w:rsidP="006C1303">
      <w:pPr>
        <w:pStyle w:val="ListParagraph"/>
        <w:numPr>
          <w:ilvl w:val="0"/>
          <w:numId w:val="15"/>
        </w:numPr>
        <w:spacing w:after="0"/>
        <w:jc w:val="both"/>
      </w:pPr>
      <w:r>
        <w:t>Try honestly to see things from the other person’s point of view.</w:t>
      </w:r>
    </w:p>
    <w:p w:rsidR="00843E3F" w:rsidRDefault="00843E3F" w:rsidP="006C1303">
      <w:pPr>
        <w:spacing w:after="0"/>
        <w:jc w:val="both"/>
      </w:pPr>
    </w:p>
    <w:p w:rsidR="00843E3F" w:rsidRDefault="00843E3F" w:rsidP="006C1303">
      <w:pPr>
        <w:spacing w:after="0"/>
        <w:jc w:val="both"/>
        <w:rPr>
          <w:b/>
          <w:u w:val="single"/>
        </w:rPr>
      </w:pPr>
      <w:r w:rsidRPr="00843E3F">
        <w:rPr>
          <w:b/>
          <w:u w:val="single"/>
        </w:rPr>
        <w:t>Importance of Personality Development</w:t>
      </w:r>
    </w:p>
    <w:p w:rsidR="00C061B3" w:rsidRDefault="00C061B3" w:rsidP="006C1303">
      <w:pPr>
        <w:spacing w:after="0"/>
        <w:jc w:val="both"/>
        <w:rPr>
          <w:b/>
          <w:u w:val="single"/>
        </w:rPr>
      </w:pPr>
    </w:p>
    <w:p w:rsidR="00C061B3" w:rsidRDefault="00C061B3" w:rsidP="006C1303">
      <w:pPr>
        <w:spacing w:after="0"/>
        <w:jc w:val="both"/>
        <w:rPr>
          <w:b/>
          <w:u w:val="single"/>
        </w:rPr>
      </w:pPr>
      <w:r>
        <w:rPr>
          <w:b/>
          <w:u w:val="single"/>
        </w:rPr>
        <w:t>Discuss briefly the importance of Personality Development</w:t>
      </w:r>
    </w:p>
    <w:p w:rsidR="000F19F4" w:rsidRDefault="000F19F4" w:rsidP="006C1303">
      <w:pPr>
        <w:spacing w:after="0"/>
        <w:jc w:val="both"/>
        <w:rPr>
          <w:b/>
          <w:u w:val="single"/>
        </w:rPr>
      </w:pPr>
    </w:p>
    <w:p w:rsidR="000F19F4" w:rsidRDefault="000F19F4" w:rsidP="006C1303">
      <w:pPr>
        <w:spacing w:after="0"/>
        <w:jc w:val="both"/>
        <w:rPr>
          <w:b/>
          <w:u w:val="single"/>
        </w:rPr>
      </w:pPr>
      <w:r w:rsidRPr="000F19F4">
        <w:rPr>
          <w:rFonts w:ascii="Mangal" w:hAnsi="Mangal" w:cs="Mangal"/>
          <w:b/>
          <w:u w:val="single"/>
        </w:rPr>
        <w:t>व्यक्तित्व</w:t>
      </w:r>
      <w:r w:rsidRPr="000F19F4">
        <w:rPr>
          <w:b/>
          <w:u w:val="single"/>
        </w:rPr>
        <w:t xml:space="preserve"> </w:t>
      </w:r>
      <w:r w:rsidRPr="000F19F4">
        <w:rPr>
          <w:rFonts w:ascii="Mangal" w:hAnsi="Mangal" w:cs="Mangal"/>
          <w:b/>
          <w:u w:val="single"/>
        </w:rPr>
        <w:t>विकास</w:t>
      </w:r>
      <w:r w:rsidRPr="000F19F4">
        <w:rPr>
          <w:b/>
          <w:u w:val="single"/>
        </w:rPr>
        <w:t xml:space="preserve"> </w:t>
      </w:r>
      <w:r w:rsidRPr="000F19F4">
        <w:rPr>
          <w:rFonts w:ascii="Mangal" w:hAnsi="Mangal" w:cs="Mangal"/>
          <w:b/>
          <w:u w:val="single"/>
        </w:rPr>
        <w:t>के</w:t>
      </w:r>
      <w:r w:rsidRPr="000F19F4">
        <w:rPr>
          <w:b/>
          <w:u w:val="single"/>
        </w:rPr>
        <w:t xml:space="preserve"> </w:t>
      </w:r>
      <w:r w:rsidRPr="000F19F4">
        <w:rPr>
          <w:rFonts w:ascii="Mangal" w:hAnsi="Mangal" w:cs="Mangal"/>
          <w:b/>
          <w:u w:val="single"/>
        </w:rPr>
        <w:t>महत्व</w:t>
      </w:r>
      <w:r w:rsidRPr="000F19F4">
        <w:rPr>
          <w:b/>
          <w:u w:val="single"/>
        </w:rPr>
        <w:t xml:space="preserve"> </w:t>
      </w:r>
      <w:r w:rsidRPr="000F19F4">
        <w:rPr>
          <w:rFonts w:ascii="Mangal" w:hAnsi="Mangal" w:cs="Mangal"/>
          <w:b/>
          <w:u w:val="single"/>
        </w:rPr>
        <w:t>पर</w:t>
      </w:r>
      <w:r w:rsidRPr="000F19F4">
        <w:rPr>
          <w:b/>
          <w:u w:val="single"/>
        </w:rPr>
        <w:t xml:space="preserve"> </w:t>
      </w:r>
      <w:r w:rsidRPr="000F19F4">
        <w:rPr>
          <w:rFonts w:ascii="Mangal" w:hAnsi="Mangal" w:cs="Mangal"/>
          <w:b/>
          <w:u w:val="single"/>
        </w:rPr>
        <w:t>संक्षेप</w:t>
      </w:r>
      <w:r w:rsidRPr="000F19F4">
        <w:rPr>
          <w:b/>
          <w:u w:val="single"/>
        </w:rPr>
        <w:t xml:space="preserve"> </w:t>
      </w:r>
      <w:r w:rsidRPr="000F19F4">
        <w:rPr>
          <w:rFonts w:ascii="Mangal" w:hAnsi="Mangal" w:cs="Mangal"/>
          <w:b/>
          <w:u w:val="single"/>
        </w:rPr>
        <w:t>में</w:t>
      </w:r>
      <w:r w:rsidRPr="000F19F4">
        <w:rPr>
          <w:b/>
          <w:u w:val="single"/>
        </w:rPr>
        <w:t xml:space="preserve"> </w:t>
      </w:r>
      <w:r w:rsidRPr="000F19F4">
        <w:rPr>
          <w:rFonts w:ascii="Mangal" w:hAnsi="Mangal" w:cs="Mangal"/>
          <w:b/>
          <w:u w:val="single"/>
        </w:rPr>
        <w:t>चर्चा</w:t>
      </w:r>
      <w:r w:rsidRPr="000F19F4">
        <w:rPr>
          <w:b/>
          <w:u w:val="single"/>
        </w:rPr>
        <w:t xml:space="preserve"> </w:t>
      </w:r>
      <w:r w:rsidRPr="000F19F4">
        <w:rPr>
          <w:rFonts w:ascii="Mangal" w:hAnsi="Mangal" w:cs="Mangal"/>
          <w:b/>
          <w:u w:val="single"/>
        </w:rPr>
        <w:t>करें।</w:t>
      </w:r>
    </w:p>
    <w:p w:rsidR="00C061B3" w:rsidRPr="00843E3F" w:rsidRDefault="00C061B3" w:rsidP="006C1303">
      <w:pPr>
        <w:spacing w:after="0"/>
        <w:jc w:val="both"/>
        <w:rPr>
          <w:b/>
          <w:u w:val="single"/>
        </w:rPr>
      </w:pPr>
    </w:p>
    <w:p w:rsidR="00C061B3" w:rsidRDefault="00843E3F" w:rsidP="006C1303">
      <w:pPr>
        <w:spacing w:after="0"/>
        <w:jc w:val="both"/>
      </w:pPr>
      <w:r w:rsidRPr="00843E3F">
        <w:t>Personality development is gaining m</w:t>
      </w:r>
      <w:r w:rsidR="00B76BC5">
        <w:t>ore and more importance because</w:t>
      </w:r>
      <w:r w:rsidR="00C061B3">
        <w:t>:</w:t>
      </w:r>
    </w:p>
    <w:p w:rsidR="00C061B3" w:rsidRDefault="00C061B3" w:rsidP="00C061B3">
      <w:pPr>
        <w:pStyle w:val="ListParagraph"/>
        <w:numPr>
          <w:ilvl w:val="0"/>
          <w:numId w:val="41"/>
        </w:numPr>
        <w:spacing w:after="0"/>
        <w:jc w:val="both"/>
      </w:pPr>
      <w:r>
        <w:t>I</w:t>
      </w:r>
      <w:r w:rsidR="00843E3F" w:rsidRPr="00843E3F">
        <w:t xml:space="preserve">t enables people to create a good impression about themselves on others. </w:t>
      </w:r>
    </w:p>
    <w:p w:rsidR="00C061B3" w:rsidRDefault="00843E3F" w:rsidP="00C061B3">
      <w:pPr>
        <w:pStyle w:val="ListParagraph"/>
        <w:numPr>
          <w:ilvl w:val="0"/>
          <w:numId w:val="41"/>
        </w:numPr>
        <w:spacing w:after="0"/>
        <w:jc w:val="both"/>
      </w:pPr>
      <w:r w:rsidRPr="00843E3F">
        <w:t xml:space="preserve">It helps them to build and develop relationships, helps in their career growth. </w:t>
      </w:r>
    </w:p>
    <w:p w:rsidR="00C061B3" w:rsidRDefault="00843E3F" w:rsidP="00C061B3">
      <w:pPr>
        <w:pStyle w:val="ListParagraph"/>
        <w:numPr>
          <w:ilvl w:val="0"/>
          <w:numId w:val="41"/>
        </w:numPr>
        <w:spacing w:after="0"/>
        <w:jc w:val="both"/>
      </w:pPr>
      <w:r w:rsidRPr="00843E3F">
        <w:t xml:space="preserve">Some people have particularly charismatic persona, while others are strong listeners and advice-givers. </w:t>
      </w:r>
    </w:p>
    <w:p w:rsidR="00C061B3" w:rsidRDefault="00843E3F" w:rsidP="00C061B3">
      <w:pPr>
        <w:pStyle w:val="ListParagraph"/>
        <w:numPr>
          <w:ilvl w:val="0"/>
          <w:numId w:val="41"/>
        </w:numPr>
        <w:spacing w:after="0"/>
        <w:jc w:val="both"/>
      </w:pPr>
      <w:r w:rsidRPr="00843E3F">
        <w:lastRenderedPageBreak/>
        <w:t>It is important to have the ability to build on and develop strengths, while at the same time acknowledging and wo</w:t>
      </w:r>
      <w:r w:rsidR="00B76BC5">
        <w:t xml:space="preserve">rking to improve </w:t>
      </w:r>
      <w:r w:rsidRPr="00843E3F">
        <w:t xml:space="preserve">on the weak points in your personality. </w:t>
      </w:r>
    </w:p>
    <w:p w:rsidR="00843E3F" w:rsidRDefault="00843E3F" w:rsidP="00C061B3">
      <w:pPr>
        <w:pStyle w:val="ListParagraph"/>
        <w:numPr>
          <w:ilvl w:val="0"/>
          <w:numId w:val="41"/>
        </w:numPr>
        <w:spacing w:after="0"/>
        <w:jc w:val="both"/>
      </w:pPr>
      <w:r w:rsidRPr="00843E3F">
        <w:t>After all, personality</w:t>
      </w:r>
      <w:r w:rsidR="00B76BC5">
        <w:t xml:space="preserve"> development is a tool that </w:t>
      </w:r>
      <w:r w:rsidRPr="00843E3F">
        <w:t>helps you realise your capabilities and your strengths making y</w:t>
      </w:r>
      <w:r w:rsidR="00B76BC5">
        <w:t xml:space="preserve">ou a stronger, a happier and </w:t>
      </w:r>
      <w:r w:rsidRPr="00843E3F">
        <w:t>a successful person.</w:t>
      </w:r>
    </w:p>
    <w:p w:rsidR="00C061B3" w:rsidRPr="00C061B3" w:rsidRDefault="00C061B3" w:rsidP="00C061B3">
      <w:pPr>
        <w:tabs>
          <w:tab w:val="left" w:pos="2692"/>
        </w:tabs>
        <w:spacing w:after="0"/>
        <w:jc w:val="both"/>
        <w:rPr>
          <w:b/>
        </w:rPr>
      </w:pPr>
      <w:r w:rsidRPr="00C061B3">
        <w:rPr>
          <w:b/>
        </w:rPr>
        <w:tab/>
      </w:r>
    </w:p>
    <w:p w:rsidR="00C061B3" w:rsidRDefault="000F19F4" w:rsidP="00C061B3">
      <w:pPr>
        <w:spacing w:after="0"/>
        <w:jc w:val="both"/>
        <w:rPr>
          <w:b/>
        </w:rPr>
      </w:pPr>
      <w:r>
        <w:rPr>
          <w:b/>
        </w:rPr>
        <w:t xml:space="preserve">Q.  </w:t>
      </w:r>
      <w:r w:rsidR="00C061B3" w:rsidRPr="00C061B3">
        <w:rPr>
          <w:b/>
        </w:rPr>
        <w:t>Why Personality Development is important at individual life?</w:t>
      </w:r>
    </w:p>
    <w:p w:rsidR="000F19F4" w:rsidRDefault="000F19F4" w:rsidP="00C061B3">
      <w:pPr>
        <w:spacing w:after="0"/>
        <w:jc w:val="both"/>
        <w:rPr>
          <w:b/>
        </w:rPr>
      </w:pPr>
    </w:p>
    <w:p w:rsidR="000F19F4" w:rsidRPr="00C061B3" w:rsidRDefault="000F19F4" w:rsidP="00C061B3">
      <w:pPr>
        <w:spacing w:after="0"/>
        <w:jc w:val="both"/>
        <w:rPr>
          <w:b/>
        </w:rPr>
      </w:pPr>
      <w:r w:rsidRPr="000F19F4">
        <w:rPr>
          <w:rFonts w:ascii="Mangal" w:hAnsi="Mangal" w:cs="Mangal"/>
          <w:b/>
        </w:rPr>
        <w:t>व्यक्तित्व</w:t>
      </w:r>
      <w:r w:rsidRPr="000F19F4">
        <w:rPr>
          <w:b/>
        </w:rPr>
        <w:t xml:space="preserve"> </w:t>
      </w:r>
      <w:r w:rsidRPr="000F19F4">
        <w:rPr>
          <w:rFonts w:ascii="Mangal" w:hAnsi="Mangal" w:cs="Mangal"/>
          <w:b/>
        </w:rPr>
        <w:t>विकास</w:t>
      </w:r>
      <w:r w:rsidRPr="000F19F4">
        <w:rPr>
          <w:b/>
        </w:rPr>
        <w:t xml:space="preserve"> </w:t>
      </w:r>
      <w:r w:rsidRPr="000F19F4">
        <w:rPr>
          <w:rFonts w:ascii="Mangal" w:hAnsi="Mangal" w:cs="Mangal"/>
          <w:b/>
        </w:rPr>
        <w:t>व्यक्तिगत</w:t>
      </w:r>
      <w:r w:rsidRPr="000F19F4">
        <w:rPr>
          <w:b/>
        </w:rPr>
        <w:t xml:space="preserve"> </w:t>
      </w:r>
      <w:r w:rsidRPr="000F19F4">
        <w:rPr>
          <w:rFonts w:ascii="Mangal" w:hAnsi="Mangal" w:cs="Mangal"/>
          <w:b/>
        </w:rPr>
        <w:t>जीवन</w:t>
      </w:r>
      <w:r w:rsidRPr="000F19F4">
        <w:rPr>
          <w:b/>
        </w:rPr>
        <w:t xml:space="preserve"> </w:t>
      </w:r>
      <w:r w:rsidRPr="000F19F4">
        <w:rPr>
          <w:rFonts w:ascii="Mangal" w:hAnsi="Mangal" w:cs="Mangal"/>
          <w:b/>
        </w:rPr>
        <w:t>में</w:t>
      </w:r>
      <w:r w:rsidRPr="000F19F4">
        <w:rPr>
          <w:b/>
        </w:rPr>
        <w:t xml:space="preserve"> </w:t>
      </w:r>
      <w:r w:rsidRPr="000F19F4">
        <w:rPr>
          <w:rFonts w:ascii="Mangal" w:hAnsi="Mangal" w:cs="Mangal"/>
          <w:b/>
        </w:rPr>
        <w:t>क्यों</w:t>
      </w:r>
      <w:r w:rsidRPr="000F19F4">
        <w:rPr>
          <w:b/>
        </w:rPr>
        <w:t xml:space="preserve"> </w:t>
      </w:r>
      <w:r w:rsidRPr="000F19F4">
        <w:rPr>
          <w:rFonts w:ascii="Mangal" w:hAnsi="Mangal" w:cs="Mangal"/>
          <w:b/>
        </w:rPr>
        <w:t>महत्वपूर्ण</w:t>
      </w:r>
      <w:r w:rsidRPr="000F19F4">
        <w:rPr>
          <w:b/>
        </w:rPr>
        <w:t xml:space="preserve"> </w:t>
      </w:r>
      <w:r w:rsidRPr="000F19F4">
        <w:rPr>
          <w:rFonts w:ascii="Mangal" w:hAnsi="Mangal" w:cs="Mangal"/>
          <w:b/>
        </w:rPr>
        <w:t>है</w:t>
      </w:r>
      <w:r w:rsidRPr="000F19F4">
        <w:rPr>
          <w:b/>
        </w:rPr>
        <w:t>?</w:t>
      </w:r>
    </w:p>
    <w:p w:rsidR="00B76BC5" w:rsidRPr="00C061B3" w:rsidRDefault="000F19F4" w:rsidP="000F19F4">
      <w:pPr>
        <w:tabs>
          <w:tab w:val="left" w:pos="2767"/>
        </w:tabs>
        <w:spacing w:after="0"/>
        <w:jc w:val="both"/>
        <w:rPr>
          <w:b/>
        </w:rPr>
      </w:pPr>
      <w:r>
        <w:rPr>
          <w:b/>
        </w:rPr>
        <w:tab/>
      </w:r>
    </w:p>
    <w:p w:rsidR="00B76BC5" w:rsidRDefault="00B76BC5" w:rsidP="006C1303">
      <w:pPr>
        <w:pStyle w:val="ListParagraph"/>
        <w:numPr>
          <w:ilvl w:val="0"/>
          <w:numId w:val="16"/>
        </w:numPr>
        <w:spacing w:after="0"/>
        <w:jc w:val="both"/>
      </w:pPr>
      <w:r>
        <w:t>Ensure excellence in one’s chosen field</w:t>
      </w:r>
    </w:p>
    <w:p w:rsidR="00B76BC5" w:rsidRDefault="00B76BC5" w:rsidP="006C1303">
      <w:pPr>
        <w:pStyle w:val="ListParagraph"/>
        <w:numPr>
          <w:ilvl w:val="0"/>
          <w:numId w:val="16"/>
        </w:numPr>
        <w:spacing w:after="0"/>
        <w:jc w:val="both"/>
      </w:pPr>
      <w:r>
        <w:t>Contribute to individual and national development.</w:t>
      </w:r>
    </w:p>
    <w:p w:rsidR="00B76BC5" w:rsidRDefault="00B76BC5" w:rsidP="006C1303">
      <w:pPr>
        <w:pStyle w:val="ListParagraph"/>
        <w:numPr>
          <w:ilvl w:val="0"/>
          <w:numId w:val="16"/>
        </w:numPr>
        <w:spacing w:after="0"/>
        <w:jc w:val="both"/>
      </w:pPr>
      <w:r>
        <w:t xml:space="preserve">Increase your chances </w:t>
      </w:r>
      <w:r w:rsidR="008E1C34">
        <w:t>for success in any undertakings</w:t>
      </w:r>
    </w:p>
    <w:p w:rsidR="008E1C34" w:rsidRDefault="008E1C34" w:rsidP="006C1303">
      <w:pPr>
        <w:pStyle w:val="ListParagraph"/>
        <w:numPr>
          <w:ilvl w:val="0"/>
          <w:numId w:val="16"/>
        </w:numPr>
        <w:spacing w:after="0"/>
        <w:jc w:val="both"/>
      </w:pPr>
      <w:r>
        <w:t>To groom and polish your character.</w:t>
      </w:r>
    </w:p>
    <w:p w:rsidR="008E1C34" w:rsidRDefault="008E1C34" w:rsidP="006C1303">
      <w:pPr>
        <w:pStyle w:val="ListParagraph"/>
        <w:numPr>
          <w:ilvl w:val="0"/>
          <w:numId w:val="16"/>
        </w:numPr>
        <w:spacing w:after="0"/>
        <w:jc w:val="both"/>
      </w:pPr>
      <w:r>
        <w:t>To boost self confidence and enhance self worth</w:t>
      </w:r>
    </w:p>
    <w:p w:rsidR="008E1C34" w:rsidRDefault="008E1C34" w:rsidP="006C1303">
      <w:pPr>
        <w:pStyle w:val="ListParagraph"/>
        <w:numPr>
          <w:ilvl w:val="0"/>
          <w:numId w:val="16"/>
        </w:numPr>
        <w:spacing w:after="0"/>
        <w:jc w:val="both"/>
      </w:pPr>
      <w:r>
        <w:t>A very important thing you need to remember is that your personality, regardless of what it is now, can develop and evolve.</w:t>
      </w:r>
    </w:p>
    <w:p w:rsidR="008E1C34" w:rsidRDefault="008E1C34" w:rsidP="006C1303">
      <w:pPr>
        <w:pStyle w:val="ListParagraph"/>
        <w:numPr>
          <w:ilvl w:val="0"/>
          <w:numId w:val="16"/>
        </w:numPr>
        <w:spacing w:after="0"/>
        <w:jc w:val="both"/>
      </w:pPr>
      <w:r>
        <w:t>Your personality will help you build strong personal relationships.</w:t>
      </w:r>
    </w:p>
    <w:p w:rsidR="008E1C34" w:rsidRDefault="008E1C34" w:rsidP="006C1303">
      <w:pPr>
        <w:pStyle w:val="ListParagraph"/>
        <w:numPr>
          <w:ilvl w:val="0"/>
          <w:numId w:val="16"/>
        </w:numPr>
        <w:spacing w:after="0"/>
        <w:jc w:val="both"/>
      </w:pPr>
      <w:r>
        <w:t>Your personality will dictate success in your career.</w:t>
      </w:r>
    </w:p>
    <w:p w:rsidR="008E1C34" w:rsidRDefault="008E1C34" w:rsidP="006C1303">
      <w:pPr>
        <w:pStyle w:val="ListParagraph"/>
        <w:numPr>
          <w:ilvl w:val="0"/>
          <w:numId w:val="16"/>
        </w:numPr>
        <w:spacing w:after="0"/>
        <w:jc w:val="both"/>
      </w:pPr>
      <w:r>
        <w:t>Personality development helps you improve.</w:t>
      </w:r>
    </w:p>
    <w:p w:rsidR="008E1C34" w:rsidRDefault="008E1C34" w:rsidP="006C1303">
      <w:pPr>
        <w:pStyle w:val="ListParagraph"/>
        <w:numPr>
          <w:ilvl w:val="0"/>
          <w:numId w:val="16"/>
        </w:numPr>
        <w:spacing w:after="0"/>
        <w:jc w:val="both"/>
      </w:pPr>
      <w:r>
        <w:t>It helps you create a unique identity among thousands.</w:t>
      </w:r>
    </w:p>
    <w:p w:rsidR="00C061B3" w:rsidRDefault="00BE7568" w:rsidP="006C1303">
      <w:pPr>
        <w:pStyle w:val="ListParagraph"/>
        <w:numPr>
          <w:ilvl w:val="0"/>
          <w:numId w:val="16"/>
        </w:numPr>
        <w:spacing w:after="0"/>
        <w:jc w:val="both"/>
      </w:pPr>
      <w:r>
        <w:t xml:space="preserve">Personality development grooms an individual and helps him make a mark of his/her own. Individuals need to have a style of their own for others to follow them. </w:t>
      </w:r>
    </w:p>
    <w:p w:rsidR="00C061B3" w:rsidRDefault="00BE7568" w:rsidP="006C1303">
      <w:pPr>
        <w:pStyle w:val="ListParagraph"/>
        <w:numPr>
          <w:ilvl w:val="0"/>
          <w:numId w:val="16"/>
        </w:numPr>
        <w:spacing w:after="0"/>
        <w:jc w:val="both"/>
      </w:pPr>
      <w:r>
        <w:t>Do not blind copy others. You need to set an example for people around.</w:t>
      </w:r>
    </w:p>
    <w:p w:rsidR="00BE7568" w:rsidRDefault="00BE7568" w:rsidP="006C1303">
      <w:pPr>
        <w:pStyle w:val="ListParagraph"/>
        <w:numPr>
          <w:ilvl w:val="0"/>
          <w:numId w:val="16"/>
        </w:numPr>
        <w:spacing w:after="0"/>
        <w:jc w:val="both"/>
      </w:pPr>
      <w:r>
        <w:t>Personality development not only makes you look good and presentable but also helps you face the world with a smile.</w:t>
      </w:r>
    </w:p>
    <w:p w:rsidR="00C061B3" w:rsidRDefault="00BE7568" w:rsidP="006C1303">
      <w:pPr>
        <w:pStyle w:val="ListParagraph"/>
        <w:numPr>
          <w:ilvl w:val="0"/>
          <w:numId w:val="16"/>
        </w:numPr>
        <w:spacing w:after="0"/>
        <w:jc w:val="both"/>
      </w:pPr>
      <w:r>
        <w:t>Personality development</w:t>
      </w:r>
      <w:r w:rsidR="006327F8">
        <w:t xml:space="preserve"> goes a long way in reducing stress and conflicts. It encourages individuals to look at the brighter sides of life.</w:t>
      </w:r>
    </w:p>
    <w:p w:rsidR="00BE7568" w:rsidRDefault="006327F8" w:rsidP="006C1303">
      <w:pPr>
        <w:pStyle w:val="ListParagraph"/>
        <w:numPr>
          <w:ilvl w:val="0"/>
          <w:numId w:val="16"/>
        </w:numPr>
        <w:spacing w:after="0"/>
        <w:jc w:val="both"/>
      </w:pPr>
      <w:r>
        <w:t xml:space="preserve">Face even the worst situations with a smile. Trust me, flashing your trillion dollar smile will not only melt half of your problems but also evaporate your stress and worries. There is no point cribbing over </w:t>
      </w:r>
      <w:r w:rsidR="00B86F03">
        <w:t>minor issues and problems.</w:t>
      </w:r>
    </w:p>
    <w:p w:rsidR="00C061B3" w:rsidRDefault="001D62EB" w:rsidP="006C1303">
      <w:pPr>
        <w:pStyle w:val="ListParagraph"/>
        <w:numPr>
          <w:ilvl w:val="0"/>
          <w:numId w:val="16"/>
        </w:numPr>
        <w:spacing w:after="0"/>
        <w:jc w:val="both"/>
      </w:pPr>
      <w:r>
        <w:t>Personality development helps you develop a positive attitude in life. An individual with a negative attitude finds a problem in every situation.</w:t>
      </w:r>
      <w:r w:rsidR="000D35FB">
        <w:t xml:space="preserve"> </w:t>
      </w:r>
      <w:r>
        <w:t xml:space="preserve">Rather than </w:t>
      </w:r>
      <w:r w:rsidR="000D35FB">
        <w:t xml:space="preserve">cribbing and criticizing people around, analyze the whole situation and try to find an appropriate solution for the same. Remember, if there is a problem, there has to be a solution as well. </w:t>
      </w:r>
    </w:p>
    <w:p w:rsidR="00C061B3" w:rsidRDefault="000D35FB" w:rsidP="006C1303">
      <w:pPr>
        <w:pStyle w:val="ListParagraph"/>
        <w:numPr>
          <w:ilvl w:val="0"/>
          <w:numId w:val="16"/>
        </w:numPr>
        <w:spacing w:after="0"/>
        <w:jc w:val="both"/>
      </w:pPr>
      <w:r>
        <w:t>Never lose your cool. It would make the situation worse.</w:t>
      </w:r>
      <w:r w:rsidR="00AF66D4" w:rsidRPr="00AF66D4">
        <w:t xml:space="preserve"> </w:t>
      </w:r>
      <w:r w:rsidR="00AF66D4">
        <w:t>It is essential for individuals to behave well with people around.</w:t>
      </w:r>
    </w:p>
    <w:p w:rsidR="00092F4C" w:rsidRDefault="00AF66D4" w:rsidP="006C1303">
      <w:pPr>
        <w:pStyle w:val="ListParagraph"/>
        <w:numPr>
          <w:ilvl w:val="0"/>
          <w:numId w:val="16"/>
        </w:numPr>
        <w:spacing w:after="0"/>
        <w:jc w:val="both"/>
      </w:pPr>
      <w:r>
        <w:t xml:space="preserve">Being polite with others will not make you popular among other people but also earn you respect and pride. You can’t demand respect by being rude with people around. </w:t>
      </w:r>
    </w:p>
    <w:p w:rsidR="00582349" w:rsidRDefault="00AF66D4" w:rsidP="006C1303">
      <w:pPr>
        <w:pStyle w:val="ListParagraph"/>
        <w:numPr>
          <w:ilvl w:val="0"/>
          <w:numId w:val="16"/>
        </w:numPr>
        <w:spacing w:after="0"/>
        <w:jc w:val="both"/>
      </w:pPr>
      <w:r>
        <w:t xml:space="preserve">Personality development plays an important role in developing not only your outer but also inner self. </w:t>
      </w:r>
    </w:p>
    <w:p w:rsidR="00582349" w:rsidRDefault="00AF66D4" w:rsidP="006C1303">
      <w:pPr>
        <w:pStyle w:val="ListParagraph"/>
        <w:numPr>
          <w:ilvl w:val="0"/>
          <w:numId w:val="16"/>
        </w:numPr>
        <w:spacing w:after="0"/>
        <w:jc w:val="both"/>
      </w:pPr>
      <w:r>
        <w:t xml:space="preserve">One needs people around. An individual needs to have that magnetic power which attracts people towards him. You need to have that charisma of yours. </w:t>
      </w:r>
    </w:p>
    <w:p w:rsidR="00AF66D4" w:rsidRDefault="00AF66D4" w:rsidP="006C1303">
      <w:pPr>
        <w:pStyle w:val="ListParagraph"/>
        <w:numPr>
          <w:ilvl w:val="0"/>
          <w:numId w:val="16"/>
        </w:numPr>
        <w:spacing w:after="0"/>
        <w:jc w:val="both"/>
      </w:pPr>
      <w:r>
        <w:t>Personality development helps you gain recognition and acceptance from the society as well as people around.</w:t>
      </w:r>
    </w:p>
    <w:p w:rsidR="00CA2D85" w:rsidRDefault="00CA2D85" w:rsidP="006C1303">
      <w:pPr>
        <w:pStyle w:val="ListParagraph"/>
        <w:spacing w:after="0"/>
        <w:jc w:val="both"/>
      </w:pPr>
    </w:p>
    <w:p w:rsidR="00582349" w:rsidRDefault="00AF66D4" w:rsidP="00582349">
      <w:pPr>
        <w:pStyle w:val="ListParagraph"/>
        <w:numPr>
          <w:ilvl w:val="0"/>
          <w:numId w:val="16"/>
        </w:numPr>
        <w:spacing w:after="0"/>
        <w:jc w:val="both"/>
      </w:pPr>
      <w:r>
        <w:t>Personality development plays an essential role not only in</w:t>
      </w:r>
      <w:r w:rsidR="00CA2D85">
        <w:t xml:space="preserve"> an </w:t>
      </w:r>
      <w:r>
        <w:t>individual</w:t>
      </w:r>
      <w:r w:rsidR="00CA2D85">
        <w:t>’</w:t>
      </w:r>
      <w:r>
        <w:t>s</w:t>
      </w:r>
      <w:r w:rsidR="00CA2D85">
        <w:t xml:space="preserve"> professional but also personal lives. It makes an individual disciplined , punctual and an asset for his/her organization. An in-disciplined individuals finds it difficult to survive in the long run. </w:t>
      </w:r>
    </w:p>
    <w:p w:rsidR="00582349" w:rsidRDefault="00582349" w:rsidP="00582349">
      <w:pPr>
        <w:pStyle w:val="ListParagraph"/>
      </w:pPr>
    </w:p>
    <w:p w:rsidR="00582349" w:rsidRDefault="00CA2D85" w:rsidP="00582349">
      <w:pPr>
        <w:pStyle w:val="ListParagraph"/>
        <w:numPr>
          <w:ilvl w:val="0"/>
          <w:numId w:val="16"/>
        </w:numPr>
        <w:spacing w:after="0"/>
        <w:jc w:val="both"/>
      </w:pPr>
      <w:r>
        <w:t xml:space="preserve">Personality development teaches you to respect not only your boss and fellow workers but also family members, friends, neighbours, relatives and so on. </w:t>
      </w:r>
    </w:p>
    <w:p w:rsidR="00582349" w:rsidRDefault="00582349" w:rsidP="00582349">
      <w:pPr>
        <w:pStyle w:val="ListParagraph"/>
      </w:pPr>
    </w:p>
    <w:p w:rsidR="00CA2D85" w:rsidRDefault="00CA2D85" w:rsidP="00582349">
      <w:pPr>
        <w:pStyle w:val="ListParagraph"/>
        <w:numPr>
          <w:ilvl w:val="0"/>
          <w:numId w:val="16"/>
        </w:numPr>
        <w:spacing w:after="0"/>
        <w:jc w:val="both"/>
      </w:pPr>
      <w:r>
        <w:t>Never make fun of anyone at the workplace. Avoid criticizing and making fun of your fellow workers.</w:t>
      </w:r>
    </w:p>
    <w:p w:rsidR="00CA2D85" w:rsidRDefault="00CA2D85" w:rsidP="006C1303">
      <w:pPr>
        <w:pStyle w:val="ListParagraph"/>
        <w:spacing w:after="0"/>
        <w:jc w:val="both"/>
      </w:pPr>
    </w:p>
    <w:p w:rsidR="008529FE" w:rsidRDefault="00CA2D85" w:rsidP="00582349">
      <w:pPr>
        <w:pStyle w:val="ListParagraph"/>
        <w:numPr>
          <w:ilvl w:val="0"/>
          <w:numId w:val="16"/>
        </w:numPr>
        <w:spacing w:after="0"/>
        <w:jc w:val="both"/>
      </w:pPr>
      <w:r>
        <w:t>One should never carry his/her attitude or personal grudges to work. Office is not a place where you can be rude to others just because you had a fight with your friend last night.</w:t>
      </w:r>
      <w:r w:rsidRPr="00CA2D85">
        <w:t xml:space="preserve"> </w:t>
      </w:r>
      <w:r>
        <w:t xml:space="preserve">Personality development sessions helps you differentiate </w:t>
      </w:r>
      <w:r w:rsidR="0096260F">
        <w:t>between your personal as well as professional life.</w:t>
      </w:r>
    </w:p>
    <w:p w:rsidR="008529FE" w:rsidRDefault="008529FE" w:rsidP="008529FE">
      <w:pPr>
        <w:pStyle w:val="ListParagraph"/>
      </w:pPr>
    </w:p>
    <w:p w:rsidR="00CA2D85" w:rsidRDefault="0096260F" w:rsidP="00582349">
      <w:pPr>
        <w:pStyle w:val="ListParagraph"/>
        <w:numPr>
          <w:ilvl w:val="0"/>
          <w:numId w:val="16"/>
        </w:numPr>
        <w:spacing w:after="0"/>
        <w:jc w:val="both"/>
      </w:pPr>
      <w:r>
        <w:t xml:space="preserve"> It is really essential to keep a balance between both the lives to lead a peaceful and stress free life.</w:t>
      </w:r>
    </w:p>
    <w:p w:rsidR="008529FE" w:rsidRDefault="0096260F" w:rsidP="006C1303">
      <w:pPr>
        <w:pStyle w:val="ListParagraph"/>
        <w:numPr>
          <w:ilvl w:val="0"/>
          <w:numId w:val="17"/>
        </w:numPr>
        <w:spacing w:after="0"/>
        <w:jc w:val="both"/>
      </w:pPr>
      <w:r>
        <w:t xml:space="preserve">Personality development helps an individual to inculcate positive qualities like punctuality, flexible attitude, willingness to learn, friendly nature, eagerness to help others and so on. </w:t>
      </w:r>
    </w:p>
    <w:p w:rsidR="008529FE" w:rsidRDefault="0096260F" w:rsidP="006C1303">
      <w:pPr>
        <w:pStyle w:val="ListParagraph"/>
        <w:numPr>
          <w:ilvl w:val="0"/>
          <w:numId w:val="17"/>
        </w:numPr>
        <w:spacing w:after="0"/>
        <w:jc w:val="both"/>
      </w:pPr>
      <w:r>
        <w:t xml:space="preserve">Never hesitate to share information with others. Always reach office on time. Some people have a tendency to work till late. Late sittings not only increase your stress levels but also spoil your personal life. </w:t>
      </w:r>
    </w:p>
    <w:p w:rsidR="0096260F" w:rsidRDefault="0096260F" w:rsidP="006C1303">
      <w:pPr>
        <w:pStyle w:val="ListParagraph"/>
        <w:numPr>
          <w:ilvl w:val="0"/>
          <w:numId w:val="17"/>
        </w:numPr>
        <w:spacing w:after="0"/>
        <w:jc w:val="both"/>
      </w:pPr>
      <w:r>
        <w:t>Sitting till late at the office indicates that an individual is extremely poor in time management skills.</w:t>
      </w:r>
    </w:p>
    <w:p w:rsidR="008529FE" w:rsidRDefault="0096260F" w:rsidP="006C1303">
      <w:pPr>
        <w:pStyle w:val="ListParagraph"/>
        <w:numPr>
          <w:ilvl w:val="0"/>
          <w:numId w:val="17"/>
        </w:numPr>
        <w:spacing w:after="0"/>
        <w:jc w:val="both"/>
      </w:pPr>
      <w:r>
        <w:t>Personality development helps you develop an impressive personality and makes you stand apart from the rest.</w:t>
      </w:r>
    </w:p>
    <w:p w:rsidR="00ED789E" w:rsidRDefault="00396E62" w:rsidP="00ED789E">
      <w:pPr>
        <w:pStyle w:val="ListParagraph"/>
        <w:numPr>
          <w:ilvl w:val="0"/>
          <w:numId w:val="17"/>
        </w:numPr>
        <w:spacing w:after="0"/>
        <w:jc w:val="both"/>
      </w:pPr>
      <w:r>
        <w:t>Personality development also plays an essential role in improving one’s communication skills. Individuals ought to master the art of expressing their thoughts and feelings in the most desired way.</w:t>
      </w:r>
      <w:r w:rsidRPr="00396E62">
        <w:t xml:space="preserve"> </w:t>
      </w:r>
      <w:r>
        <w:t>Personality development makes you a confident individual who is appreciated and respected wherever he goes</w:t>
      </w:r>
      <w:r w:rsidR="00387FCB">
        <w:t>.</w:t>
      </w:r>
    </w:p>
    <w:p w:rsidR="00D30AD6" w:rsidRDefault="00D30AD6" w:rsidP="009741FD">
      <w:pPr>
        <w:pStyle w:val="ListParagraph"/>
        <w:spacing w:after="0"/>
        <w:jc w:val="both"/>
      </w:pPr>
    </w:p>
    <w:p w:rsidR="00ED789E" w:rsidRPr="00ED789E" w:rsidRDefault="00ED789E" w:rsidP="00ED789E">
      <w:pPr>
        <w:jc w:val="both"/>
        <w:rPr>
          <w:b/>
          <w:u w:val="single"/>
        </w:rPr>
      </w:pPr>
      <w:r w:rsidRPr="00387FCB">
        <w:rPr>
          <w:b/>
          <w:u w:val="single"/>
        </w:rPr>
        <w:t>Elements of Personality Development</w:t>
      </w:r>
    </w:p>
    <w:p w:rsidR="000B7B85" w:rsidRDefault="000B7B85" w:rsidP="000B7B85">
      <w:pPr>
        <w:spacing w:after="0"/>
        <w:jc w:val="both"/>
        <w:rPr>
          <w:b/>
        </w:rPr>
      </w:pPr>
      <w:r>
        <w:t>Q</w:t>
      </w:r>
      <w:r w:rsidRPr="002160A8">
        <w:rPr>
          <w:b/>
        </w:rPr>
        <w:t>.   Discuss the different elements of Personality Development.</w:t>
      </w:r>
    </w:p>
    <w:p w:rsidR="00B9567E" w:rsidRDefault="00B9567E" w:rsidP="000B7B85">
      <w:pPr>
        <w:spacing w:after="0"/>
        <w:jc w:val="both"/>
        <w:rPr>
          <w:b/>
        </w:rPr>
      </w:pPr>
    </w:p>
    <w:p w:rsidR="00B9567E" w:rsidRDefault="00B9567E" w:rsidP="00B9567E">
      <w:r>
        <w:rPr>
          <w:rFonts w:ascii="Mangal" w:hAnsi="Mangal" w:cs="Mangal"/>
        </w:rPr>
        <w:t xml:space="preserve">Q. </w:t>
      </w:r>
      <w:r>
        <w:t xml:space="preserve"> </w:t>
      </w:r>
      <w:r>
        <w:rPr>
          <w:rFonts w:ascii="Mangal" w:hAnsi="Mangal" w:cs="Mangal"/>
        </w:rPr>
        <w:t>व्यक्तित्व</w:t>
      </w:r>
      <w:r>
        <w:t xml:space="preserve"> </w:t>
      </w:r>
      <w:r>
        <w:rPr>
          <w:rFonts w:ascii="Mangal" w:hAnsi="Mangal" w:cs="Mangal"/>
        </w:rPr>
        <w:t>विकास</w:t>
      </w:r>
      <w:r>
        <w:t xml:space="preserve"> </w:t>
      </w:r>
      <w:r>
        <w:rPr>
          <w:rFonts w:ascii="Mangal" w:hAnsi="Mangal" w:cs="Mangal"/>
        </w:rPr>
        <w:t>के</w:t>
      </w:r>
      <w:r>
        <w:t xml:space="preserve"> </w:t>
      </w:r>
      <w:r>
        <w:rPr>
          <w:rFonts w:ascii="Mangal" w:hAnsi="Mangal" w:cs="Mangal"/>
        </w:rPr>
        <w:t>विभिन्न</w:t>
      </w:r>
      <w:r>
        <w:t xml:space="preserve"> </w:t>
      </w:r>
      <w:r>
        <w:rPr>
          <w:rFonts w:ascii="Mangal" w:hAnsi="Mangal" w:cs="Mangal"/>
        </w:rPr>
        <w:t>तत्वों</w:t>
      </w:r>
      <w:r>
        <w:t xml:space="preserve"> </w:t>
      </w:r>
      <w:r>
        <w:rPr>
          <w:rFonts w:ascii="Mangal" w:hAnsi="Mangal" w:cs="Mangal"/>
        </w:rPr>
        <w:t>पर</w:t>
      </w:r>
      <w:r>
        <w:t xml:space="preserve"> </w:t>
      </w:r>
      <w:r>
        <w:rPr>
          <w:rFonts w:ascii="Mangal" w:hAnsi="Mangal" w:cs="Mangal"/>
        </w:rPr>
        <w:t>चर्चा</w:t>
      </w:r>
      <w:r>
        <w:t xml:space="preserve"> </w:t>
      </w:r>
      <w:r>
        <w:rPr>
          <w:rFonts w:ascii="Mangal" w:hAnsi="Mangal" w:cs="Mangal"/>
        </w:rPr>
        <w:t>करें।</w:t>
      </w:r>
    </w:p>
    <w:p w:rsidR="00387FCB" w:rsidRPr="00ED789E" w:rsidRDefault="00387FCB" w:rsidP="00ED789E">
      <w:pPr>
        <w:tabs>
          <w:tab w:val="left" w:pos="2517"/>
        </w:tabs>
        <w:spacing w:after="0"/>
        <w:jc w:val="both"/>
        <w:rPr>
          <w:b/>
        </w:rPr>
      </w:pPr>
      <w:r>
        <w:t>The following elements are crucial to the development of personality:</w:t>
      </w:r>
    </w:p>
    <w:p w:rsidR="00387FCB" w:rsidRDefault="00387FCB" w:rsidP="006C1303">
      <w:pPr>
        <w:spacing w:after="0"/>
        <w:jc w:val="both"/>
      </w:pPr>
    </w:p>
    <w:p w:rsidR="00387FCB" w:rsidRPr="00117548" w:rsidRDefault="00387FCB" w:rsidP="006C1303">
      <w:pPr>
        <w:spacing w:after="0"/>
        <w:jc w:val="both"/>
        <w:rPr>
          <w:b/>
        </w:rPr>
      </w:pPr>
      <w:r>
        <w:t>•</w:t>
      </w:r>
      <w:r>
        <w:tab/>
      </w:r>
      <w:r w:rsidRPr="00117548">
        <w:rPr>
          <w:b/>
        </w:rPr>
        <w:t>Self-awareness;</w:t>
      </w:r>
    </w:p>
    <w:p w:rsidR="00387FCB" w:rsidRPr="00117548" w:rsidRDefault="00387FCB" w:rsidP="006C1303">
      <w:pPr>
        <w:spacing w:after="0"/>
        <w:jc w:val="both"/>
        <w:rPr>
          <w:b/>
        </w:rPr>
      </w:pPr>
      <w:r w:rsidRPr="00117548">
        <w:rPr>
          <w:b/>
        </w:rPr>
        <w:t>•</w:t>
      </w:r>
      <w:r w:rsidRPr="00117548">
        <w:rPr>
          <w:b/>
        </w:rPr>
        <w:tab/>
        <w:t>Goal setting;</w:t>
      </w:r>
    </w:p>
    <w:p w:rsidR="00387FCB" w:rsidRPr="00117548" w:rsidRDefault="00387FCB" w:rsidP="006C1303">
      <w:pPr>
        <w:spacing w:after="0"/>
        <w:jc w:val="both"/>
        <w:rPr>
          <w:b/>
        </w:rPr>
      </w:pPr>
      <w:r w:rsidRPr="00117548">
        <w:rPr>
          <w:b/>
        </w:rPr>
        <w:t>•</w:t>
      </w:r>
      <w:r w:rsidRPr="00117548">
        <w:rPr>
          <w:b/>
        </w:rPr>
        <w:tab/>
        <w:t>Creativity;</w:t>
      </w:r>
    </w:p>
    <w:p w:rsidR="00387FCB" w:rsidRPr="00117548" w:rsidRDefault="00387FCB" w:rsidP="006C1303">
      <w:pPr>
        <w:spacing w:after="0"/>
        <w:jc w:val="both"/>
        <w:rPr>
          <w:b/>
        </w:rPr>
      </w:pPr>
      <w:r w:rsidRPr="00117548">
        <w:rPr>
          <w:b/>
        </w:rPr>
        <w:t>•</w:t>
      </w:r>
      <w:r w:rsidRPr="00117548">
        <w:rPr>
          <w:b/>
        </w:rPr>
        <w:tab/>
        <w:t>Innovation;</w:t>
      </w:r>
    </w:p>
    <w:p w:rsidR="00387FCB" w:rsidRPr="00117548" w:rsidRDefault="00387FCB" w:rsidP="002810E0">
      <w:pPr>
        <w:tabs>
          <w:tab w:val="left" w:pos="720"/>
          <w:tab w:val="left" w:pos="1440"/>
          <w:tab w:val="left" w:pos="2160"/>
          <w:tab w:val="center" w:pos="4513"/>
        </w:tabs>
        <w:spacing w:after="0"/>
        <w:jc w:val="both"/>
        <w:rPr>
          <w:b/>
        </w:rPr>
      </w:pPr>
      <w:r w:rsidRPr="00117548">
        <w:rPr>
          <w:b/>
        </w:rPr>
        <w:t>•</w:t>
      </w:r>
      <w:r w:rsidRPr="00117548">
        <w:rPr>
          <w:b/>
        </w:rPr>
        <w:tab/>
        <w:t>Human Values.</w:t>
      </w:r>
      <w:r w:rsidR="002810E0">
        <w:rPr>
          <w:b/>
        </w:rPr>
        <w:tab/>
      </w:r>
    </w:p>
    <w:p w:rsidR="00387FCB" w:rsidRDefault="00387FCB" w:rsidP="006C1303">
      <w:pPr>
        <w:spacing w:after="0"/>
        <w:jc w:val="both"/>
      </w:pPr>
    </w:p>
    <w:p w:rsidR="00387FCB" w:rsidRPr="00117548" w:rsidRDefault="00E7791C" w:rsidP="006C1303">
      <w:pPr>
        <w:spacing w:after="0"/>
        <w:jc w:val="both"/>
        <w:rPr>
          <w:b/>
        </w:rPr>
      </w:pPr>
      <w:r>
        <w:t xml:space="preserve">1.   </w:t>
      </w:r>
      <w:r w:rsidR="00117548">
        <w:rPr>
          <w:b/>
        </w:rPr>
        <w:t>Self-Awareness</w:t>
      </w:r>
    </w:p>
    <w:p w:rsidR="00387FCB" w:rsidRDefault="00387FCB" w:rsidP="006C1303">
      <w:pPr>
        <w:spacing w:after="0"/>
        <w:jc w:val="both"/>
      </w:pPr>
      <w:r>
        <w:t>It includes recognition of ‘self ’ – your character, your strengths and weaknesses, desires, likes and dislikes. Developing self-awareness can help you recogn</w:t>
      </w:r>
      <w:r w:rsidR="00E7791C">
        <w:t xml:space="preserve">ize when you are stressed or </w:t>
      </w:r>
      <w:r>
        <w:t>feel under</w:t>
      </w:r>
      <w:r w:rsidR="00E7791C">
        <w:t xml:space="preserve"> </w:t>
      </w:r>
      <w:r>
        <w:t>pressure. It is often a pre-requisite to effective communication and interpersonal relations, as well as for developing empathy with others. You need to think of these aspects:</w:t>
      </w:r>
    </w:p>
    <w:p w:rsidR="00E7791C" w:rsidRDefault="00E7791C" w:rsidP="006C1303">
      <w:pPr>
        <w:spacing w:after="0"/>
        <w:jc w:val="both"/>
      </w:pPr>
    </w:p>
    <w:p w:rsidR="00387FCB" w:rsidRDefault="00387FCB" w:rsidP="006C1303">
      <w:pPr>
        <w:spacing w:after="0"/>
        <w:jc w:val="both"/>
        <w:rPr>
          <w:rFonts w:ascii="Calibri" w:hAnsi="Calibri" w:cs="Calibri"/>
        </w:rPr>
      </w:pPr>
      <w:r>
        <w:rPr>
          <w:rFonts w:ascii="Calibri" w:hAnsi="Calibri" w:cs="Calibri"/>
        </w:rPr>
        <w:t>Self-concept:</w:t>
      </w:r>
    </w:p>
    <w:p w:rsidR="00387FCB" w:rsidRDefault="00387FCB" w:rsidP="006C1303">
      <w:pPr>
        <w:spacing w:after="0"/>
        <w:jc w:val="both"/>
      </w:pPr>
      <w:r>
        <w:t>•</w:t>
      </w:r>
      <w:r>
        <w:tab/>
        <w:t>Attitude: to life, people, and work.</w:t>
      </w:r>
    </w:p>
    <w:p w:rsidR="00387FCB" w:rsidRDefault="00387FCB" w:rsidP="006C1303">
      <w:pPr>
        <w:spacing w:after="0"/>
        <w:jc w:val="both"/>
      </w:pPr>
      <w:r>
        <w:t>•</w:t>
      </w:r>
      <w:r>
        <w:tab/>
        <w:t>Beliefs: political, moral.</w:t>
      </w:r>
    </w:p>
    <w:p w:rsidR="00387FCB" w:rsidRDefault="00387FCB" w:rsidP="006C1303">
      <w:pPr>
        <w:spacing w:after="0"/>
        <w:jc w:val="both"/>
      </w:pPr>
      <w:r>
        <w:t>•</w:t>
      </w:r>
      <w:r>
        <w:tab/>
        <w:t>Values: moral, social, political, economic, community.</w:t>
      </w:r>
    </w:p>
    <w:p w:rsidR="00E7791C" w:rsidRDefault="00E7791C" w:rsidP="006C1303">
      <w:pPr>
        <w:spacing w:after="0"/>
        <w:jc w:val="both"/>
      </w:pPr>
    </w:p>
    <w:p w:rsidR="00387FCB" w:rsidRDefault="00387FCB" w:rsidP="006C1303">
      <w:pPr>
        <w:jc w:val="both"/>
      </w:pPr>
      <w:r>
        <w:rPr>
          <w:rFonts w:ascii="Calibri" w:hAnsi="Calibri" w:cs="Calibri"/>
        </w:rPr>
        <w:t>Self-image: It  is important to realise how you look at yourself. Yo</w:t>
      </w:r>
      <w:r>
        <w:t>u need to know   how others would view your image, and that is why you need to nurture it. In order  to  nurture  your  self-image  you  need  to  know  how  many  ‘selves’  you  have, and how you look after each.</w:t>
      </w:r>
    </w:p>
    <w:p w:rsidR="00387FCB" w:rsidRDefault="00387FCB" w:rsidP="006C1303">
      <w:pPr>
        <w:jc w:val="both"/>
      </w:pPr>
      <w:r>
        <w:t>They are:</w:t>
      </w:r>
    </w:p>
    <w:p w:rsidR="00387FCB" w:rsidRDefault="00387FCB" w:rsidP="006C1303">
      <w:pPr>
        <w:pStyle w:val="ListParagraph"/>
        <w:numPr>
          <w:ilvl w:val="0"/>
          <w:numId w:val="17"/>
        </w:numPr>
        <w:spacing w:after="0"/>
        <w:jc w:val="both"/>
      </w:pPr>
      <w:r>
        <w:t>Material self:</w:t>
      </w:r>
    </w:p>
    <w:p w:rsidR="00387FCB" w:rsidRDefault="00B47090" w:rsidP="006C1303">
      <w:pPr>
        <w:spacing w:after="0"/>
        <w:jc w:val="both"/>
      </w:pPr>
      <w:r>
        <w:t xml:space="preserve">               - </w:t>
      </w:r>
      <w:r w:rsidR="00387FCB">
        <w:t>Your body: You have only one body so take care of it.</w:t>
      </w:r>
    </w:p>
    <w:p w:rsidR="00387FCB" w:rsidRDefault="00B47090" w:rsidP="006C1303">
      <w:pPr>
        <w:spacing w:after="0"/>
        <w:jc w:val="both"/>
      </w:pPr>
      <w:r>
        <w:t xml:space="preserve">               - </w:t>
      </w:r>
      <w:r w:rsidR="00387FCB">
        <w:t>Your possessions: You need to be concerned for keeping all the things in immaculate condition, e.g. car, bike, music system, air-conditioner, books, and any other things you own.</w:t>
      </w:r>
    </w:p>
    <w:p w:rsidR="00387FCB" w:rsidRDefault="00B47090" w:rsidP="006C1303">
      <w:pPr>
        <w:spacing w:after="0"/>
        <w:jc w:val="both"/>
      </w:pPr>
      <w:r>
        <w:t xml:space="preserve">               - </w:t>
      </w:r>
      <w:r w:rsidR="00387FCB">
        <w:t>Your home: This is where you and members of your family live and interact with each other. So you need to ensure a supportive and congenial environment.</w:t>
      </w:r>
    </w:p>
    <w:p w:rsidR="00387FCB" w:rsidRDefault="00387FCB" w:rsidP="006C1303">
      <w:pPr>
        <w:pStyle w:val="ListParagraph"/>
        <w:numPr>
          <w:ilvl w:val="0"/>
          <w:numId w:val="17"/>
        </w:numPr>
        <w:spacing w:after="0"/>
        <w:jc w:val="both"/>
      </w:pPr>
      <w:r>
        <w:t>Social self:</w:t>
      </w:r>
    </w:p>
    <w:p w:rsidR="00387FCB" w:rsidRDefault="00B47090" w:rsidP="006C1303">
      <w:pPr>
        <w:spacing w:after="0"/>
        <w:jc w:val="both"/>
      </w:pPr>
      <w:r>
        <w:t xml:space="preserve">               - </w:t>
      </w:r>
      <w:r w:rsidR="00387FCB">
        <w:t>Interaction with others: Interaction with other people – family, friends,  bosses, co-workers, neighbours – needs to be unbroken and effective.</w:t>
      </w:r>
    </w:p>
    <w:p w:rsidR="00387FCB" w:rsidRDefault="00B47090" w:rsidP="006C1303">
      <w:pPr>
        <w:spacing w:after="0"/>
        <w:jc w:val="both"/>
      </w:pPr>
      <w:r>
        <w:t xml:space="preserve">               - </w:t>
      </w:r>
      <w:r w:rsidR="00387FCB">
        <w:t>Relationships with people: A clear demarcation needs to be made with</w:t>
      </w:r>
    </w:p>
    <w:p w:rsidR="00387FCB" w:rsidRDefault="00387FCB" w:rsidP="006C1303">
      <w:pPr>
        <w:spacing w:after="0"/>
        <w:jc w:val="both"/>
      </w:pPr>
      <w:r>
        <w:t>regard to your relationships at the social as well as the professional level.  These relationships need to be nurtured over a period of time and sustained.</w:t>
      </w:r>
    </w:p>
    <w:p w:rsidR="00387FCB" w:rsidRDefault="00387FCB" w:rsidP="006C1303">
      <w:pPr>
        <w:pStyle w:val="ListParagraph"/>
        <w:numPr>
          <w:ilvl w:val="0"/>
          <w:numId w:val="17"/>
        </w:numPr>
        <w:spacing w:after="0"/>
        <w:jc w:val="both"/>
      </w:pPr>
      <w:r>
        <w:t>Spiritual self: You need to be clear in your spiritual beliefs and your relationship with forces in the universe. You need to have the courage of conviction to stand by your beliefs and values.</w:t>
      </w:r>
    </w:p>
    <w:p w:rsidR="00387FCB" w:rsidRDefault="00387FCB" w:rsidP="006C1303">
      <w:pPr>
        <w:spacing w:after="0"/>
        <w:jc w:val="both"/>
      </w:pPr>
      <w:r>
        <w:t xml:space="preserve"> </w:t>
      </w:r>
    </w:p>
    <w:p w:rsidR="00387FCB" w:rsidRDefault="00387FCB" w:rsidP="006C1303">
      <w:pPr>
        <w:spacing w:after="0"/>
        <w:jc w:val="both"/>
      </w:pPr>
      <w:r>
        <w:t>In order to be clear in your perceptions you need to ask yourself:</w:t>
      </w:r>
    </w:p>
    <w:p w:rsidR="00387FCB" w:rsidRDefault="00387FCB" w:rsidP="006C1303">
      <w:pPr>
        <w:spacing w:after="0"/>
        <w:jc w:val="both"/>
      </w:pPr>
    </w:p>
    <w:p w:rsidR="00387FCB" w:rsidRDefault="00387FCB" w:rsidP="006C1303">
      <w:pPr>
        <w:pStyle w:val="ListParagraph"/>
        <w:numPr>
          <w:ilvl w:val="0"/>
          <w:numId w:val="17"/>
        </w:numPr>
        <w:spacing w:after="0"/>
        <w:jc w:val="both"/>
      </w:pPr>
      <w:r>
        <w:t>Who am I? What are my strengths and weaknesses? What are my priorities? How do I see myself? How do others see me?</w:t>
      </w:r>
    </w:p>
    <w:p w:rsidR="00387FCB" w:rsidRDefault="00387FCB" w:rsidP="006C1303">
      <w:pPr>
        <w:pStyle w:val="ListParagraph"/>
        <w:numPr>
          <w:ilvl w:val="0"/>
          <w:numId w:val="17"/>
        </w:numPr>
        <w:spacing w:after="0"/>
        <w:jc w:val="both"/>
      </w:pPr>
      <w:r>
        <w:t>Who do I want to be? What are my short-term goals? What are my long-term goals? (In personal as well as professional life)</w:t>
      </w:r>
    </w:p>
    <w:p w:rsidR="00387FCB" w:rsidRDefault="00387FCB" w:rsidP="006C1303">
      <w:pPr>
        <w:pStyle w:val="ListParagraph"/>
        <w:numPr>
          <w:ilvl w:val="0"/>
          <w:numId w:val="17"/>
        </w:numPr>
        <w:spacing w:after="0"/>
        <w:jc w:val="both"/>
      </w:pPr>
      <w:r>
        <w:t>How do I go about it? What steps do I need to take in order to achieve my goals? What resources are available to me? What more resources can I avail?</w:t>
      </w:r>
    </w:p>
    <w:p w:rsidR="00387FCB" w:rsidRDefault="00387FCB" w:rsidP="006C1303">
      <w:pPr>
        <w:spacing w:after="0"/>
        <w:jc w:val="both"/>
      </w:pPr>
    </w:p>
    <w:p w:rsidR="00387FCB" w:rsidRDefault="00387FCB" w:rsidP="006C1303">
      <w:pPr>
        <w:spacing w:after="0"/>
        <w:jc w:val="both"/>
      </w:pPr>
      <w:r>
        <w:t>To understand all this, it would be beneficial if you do your SWOT Analysis.</w:t>
      </w:r>
    </w:p>
    <w:p w:rsidR="00387FCB" w:rsidRDefault="00387FCB" w:rsidP="006C1303">
      <w:pPr>
        <w:spacing w:after="0"/>
        <w:jc w:val="both"/>
      </w:pPr>
    </w:p>
    <w:p w:rsidR="00387FCB" w:rsidRDefault="00387FCB" w:rsidP="006C1303">
      <w:pPr>
        <w:spacing w:after="0"/>
        <w:jc w:val="both"/>
      </w:pPr>
      <w:r>
        <w:lastRenderedPageBreak/>
        <w:t>SWOT ANALYSIS</w:t>
      </w:r>
    </w:p>
    <w:p w:rsidR="00E7791C" w:rsidRDefault="00387FCB" w:rsidP="006C1303">
      <w:pPr>
        <w:spacing w:after="0"/>
        <w:jc w:val="both"/>
      </w:pPr>
      <w:r>
        <w:t>SWOT is the acronym for ‘Strengths, Weaknesses, Opportunities and Threats.’ It is in effect a distillation of all the steps and considerations that should be taken to know about your     own self and take appropriate measures.</w:t>
      </w:r>
    </w:p>
    <w:p w:rsidR="00E7791C" w:rsidRDefault="00E7791C" w:rsidP="006C1303">
      <w:pPr>
        <w:spacing w:after="0"/>
        <w:jc w:val="both"/>
      </w:pPr>
    </w:p>
    <w:p w:rsidR="00387FCB" w:rsidRDefault="00E7791C" w:rsidP="006C1303">
      <w:pPr>
        <w:spacing w:after="0"/>
        <w:jc w:val="both"/>
      </w:pPr>
      <w:r>
        <w:t xml:space="preserve">2. </w:t>
      </w:r>
      <w:r w:rsidRPr="00117548">
        <w:rPr>
          <w:b/>
        </w:rPr>
        <w:t>Goal setting</w:t>
      </w:r>
      <w:r w:rsidR="00117548">
        <w:rPr>
          <w:b/>
        </w:rPr>
        <w:t xml:space="preserve">- </w:t>
      </w:r>
      <w:r w:rsidR="00117548" w:rsidRPr="00117548">
        <w:t>Many strong personalities are shaped and moulded by big visions and goals that they have. Determine what it is you want to accomplish most – whether it is to become a successful architect, a scientist, or a management professional. Setting goals is a major step on the     road to developing an engaging and fascinating personality.</w:t>
      </w:r>
    </w:p>
    <w:p w:rsidR="00B47090" w:rsidRPr="00B47090" w:rsidRDefault="00B47090" w:rsidP="006C1303">
      <w:pPr>
        <w:spacing w:after="0"/>
        <w:jc w:val="both"/>
        <w:rPr>
          <w:b/>
        </w:rPr>
      </w:pPr>
      <w:r>
        <w:t xml:space="preserve">3. </w:t>
      </w:r>
      <w:r w:rsidRPr="00117548">
        <w:rPr>
          <w:b/>
        </w:rPr>
        <w:t>Creativity</w:t>
      </w:r>
      <w:r>
        <w:rPr>
          <w:b/>
        </w:rPr>
        <w:t xml:space="preserve">- </w:t>
      </w:r>
      <w:r w:rsidRPr="00B47090">
        <w:rPr>
          <w:b/>
        </w:rPr>
        <w:t>It means to:</w:t>
      </w:r>
    </w:p>
    <w:p w:rsidR="00B47090" w:rsidRPr="00B47090" w:rsidRDefault="00B47090" w:rsidP="006C1303">
      <w:pPr>
        <w:spacing w:after="0"/>
        <w:jc w:val="both"/>
      </w:pPr>
    </w:p>
    <w:p w:rsidR="00B47090" w:rsidRPr="00B47090" w:rsidRDefault="00B47090" w:rsidP="006C1303">
      <w:pPr>
        <w:pStyle w:val="ListParagraph"/>
        <w:numPr>
          <w:ilvl w:val="0"/>
          <w:numId w:val="17"/>
        </w:numPr>
        <w:spacing w:after="0"/>
        <w:jc w:val="both"/>
      </w:pPr>
      <w:r w:rsidRPr="00B47090">
        <w:t>Perceive the world in new ways;</w:t>
      </w:r>
    </w:p>
    <w:p w:rsidR="00B47090" w:rsidRPr="00B47090" w:rsidRDefault="00B47090" w:rsidP="006C1303">
      <w:pPr>
        <w:pStyle w:val="ListParagraph"/>
        <w:numPr>
          <w:ilvl w:val="0"/>
          <w:numId w:val="17"/>
        </w:numPr>
        <w:spacing w:after="0"/>
        <w:jc w:val="both"/>
      </w:pPr>
      <w:r w:rsidRPr="00B47090">
        <w:t>Find hidden pattern in things, situations and behaviours;</w:t>
      </w:r>
    </w:p>
    <w:p w:rsidR="00B47090" w:rsidRPr="00B47090" w:rsidRDefault="00B47090" w:rsidP="006C1303">
      <w:pPr>
        <w:pStyle w:val="ListParagraph"/>
        <w:numPr>
          <w:ilvl w:val="0"/>
          <w:numId w:val="17"/>
        </w:numPr>
        <w:spacing w:after="0"/>
        <w:jc w:val="both"/>
      </w:pPr>
      <w:r w:rsidRPr="00B47090">
        <w:t>Make connections with unrelated phenomena; and</w:t>
      </w:r>
    </w:p>
    <w:p w:rsidR="00B47090" w:rsidRDefault="00B47090" w:rsidP="006C1303">
      <w:pPr>
        <w:pStyle w:val="ListParagraph"/>
        <w:numPr>
          <w:ilvl w:val="0"/>
          <w:numId w:val="17"/>
        </w:numPr>
        <w:spacing w:after="0"/>
        <w:jc w:val="both"/>
      </w:pPr>
      <w:r w:rsidRPr="00B47090">
        <w:t>Generate solutions and act on them.</w:t>
      </w:r>
    </w:p>
    <w:p w:rsidR="00B47090" w:rsidRPr="0062209E" w:rsidRDefault="00B47090" w:rsidP="006C1303">
      <w:pPr>
        <w:spacing w:after="0"/>
        <w:jc w:val="both"/>
      </w:pPr>
      <w:r>
        <w:t xml:space="preserve">4. </w:t>
      </w:r>
      <w:r w:rsidRPr="00117548">
        <w:rPr>
          <w:b/>
        </w:rPr>
        <w:t>Innovation</w:t>
      </w:r>
      <w:r>
        <w:rPr>
          <w:b/>
        </w:rPr>
        <w:t xml:space="preserve">- </w:t>
      </w:r>
      <w:r w:rsidRPr="0062209E">
        <w:t>It is an extension of one’s creativity, and means implementation of a new or improved:</w:t>
      </w:r>
    </w:p>
    <w:p w:rsidR="00B47090" w:rsidRPr="0062209E" w:rsidRDefault="00B47090" w:rsidP="006C1303">
      <w:pPr>
        <w:pStyle w:val="ListParagraph"/>
        <w:numPr>
          <w:ilvl w:val="0"/>
          <w:numId w:val="19"/>
        </w:numPr>
        <w:spacing w:after="0"/>
        <w:jc w:val="both"/>
      </w:pPr>
      <w:r w:rsidRPr="0062209E">
        <w:t>Product;</w:t>
      </w:r>
    </w:p>
    <w:p w:rsidR="00B47090" w:rsidRPr="0062209E" w:rsidRDefault="00B47090" w:rsidP="006C1303">
      <w:pPr>
        <w:pStyle w:val="ListParagraph"/>
        <w:numPr>
          <w:ilvl w:val="0"/>
          <w:numId w:val="19"/>
        </w:numPr>
        <w:spacing w:after="0"/>
        <w:jc w:val="both"/>
      </w:pPr>
      <w:r w:rsidRPr="0062209E">
        <w:t>Service; or</w:t>
      </w:r>
    </w:p>
    <w:p w:rsidR="00B47090" w:rsidRPr="0062209E" w:rsidRDefault="00B47090" w:rsidP="006C1303">
      <w:pPr>
        <w:pStyle w:val="ListParagraph"/>
        <w:numPr>
          <w:ilvl w:val="0"/>
          <w:numId w:val="19"/>
        </w:numPr>
        <w:spacing w:after="0"/>
        <w:jc w:val="both"/>
      </w:pPr>
      <w:r w:rsidRPr="0062209E">
        <w:t>Process.</w:t>
      </w:r>
    </w:p>
    <w:p w:rsidR="00B47090" w:rsidRDefault="00B47090" w:rsidP="006C1303">
      <w:pPr>
        <w:spacing w:after="0"/>
        <w:jc w:val="both"/>
      </w:pPr>
      <w:r w:rsidRPr="0062209E">
        <w:t>Moreover, any innovation should be able to create value in order to be acceptable.</w:t>
      </w:r>
      <w:r w:rsidR="0062209E">
        <w:t>-</w:t>
      </w:r>
    </w:p>
    <w:p w:rsidR="0062209E" w:rsidRPr="0062209E" w:rsidRDefault="0062209E" w:rsidP="006C1303">
      <w:pPr>
        <w:spacing w:after="0"/>
        <w:jc w:val="both"/>
      </w:pPr>
      <w:r>
        <w:t xml:space="preserve">5. </w:t>
      </w:r>
      <w:r w:rsidRPr="00117548">
        <w:rPr>
          <w:b/>
        </w:rPr>
        <w:t>Human Values</w:t>
      </w:r>
      <w:r>
        <w:rPr>
          <w:b/>
        </w:rPr>
        <w:t xml:space="preserve">- </w:t>
      </w:r>
      <w:r w:rsidRPr="0062209E">
        <w:t>Values  play a crucial role in our life. They are the driving force to develop the personality    of an individual. Values determine what we should do and how we should do. The choice between two things (ideas, beliefs, actions) depends upon the relative value of things. This choice keeps changing according to one’s interest and contemporary circumstances.</w:t>
      </w:r>
    </w:p>
    <w:p w:rsidR="0062209E" w:rsidRDefault="0062209E" w:rsidP="006C1303">
      <w:pPr>
        <w:spacing w:after="0"/>
        <w:jc w:val="both"/>
      </w:pPr>
    </w:p>
    <w:p w:rsidR="0062209E" w:rsidRPr="0062209E" w:rsidRDefault="0062209E" w:rsidP="006C1303">
      <w:pPr>
        <w:spacing w:after="0"/>
        <w:jc w:val="both"/>
      </w:pPr>
      <w:r w:rsidRPr="0062209E">
        <w:t>According to Dorothy Lee (1959), “We can speak about human values, but we cannot know it directly. We infer value through its expression in behaviour.”</w:t>
      </w:r>
    </w:p>
    <w:p w:rsidR="0062209E" w:rsidRDefault="0062209E" w:rsidP="007A300C">
      <w:pPr>
        <w:spacing w:after="0"/>
        <w:ind w:firstLine="720"/>
        <w:jc w:val="both"/>
      </w:pPr>
    </w:p>
    <w:p w:rsidR="00ED789E" w:rsidRDefault="0062209E" w:rsidP="00ED789E">
      <w:pPr>
        <w:spacing w:after="0"/>
        <w:jc w:val="both"/>
      </w:pPr>
      <w:r w:rsidRPr="0062209E">
        <w:t>This phenomenon depends upon one’s expression out of which may emerge certain general guides to behaviour. These guides tend to give direction to life and may be called values  which in turn play a pivotal role in shaping up our overall personality.</w:t>
      </w:r>
    </w:p>
    <w:p w:rsidR="00D30AD6" w:rsidRDefault="00D30AD6" w:rsidP="00ED789E">
      <w:pPr>
        <w:spacing w:after="0"/>
        <w:jc w:val="both"/>
      </w:pPr>
    </w:p>
    <w:p w:rsidR="00D30AD6" w:rsidRDefault="00D30AD6" w:rsidP="00ED789E">
      <w:pPr>
        <w:spacing w:after="0"/>
        <w:jc w:val="both"/>
      </w:pPr>
    </w:p>
    <w:p w:rsidR="00D30AD6" w:rsidRDefault="00D30AD6" w:rsidP="00ED789E">
      <w:pPr>
        <w:spacing w:after="0"/>
        <w:jc w:val="both"/>
      </w:pPr>
    </w:p>
    <w:p w:rsidR="00D30AD6" w:rsidRDefault="00D30AD6" w:rsidP="00ED789E">
      <w:pPr>
        <w:spacing w:after="0"/>
        <w:jc w:val="both"/>
      </w:pPr>
    </w:p>
    <w:p w:rsidR="00D30AD6" w:rsidRDefault="00D30AD6" w:rsidP="00ED789E">
      <w:pPr>
        <w:spacing w:after="0"/>
        <w:jc w:val="both"/>
      </w:pPr>
    </w:p>
    <w:p w:rsidR="00D30AD6" w:rsidRDefault="00D30AD6" w:rsidP="00ED789E">
      <w:pPr>
        <w:spacing w:after="0"/>
        <w:jc w:val="both"/>
      </w:pPr>
    </w:p>
    <w:p w:rsidR="00D30AD6" w:rsidRDefault="00D30AD6" w:rsidP="00ED789E">
      <w:pPr>
        <w:spacing w:after="0"/>
        <w:jc w:val="both"/>
      </w:pPr>
    </w:p>
    <w:p w:rsidR="00D30AD6" w:rsidRDefault="00D30AD6" w:rsidP="00ED789E">
      <w:pPr>
        <w:spacing w:after="0"/>
        <w:jc w:val="both"/>
      </w:pPr>
    </w:p>
    <w:p w:rsidR="00D30AD6" w:rsidRDefault="00D30AD6" w:rsidP="00ED789E">
      <w:pPr>
        <w:spacing w:after="0"/>
        <w:jc w:val="both"/>
      </w:pPr>
    </w:p>
    <w:p w:rsidR="00D30AD6" w:rsidRDefault="00D30AD6" w:rsidP="00ED789E">
      <w:pPr>
        <w:spacing w:after="0"/>
        <w:jc w:val="both"/>
      </w:pPr>
    </w:p>
    <w:p w:rsidR="00D30AD6" w:rsidRDefault="00D30AD6" w:rsidP="00ED789E">
      <w:pPr>
        <w:spacing w:after="0"/>
        <w:jc w:val="both"/>
      </w:pPr>
    </w:p>
    <w:p w:rsidR="00D30AD6" w:rsidRDefault="00D30AD6" w:rsidP="00ED789E">
      <w:pPr>
        <w:spacing w:after="0"/>
        <w:jc w:val="both"/>
      </w:pPr>
    </w:p>
    <w:p w:rsidR="00D30AD6" w:rsidRDefault="00D30AD6" w:rsidP="00ED789E">
      <w:pPr>
        <w:spacing w:after="0"/>
        <w:jc w:val="both"/>
      </w:pPr>
    </w:p>
    <w:p w:rsidR="003E592E" w:rsidRDefault="003E592E" w:rsidP="00ED789E">
      <w:pPr>
        <w:spacing w:after="0"/>
        <w:jc w:val="center"/>
        <w:rPr>
          <w:b/>
        </w:rPr>
      </w:pPr>
      <w:r w:rsidRPr="000B7B85">
        <w:rPr>
          <w:b/>
        </w:rPr>
        <w:lastRenderedPageBreak/>
        <w:t>Unit 3</w:t>
      </w:r>
    </w:p>
    <w:p w:rsidR="00ED789E" w:rsidRDefault="00ED789E" w:rsidP="00ED789E">
      <w:pPr>
        <w:spacing w:after="0"/>
        <w:jc w:val="center"/>
        <w:rPr>
          <w:b/>
        </w:rPr>
      </w:pPr>
    </w:p>
    <w:p w:rsidR="00ED789E" w:rsidRDefault="00ED789E" w:rsidP="00ED789E">
      <w:pPr>
        <w:jc w:val="both"/>
        <w:rPr>
          <w:b/>
          <w:u w:val="single"/>
        </w:rPr>
      </w:pPr>
      <w:r w:rsidRPr="000C469D">
        <w:rPr>
          <w:b/>
          <w:u w:val="single"/>
        </w:rPr>
        <w:t>Introduction</w:t>
      </w:r>
      <w:r w:rsidR="00D30AD6">
        <w:rPr>
          <w:b/>
          <w:u w:val="single"/>
        </w:rPr>
        <w:t xml:space="preserve"> of C</w:t>
      </w:r>
      <w:r>
        <w:rPr>
          <w:b/>
          <w:u w:val="single"/>
        </w:rPr>
        <w:t>ommunication Skills</w:t>
      </w:r>
    </w:p>
    <w:p w:rsidR="00ED789E" w:rsidRPr="00ED789E" w:rsidRDefault="00ED789E" w:rsidP="00ED789E">
      <w:pPr>
        <w:spacing w:after="0"/>
        <w:jc w:val="center"/>
      </w:pPr>
    </w:p>
    <w:p w:rsidR="003E592E" w:rsidRDefault="000B7B85" w:rsidP="006C1303">
      <w:pPr>
        <w:jc w:val="both"/>
        <w:rPr>
          <w:b/>
        </w:rPr>
      </w:pPr>
      <w:r w:rsidRPr="000B7B85">
        <w:rPr>
          <w:b/>
        </w:rPr>
        <w:t>Q. Give an introductory view of Communication Skills.</w:t>
      </w:r>
    </w:p>
    <w:p w:rsidR="000B7B85" w:rsidRPr="00B9567E" w:rsidRDefault="00ED789E" w:rsidP="00B9567E">
      <w:r>
        <w:rPr>
          <w:rFonts w:ascii="Mangal" w:hAnsi="Mangal" w:cs="Mangal"/>
        </w:rPr>
        <w:t>Q.</w:t>
      </w:r>
      <w:r w:rsidR="00B9567E">
        <w:t xml:space="preserve"> </w:t>
      </w:r>
      <w:r w:rsidR="00B9567E">
        <w:rPr>
          <w:rFonts w:ascii="Mangal" w:hAnsi="Mangal" w:cs="Mangal"/>
        </w:rPr>
        <w:t>संचार</w:t>
      </w:r>
      <w:r w:rsidR="00B9567E">
        <w:t xml:space="preserve"> </w:t>
      </w:r>
      <w:r w:rsidR="00B9567E">
        <w:rPr>
          <w:rFonts w:ascii="Mangal" w:hAnsi="Mangal" w:cs="Mangal"/>
        </w:rPr>
        <w:t>कौशल</w:t>
      </w:r>
      <w:r w:rsidR="00B9567E">
        <w:t xml:space="preserve"> </w:t>
      </w:r>
      <w:r w:rsidR="00B9567E">
        <w:rPr>
          <w:rFonts w:ascii="Mangal" w:hAnsi="Mangal" w:cs="Mangal"/>
        </w:rPr>
        <w:t>का</w:t>
      </w:r>
      <w:r w:rsidR="00B9567E">
        <w:t xml:space="preserve"> </w:t>
      </w:r>
      <w:r w:rsidR="00B9567E">
        <w:rPr>
          <w:rFonts w:ascii="Mangal" w:hAnsi="Mangal" w:cs="Mangal"/>
        </w:rPr>
        <w:t>परिचयात्मक</w:t>
      </w:r>
      <w:r w:rsidR="00B9567E">
        <w:t xml:space="preserve"> </w:t>
      </w:r>
      <w:r w:rsidR="00B9567E">
        <w:rPr>
          <w:rFonts w:ascii="Mangal" w:hAnsi="Mangal" w:cs="Mangal"/>
        </w:rPr>
        <w:t>दृष्टिकोण</w:t>
      </w:r>
      <w:r w:rsidR="00B9567E">
        <w:t xml:space="preserve"> </w:t>
      </w:r>
      <w:r w:rsidR="00B9567E">
        <w:rPr>
          <w:rFonts w:ascii="Mangal" w:hAnsi="Mangal" w:cs="Mangal"/>
        </w:rPr>
        <w:t>दें।</w:t>
      </w:r>
    </w:p>
    <w:p w:rsidR="000C469D" w:rsidRPr="000C469D" w:rsidRDefault="000C469D" w:rsidP="006C1303">
      <w:pPr>
        <w:jc w:val="both"/>
      </w:pPr>
      <w:r w:rsidRPr="000C469D">
        <w:t>All of us use communication skills when we use them at home with our family members, at school or college with our classmates and teachers, in the workplace with our bosses and colleagues, on our computers when we answer emails, and on the telephone when we order pizza. In fact, communication is the lifeblood of social as well business world.</w:t>
      </w:r>
    </w:p>
    <w:p w:rsidR="000C469D" w:rsidRPr="000C469D" w:rsidRDefault="000C469D" w:rsidP="006C1303">
      <w:pPr>
        <w:jc w:val="both"/>
      </w:pPr>
      <w:r w:rsidRPr="000C469D">
        <w:t>Communication is the process by which we give, receive or exchange information with others. Communication means interacting with others:</w:t>
      </w:r>
    </w:p>
    <w:p w:rsidR="000C469D" w:rsidRPr="000C469D" w:rsidRDefault="000C469D" w:rsidP="006C1303">
      <w:pPr>
        <w:pStyle w:val="ListParagraph"/>
        <w:numPr>
          <w:ilvl w:val="0"/>
          <w:numId w:val="20"/>
        </w:numPr>
        <w:jc w:val="both"/>
      </w:pPr>
      <w:r w:rsidRPr="000C469D">
        <w:t>To promote understanding;</w:t>
      </w:r>
    </w:p>
    <w:p w:rsidR="000C469D" w:rsidRPr="000C469D" w:rsidRDefault="000C469D" w:rsidP="006C1303">
      <w:pPr>
        <w:pStyle w:val="ListParagraph"/>
        <w:numPr>
          <w:ilvl w:val="0"/>
          <w:numId w:val="20"/>
        </w:numPr>
        <w:jc w:val="both"/>
      </w:pPr>
      <w:r w:rsidRPr="000C469D">
        <w:t>To achieve a result of some kind;</w:t>
      </w:r>
    </w:p>
    <w:p w:rsidR="000C469D" w:rsidRPr="000C469D" w:rsidRDefault="000C469D" w:rsidP="006C1303">
      <w:pPr>
        <w:pStyle w:val="ListParagraph"/>
        <w:numPr>
          <w:ilvl w:val="0"/>
          <w:numId w:val="20"/>
        </w:numPr>
        <w:jc w:val="both"/>
      </w:pPr>
      <w:r w:rsidRPr="000C469D">
        <w:t>To pass information to another person so that they can take action.</w:t>
      </w:r>
    </w:p>
    <w:p w:rsidR="000C469D" w:rsidRDefault="000C469D" w:rsidP="006C1303">
      <w:pPr>
        <w:jc w:val="both"/>
      </w:pPr>
      <w:r w:rsidRPr="000C469D">
        <w:t>It can involve speaking, listening or writing. This information does not necessarily need to be hard facts. Sometimes just a shrug of the shoulder can act as our means of communication.</w:t>
      </w:r>
    </w:p>
    <w:p w:rsidR="00F804DC" w:rsidRDefault="003C32AB" w:rsidP="006C1303">
      <w:pPr>
        <w:jc w:val="both"/>
      </w:pPr>
      <w:r>
        <w:t xml:space="preserve">Employers surveyed in 2007 by the National Association of Colleges and Employers rated communication skills(verbal and written) as very-to-extremely important for job candidates. Communication involves at least two people: the sender and the receiver. The word communication is derives from the Latin communis, meaning ‘common’,’shared’. It belongs </w:t>
      </w:r>
      <w:r w:rsidR="00F804DC">
        <w:t>to the family of words that includes communion, communism and community. Until we have shared information with another person, we haven’t communicated it. They have to see the information the same way we do. Communication is the process of creating shared understanding. Today, meetings are a common method for making decisions. For good communication</w:t>
      </w:r>
    </w:p>
    <w:p w:rsidR="003C32AB" w:rsidRDefault="00F804DC" w:rsidP="00F804DC">
      <w:pPr>
        <w:pStyle w:val="ListParagraph"/>
        <w:numPr>
          <w:ilvl w:val="0"/>
          <w:numId w:val="24"/>
        </w:numPr>
        <w:jc w:val="both"/>
      </w:pPr>
      <w:r>
        <w:t>Understand the purpose of a communication(1</w:t>
      </w:r>
      <w:r w:rsidRPr="00F804DC">
        <w:rPr>
          <w:vertAlign w:val="superscript"/>
        </w:rPr>
        <w:t>st</w:t>
      </w:r>
      <w:r>
        <w:t xml:space="preserve"> Objectives).</w:t>
      </w:r>
    </w:p>
    <w:p w:rsidR="00F804DC" w:rsidRDefault="00F804DC" w:rsidP="00F804DC">
      <w:pPr>
        <w:pStyle w:val="ListParagraph"/>
        <w:numPr>
          <w:ilvl w:val="0"/>
          <w:numId w:val="24"/>
        </w:numPr>
        <w:jc w:val="both"/>
      </w:pPr>
      <w:r>
        <w:t>Analyzing the audience.</w:t>
      </w:r>
    </w:p>
    <w:p w:rsidR="00F804DC" w:rsidRDefault="00F804DC" w:rsidP="00F804DC">
      <w:pPr>
        <w:pStyle w:val="ListParagraph"/>
        <w:numPr>
          <w:ilvl w:val="0"/>
          <w:numId w:val="24"/>
        </w:numPr>
        <w:jc w:val="both"/>
      </w:pPr>
      <w:r>
        <w:t>Communicating with words as well as with body language.</w:t>
      </w:r>
    </w:p>
    <w:p w:rsidR="00ED789E" w:rsidRPr="00ED789E" w:rsidRDefault="00ED789E" w:rsidP="00ED789E">
      <w:pPr>
        <w:jc w:val="both"/>
        <w:rPr>
          <w:u w:val="single"/>
        </w:rPr>
      </w:pPr>
      <w:r w:rsidRPr="00ED789E">
        <w:rPr>
          <w:b/>
          <w:u w:val="single"/>
        </w:rPr>
        <w:t>Process of Communication</w:t>
      </w:r>
    </w:p>
    <w:p w:rsidR="000B7B85" w:rsidRDefault="000B7B85" w:rsidP="000B7B85">
      <w:pPr>
        <w:jc w:val="both"/>
        <w:rPr>
          <w:b/>
        </w:rPr>
      </w:pPr>
      <w:r w:rsidRPr="00C6624F">
        <w:rPr>
          <w:b/>
        </w:rPr>
        <w:t xml:space="preserve">Q. </w:t>
      </w:r>
      <w:r w:rsidR="00C6624F" w:rsidRPr="00C6624F">
        <w:rPr>
          <w:b/>
        </w:rPr>
        <w:t>Describe in detail the process of Communication.</w:t>
      </w:r>
    </w:p>
    <w:p w:rsidR="00C6624F" w:rsidRPr="00B9567E" w:rsidRDefault="00B9567E" w:rsidP="00B9567E">
      <w:r>
        <w:rPr>
          <w:rFonts w:ascii="Mangal" w:hAnsi="Mangal" w:cs="Mangal"/>
        </w:rPr>
        <w:t>Q.</w:t>
      </w:r>
      <w:r>
        <w:t xml:space="preserve"> </w:t>
      </w:r>
      <w:r>
        <w:rPr>
          <w:rFonts w:ascii="Mangal" w:hAnsi="Mangal" w:cs="Mangal"/>
        </w:rPr>
        <w:t>संचार</w:t>
      </w:r>
      <w:r>
        <w:t xml:space="preserve"> </w:t>
      </w:r>
      <w:r>
        <w:rPr>
          <w:rFonts w:ascii="Mangal" w:hAnsi="Mangal" w:cs="Mangal"/>
        </w:rPr>
        <w:t>की</w:t>
      </w:r>
      <w:r>
        <w:t xml:space="preserve"> </w:t>
      </w:r>
      <w:r>
        <w:rPr>
          <w:rFonts w:ascii="Mangal" w:hAnsi="Mangal" w:cs="Mangal"/>
        </w:rPr>
        <w:t>प्रक्रिया</w:t>
      </w:r>
      <w:r>
        <w:t xml:space="preserve"> </w:t>
      </w:r>
      <w:r>
        <w:rPr>
          <w:rFonts w:ascii="Mangal" w:hAnsi="Mangal" w:cs="Mangal"/>
        </w:rPr>
        <w:t>का</w:t>
      </w:r>
      <w:r>
        <w:t xml:space="preserve"> </w:t>
      </w:r>
      <w:r>
        <w:rPr>
          <w:rFonts w:ascii="Mangal" w:hAnsi="Mangal" w:cs="Mangal"/>
        </w:rPr>
        <w:t>विस्तार</w:t>
      </w:r>
      <w:r>
        <w:t xml:space="preserve"> </w:t>
      </w:r>
      <w:r>
        <w:rPr>
          <w:rFonts w:ascii="Mangal" w:hAnsi="Mangal" w:cs="Mangal"/>
        </w:rPr>
        <w:t>से</w:t>
      </w:r>
      <w:r>
        <w:t xml:space="preserve"> </w:t>
      </w:r>
      <w:r>
        <w:rPr>
          <w:rFonts w:ascii="Mangal" w:hAnsi="Mangal" w:cs="Mangal"/>
        </w:rPr>
        <w:t>वर्णन</w:t>
      </w:r>
      <w:r>
        <w:t xml:space="preserve"> </w:t>
      </w:r>
      <w:r>
        <w:rPr>
          <w:rFonts w:ascii="Mangal" w:hAnsi="Mangal" w:cs="Mangal"/>
        </w:rPr>
        <w:t>कीजिए।</w:t>
      </w:r>
    </w:p>
    <w:p w:rsidR="00DF2699" w:rsidRDefault="00E361AC" w:rsidP="00DF2699">
      <w:pPr>
        <w:jc w:val="both"/>
        <w:rPr>
          <w:w w:val="110"/>
        </w:rPr>
      </w:pPr>
      <w:r w:rsidRPr="00E361AC">
        <w:rPr>
          <w:b/>
          <w:u w:val="single"/>
        </w:rPr>
        <w:t>Process of Communication</w:t>
      </w:r>
      <w:r w:rsidR="00DB639B">
        <w:rPr>
          <w:b/>
          <w:u w:val="single"/>
        </w:rPr>
        <w:t>-</w:t>
      </w:r>
      <w:r w:rsidR="00DB639B" w:rsidRPr="00DB639B">
        <w:rPr>
          <w:w w:val="110"/>
        </w:rPr>
        <w:t xml:space="preserve"> </w:t>
      </w:r>
      <w:r w:rsidR="00DB639B">
        <w:rPr>
          <w:w w:val="110"/>
        </w:rPr>
        <w:t>The communication process involves the sender who transmits a message through a selected channel to the receiver.</w:t>
      </w:r>
      <w:r w:rsidR="00DF2699">
        <w:rPr>
          <w:w w:val="110"/>
        </w:rPr>
        <w:t xml:space="preserve"> </w:t>
      </w:r>
    </w:p>
    <w:p w:rsidR="00E361AC" w:rsidRPr="00DF2699" w:rsidRDefault="00DB639B" w:rsidP="00DF2699">
      <w:pPr>
        <w:jc w:val="both"/>
        <w:rPr>
          <w:b/>
          <w:u w:val="single"/>
        </w:rPr>
      </w:pPr>
      <w:r w:rsidRPr="00DB639B">
        <w:rPr>
          <w:b/>
          <w:w w:val="110"/>
        </w:rPr>
        <w:t>The Channel</w:t>
      </w:r>
      <w:r w:rsidR="00DF2699">
        <w:rPr>
          <w:b/>
          <w:w w:val="110"/>
        </w:rPr>
        <w:t xml:space="preserve">- </w:t>
      </w:r>
      <w:r w:rsidR="00DF2699" w:rsidRPr="00DF2699">
        <w:rPr>
          <w:w w:val="110"/>
        </w:rPr>
        <w:t>Information</w:t>
      </w:r>
      <w:r w:rsidR="00DF2699">
        <w:rPr>
          <w:spacing w:val="-2"/>
          <w:w w:val="113"/>
        </w:rPr>
        <w:t xml:space="preserve"> is transmitted over a channel that links the sender with the receiver. The channel may be a computer, a telephone, a television, or face-to –face </w:t>
      </w:r>
      <w:r w:rsidR="00DF2699">
        <w:rPr>
          <w:spacing w:val="-2"/>
          <w:w w:val="113"/>
        </w:rPr>
        <w:lastRenderedPageBreak/>
        <w:t xml:space="preserve">conversation. At times, two or more channels are used. The proper selection of channel is vital for effective communication. </w:t>
      </w:r>
    </w:p>
    <w:p w:rsidR="000B7B85" w:rsidRPr="00E361AC" w:rsidRDefault="00DF2699" w:rsidP="006C1303">
      <w:pPr>
        <w:pStyle w:val="BodyText"/>
        <w:spacing w:before="8"/>
        <w:jc w:val="both"/>
        <w:rPr>
          <w:rFonts w:asciiTheme="minorHAnsi" w:hAnsiTheme="minorHAnsi"/>
          <w:sz w:val="22"/>
          <w:szCs w:val="22"/>
        </w:rPr>
      </w:pPr>
      <w:r>
        <w:rPr>
          <w:rFonts w:asciiTheme="minorHAnsi" w:hAnsiTheme="minorHAnsi"/>
          <w:sz w:val="22"/>
          <w:szCs w:val="22"/>
        </w:rPr>
        <w:t>Not only must information or instructions or ideas be passed from one party to another, but the ‘receiving’ party must also understand exactly what the sending or transmitting party had in mind</w:t>
      </w:r>
      <w:r w:rsidR="000F119E">
        <w:rPr>
          <w:rFonts w:asciiTheme="minorHAnsi" w:hAnsiTheme="minorHAnsi"/>
          <w:sz w:val="22"/>
          <w:szCs w:val="22"/>
        </w:rPr>
        <w:t>. If one party does not clearly understand the meaning of a message- or misunderstands or misinterprets its meaning – errors and mistakes, disagreements and disputes, and even accidents, can occur.</w:t>
      </w:r>
    </w:p>
    <w:p w:rsidR="00E361AC" w:rsidRDefault="00E361AC" w:rsidP="006C1303">
      <w:pPr>
        <w:pStyle w:val="BodyText"/>
        <w:spacing w:before="9"/>
        <w:jc w:val="both"/>
        <w:rPr>
          <w:rFonts w:asciiTheme="minorHAnsi" w:hAnsiTheme="minorHAnsi"/>
          <w:sz w:val="22"/>
          <w:szCs w:val="22"/>
        </w:rPr>
      </w:pPr>
    </w:p>
    <w:p w:rsidR="000F119E" w:rsidRPr="00E361AC" w:rsidRDefault="000F119E" w:rsidP="006C1303">
      <w:pPr>
        <w:pStyle w:val="BodyText"/>
        <w:spacing w:before="9"/>
        <w:jc w:val="both"/>
        <w:rPr>
          <w:rFonts w:asciiTheme="minorHAnsi" w:hAnsiTheme="minorHAnsi"/>
          <w:sz w:val="22"/>
          <w:szCs w:val="22"/>
        </w:rPr>
      </w:pPr>
    </w:p>
    <w:p w:rsidR="00E361AC" w:rsidRPr="00E361AC" w:rsidRDefault="004E37B6" w:rsidP="006C1303">
      <w:pPr>
        <w:pStyle w:val="BodyText"/>
        <w:spacing w:before="1"/>
        <w:ind w:left="117"/>
        <w:jc w:val="both"/>
        <w:rPr>
          <w:rFonts w:asciiTheme="minorHAnsi" w:hAnsiTheme="minorHAnsi"/>
          <w:sz w:val="22"/>
          <w:szCs w:val="22"/>
        </w:rPr>
      </w:pPr>
      <w:r w:rsidRPr="004E37B6">
        <w:rPr>
          <w:rFonts w:asciiTheme="minorHAnsi" w:hAnsiTheme="minorHAnsi"/>
          <w:sz w:val="22"/>
          <w:szCs w:val="22"/>
        </w:rPr>
        <w:pict>
          <v:group id="_x0000_s1061" style="position:absolute;left:0;text-align:left;margin-left:346.8pt;margin-top:35.55pt;width:173.9pt;height:98.5pt;z-index:-251651072;mso-position-horizontal-relative:page" coordorigin="6936,711" coordsize="3478,1970">
            <v:shape id="_x0000_s1062" style="position:absolute;left:6945;top:1374;width:2830;height:1298" coordorigin="6946,1374" coordsize="2830,1298" path="m6946,2671r2830,l9776,1374e" filled="f" strokecolor="#494b4f" strokeweight=".33339mm">
              <v:path arrowok="t"/>
            </v:shape>
            <v:shapetype id="_x0000_t202" coordsize="21600,21600" o:spt="202" path="m,l,21600r21600,l21600,xe">
              <v:stroke joinstyle="miter"/>
              <v:path gradientshapeok="t" o:connecttype="rect"/>
            </v:shapetype>
            <v:shape id="_x0000_s1063" type="#_x0000_t202" style="position:absolute;left:9137;top:711;width:1277;height:663" fillcolor="#f78f40" stroked="f">
              <v:textbox inset="0,0,0,0">
                <w:txbxContent>
                  <w:p w:rsidR="001D57C5" w:rsidRDefault="001D57C5" w:rsidP="00E361AC">
                    <w:pPr>
                      <w:spacing w:before="183"/>
                      <w:ind w:left="126"/>
                      <w:rPr>
                        <w:rFonts w:ascii="Calibri"/>
                        <w:b/>
                      </w:rPr>
                    </w:pPr>
                    <w:r>
                      <w:rPr>
                        <w:rFonts w:ascii="Calibri"/>
                        <w:b/>
                        <w:color w:val="FFFFFF"/>
                        <w:w w:val="120"/>
                      </w:rPr>
                      <w:t>Decoding</w:t>
                    </w:r>
                  </w:p>
                </w:txbxContent>
              </v:textbox>
            </v:shape>
            <v:shape id="_x0000_s1064" type="#_x0000_t202" style="position:absolute;left:7566;top:711;width:1277;height:663" fillcolor="#f78f40" stroked="f">
              <v:textbox inset="0,0,0,0">
                <w:txbxContent>
                  <w:p w:rsidR="001D57C5" w:rsidRDefault="001D57C5" w:rsidP="00E361AC">
                    <w:pPr>
                      <w:spacing w:before="183"/>
                      <w:ind w:left="176"/>
                      <w:rPr>
                        <w:rFonts w:ascii="Calibri"/>
                        <w:b/>
                      </w:rPr>
                    </w:pPr>
                    <w:r>
                      <w:rPr>
                        <w:rFonts w:ascii="Calibri"/>
                        <w:b/>
                        <w:color w:val="FFFFFF"/>
                        <w:w w:val="120"/>
                      </w:rPr>
                      <w:t>Receiver</w:t>
                    </w:r>
                  </w:p>
                </w:txbxContent>
              </v:textbox>
            </v:shape>
            <w10:wrap anchorx="page"/>
          </v:group>
        </w:pict>
      </w:r>
      <w:r w:rsidRPr="004E37B6">
        <w:rPr>
          <w:rFonts w:asciiTheme="minorHAnsi" w:hAnsiTheme="minorHAnsi"/>
          <w:sz w:val="22"/>
          <w:szCs w:val="22"/>
        </w:rPr>
        <w:pict>
          <v:group id="_x0000_s1046" style="position:absolute;left:0;text-align:left;margin-left:128.05pt;margin-top:48.35pt;width:14.7pt;height:7.1pt;z-index:251660288;mso-position-horizontal-relative:page" coordorigin="2561,967" coordsize="294,142">
            <v:line id="_x0000_s1047" style="position:absolute" from="2561,1038" to="2753,1038" strokecolor="#494b4f" strokeweight=".33339mm"/>
            <v:shape id="_x0000_s1048" style="position:absolute;left:2732;top:967;width:123;height:142" coordorigin="2732,967" coordsize="123,142" path="m2732,967r,142l2854,1038,2732,967xe" fillcolor="#494b4f" stroked="f">
              <v:path arrowok="t"/>
            </v:shape>
            <w10:wrap anchorx="page"/>
          </v:group>
        </w:pict>
      </w:r>
      <w:r w:rsidRPr="004E37B6">
        <w:rPr>
          <w:rFonts w:asciiTheme="minorHAnsi" w:hAnsiTheme="minorHAnsi"/>
          <w:sz w:val="22"/>
          <w:szCs w:val="22"/>
        </w:rPr>
        <w:pict>
          <v:group id="_x0000_s1049" style="position:absolute;left:0;text-align:left;margin-left:206.55pt;margin-top:48.35pt;width:14.7pt;height:7.1pt;z-index:251661312;mso-position-horizontal-relative:page" coordorigin="4131,967" coordsize="294,142">
            <v:line id="_x0000_s1050" style="position:absolute" from="4131,1038" to="4323,1038" strokecolor="#494b4f" strokeweight=".33339mm"/>
            <v:shape id="_x0000_s1051" style="position:absolute;left:4302;top:967;width:123;height:142" coordorigin="4303,967" coordsize="123,142" path="m4303,967r,142l4425,1038,4303,967xe" fillcolor="#494b4f" stroked="f">
              <v:path arrowok="t"/>
            </v:shape>
            <w10:wrap anchorx="page"/>
          </v:group>
        </w:pict>
      </w:r>
      <w:r w:rsidRPr="004E37B6">
        <w:rPr>
          <w:rFonts w:asciiTheme="minorHAnsi" w:hAnsiTheme="minorHAnsi"/>
          <w:sz w:val="22"/>
          <w:szCs w:val="22"/>
        </w:rPr>
        <w:pict>
          <v:group id="_x0000_s1052" style="position:absolute;left:0;text-align:left;margin-left:285.1pt;margin-top:48.35pt;width:14.7pt;height:7.1pt;z-index:251662336;mso-position-horizontal-relative:page" coordorigin="5702,967" coordsize="294,142">
            <v:line id="_x0000_s1053" style="position:absolute" from="5702,1038" to="5894,1038" strokecolor="#494b4f" strokeweight=".33339mm"/>
            <v:shape id="_x0000_s1054" style="position:absolute;left:5873;top:967;width:123;height:142" coordorigin="5874,967" coordsize="123,142" path="m5874,967r,142l5996,1038,5874,967xe" fillcolor="#494b4f" stroked="f">
              <v:path arrowok="t"/>
            </v:shape>
            <w10:wrap anchorx="page"/>
          </v:group>
        </w:pict>
      </w:r>
      <w:r w:rsidRPr="004E37B6">
        <w:rPr>
          <w:rFonts w:asciiTheme="minorHAnsi" w:hAnsiTheme="minorHAnsi"/>
          <w:sz w:val="22"/>
          <w:szCs w:val="22"/>
        </w:rPr>
        <w:pict>
          <v:group id="_x0000_s1055" style="position:absolute;left:0;text-align:left;margin-left:363.65pt;margin-top:48.35pt;width:14.7pt;height:7.1pt;z-index:251663360;mso-position-horizontal-relative:page" coordorigin="7273,967" coordsize="294,142">
            <v:line id="_x0000_s1056" style="position:absolute" from="7273,1038" to="7465,1038" strokecolor="#494b4f" strokeweight=".33339mm"/>
            <v:shape id="_x0000_s1057" style="position:absolute;left:7444;top:967;width:123;height:142" coordorigin="7444,967" coordsize="123,142" path="m7444,967r,142l7567,1038,7444,967xe" fillcolor="#494b4f" stroked="f">
              <v:path arrowok="t"/>
            </v:shape>
            <w10:wrap anchorx="page"/>
          </v:group>
        </w:pict>
      </w:r>
      <w:r w:rsidRPr="004E37B6">
        <w:rPr>
          <w:rFonts w:asciiTheme="minorHAnsi" w:hAnsiTheme="minorHAnsi"/>
          <w:sz w:val="22"/>
          <w:szCs w:val="22"/>
        </w:rPr>
        <w:pict>
          <v:group id="_x0000_s1058" style="position:absolute;left:0;text-align:left;margin-left:442.15pt;margin-top:48.35pt;width:14.7pt;height:7.1pt;z-index:251664384;mso-position-horizontal-relative:page" coordorigin="8843,967" coordsize="294,142">
            <v:line id="_x0000_s1059" style="position:absolute" from="8843,1038" to="9036,1038" strokecolor="#494b4f" strokeweight=".33339mm"/>
            <v:shape id="_x0000_s1060" style="position:absolute;left:9014;top:967;width:123;height:142" coordorigin="9015,967" coordsize="123,142" path="m9015,967r,142l9137,1038,9015,967xe" fillcolor="#494b4f" stroked="f">
              <v:path arrowok="t"/>
            </v:shape>
            <w10:wrap anchorx="page"/>
          </v:group>
        </w:pict>
      </w:r>
      <w:r w:rsidR="002E518A">
        <w:rPr>
          <w:rFonts w:asciiTheme="minorHAnsi" w:hAnsiTheme="minorHAnsi"/>
          <w:sz w:val="22"/>
          <w:szCs w:val="22"/>
        </w:rPr>
        <w:t>Figure below depicts this concept.</w:t>
      </w:r>
    </w:p>
    <w:p w:rsidR="00E361AC" w:rsidRDefault="004E37B6" w:rsidP="006C1303">
      <w:pPr>
        <w:pStyle w:val="BodyText"/>
        <w:spacing w:before="13"/>
        <w:jc w:val="both"/>
        <w:rPr>
          <w:rFonts w:ascii="Calibri"/>
          <w:b/>
          <w:w w:val="105"/>
          <w:sz w:val="18"/>
        </w:rPr>
      </w:pPr>
      <w:r w:rsidRPr="004E37B6">
        <w:pict>
          <v:group id="_x0000_s1065" style="position:absolute;left:0;text-align:left;margin-left:74.05pt;margin-top:18.7pt;width:289.6pt;height:114.85pt;z-index:-251650048;mso-wrap-distance-left:0;mso-wrap-distance-right:0;mso-position-horizontal-relative:page" coordorigin="1481,374" coordsize="5792,2297">
            <v:shape id="_x0000_s1066" style="position:absolute;left:2020;top:1037;width:2732;height:1298" coordorigin="2021,1037" coordsize="2732,1298" path="m2021,1037r,1298l4752,2335e" filled="f" strokecolor="#494b4f" strokeweight=".33339mm">
              <v:path arrowok="t"/>
            </v:shape>
            <v:shape id="_x0000_s1067" type="#_x0000_t202" style="position:absolute;left:4752;top:1998;width:2194;height:673" fillcolor="#f78f40" stroked="f">
              <v:textbox inset="0,0,0,0">
                <w:txbxContent>
                  <w:p w:rsidR="001D57C5" w:rsidRDefault="001D57C5" w:rsidP="00E361AC">
                    <w:pPr>
                      <w:spacing w:before="192"/>
                      <w:ind w:left="516"/>
                      <w:rPr>
                        <w:rFonts w:ascii="Calibri"/>
                        <w:b/>
                      </w:rPr>
                    </w:pPr>
                    <w:r>
                      <w:rPr>
                        <w:rFonts w:ascii="Calibri"/>
                        <w:b/>
                        <w:color w:val="FFFFFF"/>
                        <w:w w:val="120"/>
                      </w:rPr>
                      <w:t>Feedback</w:t>
                    </w:r>
                  </w:p>
                </w:txbxContent>
              </v:textbox>
            </v:shape>
            <v:shape id="_x0000_s1068" type="#_x0000_t202" style="position:absolute;left:5995;top:374;width:1277;height:663" fillcolor="#f78f40" stroked="f">
              <v:textbox inset="0,0,0,0">
                <w:txbxContent>
                  <w:p w:rsidR="001D57C5" w:rsidRDefault="001D57C5" w:rsidP="00E361AC">
                    <w:pPr>
                      <w:spacing w:before="183"/>
                      <w:ind w:left="210"/>
                      <w:rPr>
                        <w:rFonts w:ascii="Calibri"/>
                        <w:b/>
                      </w:rPr>
                    </w:pPr>
                    <w:r>
                      <w:rPr>
                        <w:rFonts w:ascii="Calibri"/>
                        <w:b/>
                        <w:color w:val="FFFFFF"/>
                        <w:w w:val="115"/>
                      </w:rPr>
                      <w:t>Channel</w:t>
                    </w:r>
                  </w:p>
                </w:txbxContent>
              </v:textbox>
            </v:shape>
            <v:shape id="_x0000_s1069" type="#_x0000_t202" style="position:absolute;left:4425;top:374;width:1277;height:663" fillcolor="#f78f40" stroked="f">
              <v:textbox inset="0,0,0,0">
                <w:txbxContent>
                  <w:p w:rsidR="001D57C5" w:rsidRDefault="001D57C5" w:rsidP="00E361AC">
                    <w:pPr>
                      <w:spacing w:before="183"/>
                      <w:ind w:left="140"/>
                      <w:rPr>
                        <w:rFonts w:ascii="Calibri"/>
                        <w:b/>
                      </w:rPr>
                    </w:pPr>
                    <w:r>
                      <w:rPr>
                        <w:rFonts w:ascii="Calibri"/>
                        <w:b/>
                        <w:color w:val="FFFFFF"/>
                        <w:w w:val="120"/>
                      </w:rPr>
                      <w:t>Encoding</w:t>
                    </w:r>
                  </w:p>
                </w:txbxContent>
              </v:textbox>
            </v:shape>
            <v:shape id="_x0000_s1070" type="#_x0000_t202" style="position:absolute;left:2854;top:374;width:1277;height:663" fillcolor="#f78f40" stroked="f">
              <v:textbox inset="0,0,0,0">
                <w:txbxContent>
                  <w:p w:rsidR="001D57C5" w:rsidRDefault="001D57C5" w:rsidP="00E361AC">
                    <w:pPr>
                      <w:spacing w:before="183"/>
                      <w:ind w:left="163"/>
                      <w:rPr>
                        <w:rFonts w:ascii="Calibri"/>
                        <w:b/>
                      </w:rPr>
                    </w:pPr>
                    <w:r>
                      <w:rPr>
                        <w:rFonts w:ascii="Calibri"/>
                        <w:b/>
                        <w:color w:val="FFFFFF"/>
                        <w:w w:val="120"/>
                      </w:rPr>
                      <w:t>Message</w:t>
                    </w:r>
                  </w:p>
                </w:txbxContent>
              </v:textbox>
            </v:shape>
            <v:shape id="_x0000_s1071" type="#_x0000_t202" style="position:absolute;left:1481;top:374;width:1080;height:663" fillcolor="#f78f40" stroked="f">
              <v:textbox inset="0,0,0,0">
                <w:txbxContent>
                  <w:p w:rsidR="001D57C5" w:rsidRDefault="001D57C5" w:rsidP="00E361AC">
                    <w:pPr>
                      <w:spacing w:before="183"/>
                      <w:ind w:left="161"/>
                      <w:rPr>
                        <w:rFonts w:ascii="Calibri"/>
                        <w:b/>
                      </w:rPr>
                    </w:pPr>
                    <w:r>
                      <w:rPr>
                        <w:rFonts w:ascii="Calibri"/>
                        <w:b/>
                        <w:color w:val="FFFFFF"/>
                        <w:w w:val="120"/>
                      </w:rPr>
                      <w:t>Sender</w:t>
                    </w:r>
                  </w:p>
                </w:txbxContent>
              </v:textbox>
            </v:shape>
            <w10:wrap type="topAndBottom" anchorx="page"/>
          </v:group>
        </w:pict>
      </w:r>
    </w:p>
    <w:p w:rsidR="00E361AC" w:rsidRDefault="00E361AC" w:rsidP="006C1303">
      <w:pPr>
        <w:pStyle w:val="BodyText"/>
        <w:spacing w:before="13"/>
        <w:jc w:val="both"/>
        <w:rPr>
          <w:rFonts w:ascii="Tahoma"/>
          <w:w w:val="105"/>
          <w:sz w:val="18"/>
        </w:rPr>
      </w:pPr>
      <w:r>
        <w:rPr>
          <w:rFonts w:ascii="Calibri"/>
          <w:b/>
          <w:w w:val="105"/>
          <w:sz w:val="18"/>
        </w:rPr>
        <w:t xml:space="preserve">                                                                        </w:t>
      </w:r>
      <w:r>
        <w:rPr>
          <w:rFonts w:ascii="Tahoma"/>
          <w:w w:val="105"/>
          <w:sz w:val="18"/>
        </w:rPr>
        <w:t>Communication process model</w:t>
      </w:r>
    </w:p>
    <w:p w:rsidR="00A931F5" w:rsidRPr="00875988" w:rsidRDefault="00A931F5" w:rsidP="00A931F5">
      <w:pPr>
        <w:pStyle w:val="BodyText"/>
        <w:numPr>
          <w:ilvl w:val="0"/>
          <w:numId w:val="25"/>
        </w:numPr>
        <w:spacing w:before="13"/>
        <w:jc w:val="both"/>
        <w:rPr>
          <w:rFonts w:ascii="Tahoma"/>
          <w:w w:val="105"/>
          <w:sz w:val="18"/>
        </w:rPr>
      </w:pPr>
      <w:r w:rsidRPr="00875988">
        <w:rPr>
          <w:rFonts w:asciiTheme="minorHAnsi" w:hAnsiTheme="minorHAnsi"/>
          <w:b/>
          <w:sz w:val="22"/>
          <w:szCs w:val="22"/>
        </w:rPr>
        <w:t>Context</w:t>
      </w:r>
      <w:r>
        <w:rPr>
          <w:rFonts w:asciiTheme="minorHAnsi" w:hAnsiTheme="minorHAnsi"/>
          <w:sz w:val="22"/>
          <w:szCs w:val="22"/>
        </w:rPr>
        <w:t>- Context is the environment in which communication takes place and includes the organization, culture, and community</w:t>
      </w:r>
      <w:r w:rsidR="00726AB4">
        <w:rPr>
          <w:rFonts w:asciiTheme="minorHAnsi" w:hAnsiTheme="minorHAnsi"/>
          <w:sz w:val="22"/>
          <w:szCs w:val="22"/>
        </w:rPr>
        <w:t>. Additionally, external stimuli, such as meetings, casual conversations, emails, memos, etc. and internal stimuli such as opinions and emotions</w:t>
      </w:r>
      <w:r w:rsidR="000C0413">
        <w:rPr>
          <w:rFonts w:asciiTheme="minorHAnsi" w:hAnsiTheme="minorHAnsi"/>
          <w:sz w:val="22"/>
          <w:szCs w:val="22"/>
        </w:rPr>
        <w:t xml:space="preserve">, </w:t>
      </w:r>
      <w:r w:rsidR="00726AB4">
        <w:rPr>
          <w:rFonts w:asciiTheme="minorHAnsi" w:hAnsiTheme="minorHAnsi"/>
          <w:sz w:val="22"/>
          <w:szCs w:val="22"/>
        </w:rPr>
        <w:t>influence the context. Only when one considers all the aspects of context can one communicate effectively.</w:t>
      </w:r>
      <w:r>
        <w:rPr>
          <w:rFonts w:asciiTheme="minorHAnsi" w:hAnsiTheme="minorHAnsi"/>
          <w:sz w:val="22"/>
          <w:szCs w:val="22"/>
        </w:rPr>
        <w:t xml:space="preserve"> </w:t>
      </w:r>
    </w:p>
    <w:p w:rsidR="00875988" w:rsidRPr="00875988" w:rsidRDefault="00875988" w:rsidP="00A931F5">
      <w:pPr>
        <w:pStyle w:val="BodyText"/>
        <w:numPr>
          <w:ilvl w:val="0"/>
          <w:numId w:val="25"/>
        </w:numPr>
        <w:spacing w:before="13"/>
        <w:jc w:val="both"/>
        <w:rPr>
          <w:rFonts w:ascii="Tahoma"/>
          <w:w w:val="105"/>
          <w:sz w:val="18"/>
        </w:rPr>
      </w:pPr>
      <w:r w:rsidRPr="00875988">
        <w:rPr>
          <w:rFonts w:asciiTheme="minorHAnsi" w:hAnsiTheme="minorHAnsi"/>
          <w:b/>
          <w:sz w:val="22"/>
          <w:szCs w:val="22"/>
        </w:rPr>
        <w:t>Sender/Encoder</w:t>
      </w:r>
      <w:r>
        <w:rPr>
          <w:rFonts w:asciiTheme="minorHAnsi" w:hAnsiTheme="minorHAnsi"/>
          <w:sz w:val="22"/>
          <w:szCs w:val="22"/>
        </w:rPr>
        <w:t>- The sender uses a combination of words, symbols, graphs and pictures to communicate. The speaker is the encoder in oral communication, and the writer is the encoder in written communication.</w:t>
      </w:r>
    </w:p>
    <w:p w:rsidR="00875988" w:rsidRPr="00875988" w:rsidRDefault="00875988" w:rsidP="00A931F5">
      <w:pPr>
        <w:pStyle w:val="BodyText"/>
        <w:numPr>
          <w:ilvl w:val="0"/>
          <w:numId w:val="25"/>
        </w:numPr>
        <w:spacing w:before="13"/>
        <w:jc w:val="both"/>
        <w:rPr>
          <w:rFonts w:ascii="Tahoma"/>
          <w:w w:val="105"/>
          <w:sz w:val="18"/>
        </w:rPr>
      </w:pPr>
      <w:r w:rsidRPr="00875988">
        <w:rPr>
          <w:rFonts w:asciiTheme="minorHAnsi" w:hAnsiTheme="minorHAnsi"/>
          <w:b/>
          <w:sz w:val="22"/>
          <w:szCs w:val="22"/>
        </w:rPr>
        <w:t>Message</w:t>
      </w:r>
      <w:r>
        <w:rPr>
          <w:rFonts w:asciiTheme="minorHAnsi" w:hAnsiTheme="minorHAnsi"/>
          <w:sz w:val="22"/>
          <w:szCs w:val="22"/>
        </w:rPr>
        <w:t>- The information exchanged between the sender and receiver creates a message, either intentional or unintentional. The sender of the message must consider the context in order for the message to be understandable. Additionally, the message must contain clear language, with any necessary definitions, examples, or graphics to insure comprehension.</w:t>
      </w:r>
    </w:p>
    <w:p w:rsidR="00875988" w:rsidRPr="00875988" w:rsidRDefault="00875988" w:rsidP="00A931F5">
      <w:pPr>
        <w:pStyle w:val="BodyText"/>
        <w:numPr>
          <w:ilvl w:val="0"/>
          <w:numId w:val="25"/>
        </w:numPr>
        <w:spacing w:before="13"/>
        <w:jc w:val="both"/>
        <w:rPr>
          <w:rFonts w:ascii="Tahoma"/>
          <w:w w:val="105"/>
          <w:sz w:val="18"/>
        </w:rPr>
      </w:pPr>
      <w:r w:rsidRPr="00875988">
        <w:rPr>
          <w:rFonts w:asciiTheme="minorHAnsi" w:hAnsiTheme="minorHAnsi"/>
          <w:b/>
          <w:sz w:val="22"/>
          <w:szCs w:val="22"/>
        </w:rPr>
        <w:t>Channel</w:t>
      </w:r>
      <w:r>
        <w:rPr>
          <w:rFonts w:ascii="Tahoma"/>
          <w:w w:val="105"/>
          <w:sz w:val="18"/>
        </w:rPr>
        <w:t xml:space="preserve">- </w:t>
      </w:r>
      <w:r>
        <w:rPr>
          <w:rFonts w:asciiTheme="minorHAnsi" w:hAnsiTheme="minorHAnsi"/>
          <w:sz w:val="22"/>
          <w:szCs w:val="22"/>
        </w:rPr>
        <w:t xml:space="preserve">The medium- the channel through which the message is sent- may be electronic, sound, or print. The choice of a medium is influenced by: </w:t>
      </w:r>
    </w:p>
    <w:p w:rsidR="00875988" w:rsidRPr="00875988" w:rsidRDefault="00875988" w:rsidP="00875988">
      <w:pPr>
        <w:pStyle w:val="BodyText"/>
        <w:numPr>
          <w:ilvl w:val="0"/>
          <w:numId w:val="26"/>
        </w:numPr>
        <w:spacing w:before="13"/>
        <w:jc w:val="both"/>
        <w:rPr>
          <w:rFonts w:ascii="Tahoma"/>
          <w:w w:val="105"/>
          <w:sz w:val="18"/>
        </w:rPr>
      </w:pPr>
      <w:r>
        <w:rPr>
          <w:rFonts w:asciiTheme="minorHAnsi" w:hAnsiTheme="minorHAnsi"/>
          <w:sz w:val="22"/>
          <w:szCs w:val="22"/>
        </w:rPr>
        <w:t>The relationship between the sender and the receiver</w:t>
      </w:r>
    </w:p>
    <w:p w:rsidR="00875988" w:rsidRPr="00875988" w:rsidRDefault="00875988" w:rsidP="00875988">
      <w:pPr>
        <w:pStyle w:val="BodyText"/>
        <w:numPr>
          <w:ilvl w:val="0"/>
          <w:numId w:val="26"/>
        </w:numPr>
        <w:spacing w:before="13"/>
        <w:jc w:val="both"/>
        <w:rPr>
          <w:rFonts w:ascii="Tahoma"/>
          <w:w w:val="105"/>
          <w:sz w:val="18"/>
        </w:rPr>
      </w:pPr>
      <w:r>
        <w:rPr>
          <w:rFonts w:asciiTheme="minorHAnsi" w:hAnsiTheme="minorHAnsi"/>
          <w:sz w:val="22"/>
          <w:szCs w:val="22"/>
        </w:rPr>
        <w:t>The nature of the message.</w:t>
      </w:r>
    </w:p>
    <w:p w:rsidR="00C574B3" w:rsidRDefault="00875988" w:rsidP="00875988">
      <w:pPr>
        <w:pStyle w:val="BodyText"/>
        <w:spacing w:before="13"/>
        <w:jc w:val="both"/>
        <w:rPr>
          <w:rFonts w:asciiTheme="minorHAnsi" w:hAnsiTheme="minorHAnsi"/>
          <w:sz w:val="22"/>
          <w:szCs w:val="22"/>
        </w:rPr>
      </w:pPr>
      <w:r>
        <w:rPr>
          <w:rFonts w:asciiTheme="minorHAnsi" w:hAnsiTheme="minorHAnsi"/>
          <w:sz w:val="22"/>
          <w:szCs w:val="22"/>
        </w:rPr>
        <w:t xml:space="preserve">     </w:t>
      </w:r>
      <w:r w:rsidR="00C574B3">
        <w:rPr>
          <w:rFonts w:asciiTheme="minorHAnsi" w:hAnsiTheme="minorHAnsi"/>
          <w:sz w:val="22"/>
          <w:szCs w:val="22"/>
        </w:rPr>
        <w:t xml:space="preserve">          Use an oral medium when your message is urgent, personal or when immediate feedback is   </w:t>
      </w:r>
    </w:p>
    <w:p w:rsidR="00C574B3" w:rsidRDefault="00C574B3" w:rsidP="00875988">
      <w:pPr>
        <w:pStyle w:val="BodyText"/>
        <w:spacing w:before="13"/>
        <w:jc w:val="both"/>
        <w:rPr>
          <w:rFonts w:asciiTheme="minorHAnsi" w:hAnsiTheme="minorHAnsi"/>
          <w:sz w:val="22"/>
          <w:szCs w:val="22"/>
        </w:rPr>
      </w:pPr>
      <w:r>
        <w:rPr>
          <w:rFonts w:asciiTheme="minorHAnsi" w:hAnsiTheme="minorHAnsi"/>
          <w:sz w:val="22"/>
          <w:szCs w:val="22"/>
        </w:rPr>
        <w:t xml:space="preserve">               desired. Use  a written medium when is technical, formal, or needs to be documented.</w:t>
      </w:r>
    </w:p>
    <w:p w:rsidR="00C574B3" w:rsidRPr="00C574B3" w:rsidRDefault="00C574B3" w:rsidP="00C574B3">
      <w:pPr>
        <w:pStyle w:val="BodyText"/>
        <w:numPr>
          <w:ilvl w:val="0"/>
          <w:numId w:val="25"/>
        </w:numPr>
        <w:spacing w:before="13"/>
        <w:jc w:val="both"/>
        <w:rPr>
          <w:rFonts w:ascii="Tahoma"/>
          <w:w w:val="105"/>
          <w:sz w:val="18"/>
        </w:rPr>
      </w:pPr>
      <w:r w:rsidRPr="00C574B3">
        <w:rPr>
          <w:rFonts w:asciiTheme="minorHAnsi" w:hAnsiTheme="minorHAnsi"/>
          <w:b/>
          <w:sz w:val="22"/>
          <w:szCs w:val="22"/>
        </w:rPr>
        <w:t>Receiver/Decoder</w:t>
      </w:r>
      <w:r>
        <w:rPr>
          <w:rFonts w:asciiTheme="minorHAnsi" w:hAnsiTheme="minorHAnsi"/>
          <w:sz w:val="22"/>
          <w:szCs w:val="22"/>
        </w:rPr>
        <w:t>- The listener or reader of communication interprets the message. The receiver is influenced  by context, as well as external and internal stimuli. If the receiver has biased  opinions, or misconceptions, the message may not be received correctly. Attitude and personality also influence the receiver.</w:t>
      </w:r>
    </w:p>
    <w:p w:rsidR="00875988" w:rsidRPr="00C574B3" w:rsidRDefault="00C574B3" w:rsidP="00C574B3">
      <w:pPr>
        <w:pStyle w:val="BodyText"/>
        <w:numPr>
          <w:ilvl w:val="0"/>
          <w:numId w:val="25"/>
        </w:numPr>
        <w:spacing w:before="13"/>
        <w:jc w:val="both"/>
        <w:rPr>
          <w:rFonts w:ascii="Tahoma"/>
          <w:w w:val="105"/>
          <w:sz w:val="18"/>
        </w:rPr>
      </w:pPr>
      <w:r w:rsidRPr="00C574B3">
        <w:rPr>
          <w:rFonts w:asciiTheme="minorHAnsi" w:hAnsiTheme="minorHAnsi"/>
          <w:b/>
          <w:sz w:val="22"/>
          <w:szCs w:val="22"/>
        </w:rPr>
        <w:t>Feedback</w:t>
      </w:r>
      <w:r>
        <w:rPr>
          <w:rFonts w:asciiTheme="minorHAnsi" w:hAnsiTheme="minorHAnsi"/>
          <w:sz w:val="22"/>
          <w:szCs w:val="22"/>
        </w:rPr>
        <w:t>- Feedback is the response of the receiver- their reaction to the communication. Silence can be a form of feedback, or the receiver may respond orally or in writing. Feedback is used to confirm the message was understood and that any required action was taken.</w:t>
      </w:r>
    </w:p>
    <w:p w:rsidR="00C574B3" w:rsidRDefault="00C574B3" w:rsidP="00C574B3">
      <w:pPr>
        <w:pStyle w:val="BodyText"/>
        <w:spacing w:before="13"/>
        <w:ind w:left="720"/>
        <w:jc w:val="both"/>
        <w:rPr>
          <w:rFonts w:ascii="Tahoma"/>
          <w:w w:val="105"/>
          <w:sz w:val="18"/>
        </w:rPr>
      </w:pPr>
      <w:r w:rsidRPr="00C574B3">
        <w:rPr>
          <w:rFonts w:asciiTheme="minorHAnsi" w:hAnsiTheme="minorHAnsi"/>
          <w:sz w:val="22"/>
          <w:szCs w:val="22"/>
        </w:rPr>
        <w:t>All the components must work together effectively for the communication process to be complete and convey the intended message</w:t>
      </w:r>
      <w:r w:rsidRPr="00C574B3">
        <w:rPr>
          <w:rFonts w:ascii="Tahoma"/>
          <w:w w:val="105"/>
          <w:sz w:val="18"/>
        </w:rPr>
        <w:t>.</w:t>
      </w:r>
    </w:p>
    <w:p w:rsidR="00337529" w:rsidRPr="00C574B3" w:rsidRDefault="00337529" w:rsidP="00C574B3">
      <w:pPr>
        <w:pStyle w:val="BodyText"/>
        <w:spacing w:before="13"/>
        <w:ind w:left="720"/>
        <w:jc w:val="both"/>
        <w:rPr>
          <w:rFonts w:ascii="Tahoma"/>
          <w:w w:val="105"/>
          <w:sz w:val="18"/>
        </w:rPr>
      </w:pPr>
    </w:p>
    <w:p w:rsidR="00A931F5" w:rsidRDefault="00A931F5" w:rsidP="006C1303">
      <w:pPr>
        <w:pStyle w:val="BodyText"/>
        <w:spacing w:before="13"/>
        <w:jc w:val="both"/>
        <w:rPr>
          <w:rFonts w:ascii="Tahoma"/>
          <w:w w:val="105"/>
          <w:sz w:val="18"/>
        </w:rPr>
      </w:pPr>
    </w:p>
    <w:p w:rsidR="003E41DA" w:rsidRDefault="003E41DA" w:rsidP="003E41DA">
      <w:pPr>
        <w:pStyle w:val="BodyText"/>
        <w:spacing w:before="13"/>
        <w:jc w:val="both"/>
        <w:rPr>
          <w:rFonts w:asciiTheme="minorHAnsi" w:hAnsiTheme="minorHAnsi"/>
          <w:b/>
          <w:sz w:val="22"/>
          <w:szCs w:val="22"/>
          <w:u w:val="single"/>
        </w:rPr>
      </w:pPr>
      <w:r w:rsidRPr="000F1C7B">
        <w:rPr>
          <w:rFonts w:asciiTheme="minorHAnsi" w:hAnsiTheme="minorHAnsi"/>
          <w:b/>
          <w:sz w:val="22"/>
          <w:szCs w:val="22"/>
          <w:u w:val="single"/>
        </w:rPr>
        <w:lastRenderedPageBreak/>
        <w:t>Key elements of Communication</w:t>
      </w:r>
    </w:p>
    <w:p w:rsidR="003E41DA" w:rsidRDefault="003E41DA" w:rsidP="006C1303">
      <w:pPr>
        <w:pStyle w:val="BodyText"/>
        <w:spacing w:before="13"/>
        <w:jc w:val="both"/>
        <w:rPr>
          <w:rFonts w:asciiTheme="minorHAnsi" w:hAnsiTheme="minorHAnsi"/>
          <w:b/>
          <w:sz w:val="22"/>
          <w:szCs w:val="22"/>
        </w:rPr>
      </w:pPr>
    </w:p>
    <w:p w:rsidR="00404EA3" w:rsidRDefault="00BA4A99" w:rsidP="006C1303">
      <w:pPr>
        <w:pStyle w:val="BodyText"/>
        <w:spacing w:before="13"/>
        <w:jc w:val="both"/>
        <w:rPr>
          <w:rFonts w:asciiTheme="minorHAnsi" w:hAnsiTheme="minorHAnsi"/>
          <w:b/>
          <w:sz w:val="22"/>
          <w:szCs w:val="22"/>
        </w:rPr>
      </w:pPr>
      <w:r w:rsidRPr="00BA4A99">
        <w:rPr>
          <w:rFonts w:asciiTheme="minorHAnsi" w:hAnsiTheme="minorHAnsi"/>
          <w:b/>
          <w:sz w:val="22"/>
          <w:szCs w:val="22"/>
        </w:rPr>
        <w:t>Q. Discuss in detail the important key elements of Communication.</w:t>
      </w:r>
    </w:p>
    <w:p w:rsidR="00B9567E" w:rsidRDefault="00B9567E" w:rsidP="006C1303">
      <w:pPr>
        <w:pStyle w:val="BodyText"/>
        <w:spacing w:before="13"/>
        <w:jc w:val="both"/>
        <w:rPr>
          <w:rFonts w:asciiTheme="minorHAnsi" w:hAnsiTheme="minorHAnsi"/>
          <w:b/>
          <w:sz w:val="22"/>
          <w:szCs w:val="22"/>
        </w:rPr>
      </w:pPr>
    </w:p>
    <w:p w:rsidR="004044FB" w:rsidRPr="003E41DA" w:rsidRDefault="00DB5017" w:rsidP="003E41DA">
      <w:r>
        <w:rPr>
          <w:rFonts w:ascii="Mangal" w:hAnsi="Mangal" w:cs="Mangal"/>
        </w:rPr>
        <w:t xml:space="preserve">Q. </w:t>
      </w:r>
      <w:r>
        <w:t xml:space="preserve"> </w:t>
      </w:r>
      <w:r>
        <w:rPr>
          <w:rFonts w:ascii="Mangal" w:hAnsi="Mangal" w:cs="Mangal"/>
        </w:rPr>
        <w:t>संचार</w:t>
      </w:r>
      <w:r>
        <w:t xml:space="preserve"> </w:t>
      </w:r>
      <w:r>
        <w:rPr>
          <w:rFonts w:ascii="Mangal" w:hAnsi="Mangal" w:cs="Mangal"/>
        </w:rPr>
        <w:t>के</w:t>
      </w:r>
      <w:r>
        <w:t xml:space="preserve"> </w:t>
      </w:r>
      <w:r>
        <w:rPr>
          <w:rFonts w:ascii="Mangal" w:hAnsi="Mangal" w:cs="Mangal"/>
        </w:rPr>
        <w:t>महत्वपूर्ण</w:t>
      </w:r>
      <w:r>
        <w:t xml:space="preserve"> </w:t>
      </w:r>
      <w:r>
        <w:rPr>
          <w:rFonts w:ascii="Mangal" w:hAnsi="Mangal" w:cs="Mangal"/>
        </w:rPr>
        <w:t>प्रमुख</w:t>
      </w:r>
      <w:r>
        <w:t xml:space="preserve"> </w:t>
      </w:r>
      <w:r>
        <w:rPr>
          <w:rFonts w:ascii="Mangal" w:hAnsi="Mangal" w:cs="Mangal"/>
        </w:rPr>
        <w:t>तत्वों</w:t>
      </w:r>
      <w:r>
        <w:t xml:space="preserve"> </w:t>
      </w:r>
      <w:r>
        <w:rPr>
          <w:rFonts w:ascii="Mangal" w:hAnsi="Mangal" w:cs="Mangal"/>
        </w:rPr>
        <w:t>पर</w:t>
      </w:r>
      <w:r>
        <w:t xml:space="preserve"> </w:t>
      </w:r>
      <w:r>
        <w:rPr>
          <w:rFonts w:ascii="Mangal" w:hAnsi="Mangal" w:cs="Mangal"/>
        </w:rPr>
        <w:t>विस्तार</w:t>
      </w:r>
      <w:r>
        <w:t xml:space="preserve"> </w:t>
      </w:r>
      <w:r>
        <w:rPr>
          <w:rFonts w:ascii="Mangal" w:hAnsi="Mangal" w:cs="Mangal"/>
        </w:rPr>
        <w:t>से</w:t>
      </w:r>
      <w:r>
        <w:t xml:space="preserve"> </w:t>
      </w:r>
      <w:r>
        <w:rPr>
          <w:rFonts w:ascii="Mangal" w:hAnsi="Mangal" w:cs="Mangal"/>
        </w:rPr>
        <w:t>चर्चा</w:t>
      </w:r>
      <w:r>
        <w:t xml:space="preserve"> </w:t>
      </w:r>
      <w:r>
        <w:rPr>
          <w:rFonts w:ascii="Mangal" w:hAnsi="Mangal" w:cs="Mangal"/>
        </w:rPr>
        <w:t>करें।</w:t>
      </w:r>
    </w:p>
    <w:p w:rsidR="004044FB" w:rsidRDefault="004044FB" w:rsidP="006C1303">
      <w:pPr>
        <w:pStyle w:val="BodyText"/>
        <w:spacing w:before="13"/>
        <w:jc w:val="both"/>
        <w:rPr>
          <w:rFonts w:asciiTheme="minorHAnsi" w:hAnsiTheme="minorHAnsi"/>
          <w:sz w:val="22"/>
          <w:szCs w:val="22"/>
        </w:rPr>
      </w:pPr>
      <w:r w:rsidRPr="004044FB">
        <w:rPr>
          <w:rFonts w:asciiTheme="minorHAnsi" w:hAnsiTheme="minorHAnsi"/>
          <w:sz w:val="22"/>
          <w:szCs w:val="22"/>
        </w:rPr>
        <w:t>Communication may be referred to as the process of human beings responding to the symbolic behavior of other persons. To understand the process we first need to talk about the following elements of communication</w:t>
      </w:r>
      <w:r>
        <w:rPr>
          <w:rFonts w:asciiTheme="minorHAnsi" w:hAnsiTheme="minorHAnsi"/>
          <w:sz w:val="22"/>
          <w:szCs w:val="22"/>
        </w:rPr>
        <w:t>.</w:t>
      </w:r>
    </w:p>
    <w:p w:rsidR="004044FB" w:rsidRDefault="004044FB" w:rsidP="004044FB">
      <w:pPr>
        <w:pStyle w:val="BodyText"/>
        <w:numPr>
          <w:ilvl w:val="0"/>
          <w:numId w:val="27"/>
        </w:numPr>
        <w:spacing w:before="13"/>
        <w:jc w:val="both"/>
        <w:rPr>
          <w:rFonts w:asciiTheme="minorHAnsi" w:hAnsiTheme="minorHAnsi"/>
          <w:sz w:val="22"/>
          <w:szCs w:val="22"/>
        </w:rPr>
      </w:pPr>
      <w:r>
        <w:rPr>
          <w:rFonts w:asciiTheme="minorHAnsi" w:hAnsiTheme="minorHAnsi"/>
          <w:sz w:val="22"/>
          <w:szCs w:val="22"/>
        </w:rPr>
        <w:t>Sender and Receiver</w:t>
      </w:r>
    </w:p>
    <w:p w:rsidR="004044FB" w:rsidRDefault="004044FB" w:rsidP="004044FB">
      <w:pPr>
        <w:pStyle w:val="BodyText"/>
        <w:numPr>
          <w:ilvl w:val="0"/>
          <w:numId w:val="27"/>
        </w:numPr>
        <w:spacing w:before="13"/>
        <w:jc w:val="both"/>
        <w:rPr>
          <w:rFonts w:asciiTheme="minorHAnsi" w:hAnsiTheme="minorHAnsi"/>
          <w:sz w:val="22"/>
          <w:szCs w:val="22"/>
        </w:rPr>
      </w:pPr>
      <w:r>
        <w:rPr>
          <w:rFonts w:asciiTheme="minorHAnsi" w:hAnsiTheme="minorHAnsi"/>
          <w:sz w:val="22"/>
          <w:szCs w:val="22"/>
        </w:rPr>
        <w:t>Message encoding and Message decoding</w:t>
      </w:r>
    </w:p>
    <w:p w:rsidR="004044FB" w:rsidRDefault="004044FB" w:rsidP="004044FB">
      <w:pPr>
        <w:pStyle w:val="BodyText"/>
        <w:numPr>
          <w:ilvl w:val="0"/>
          <w:numId w:val="27"/>
        </w:numPr>
        <w:spacing w:before="13"/>
        <w:jc w:val="both"/>
        <w:rPr>
          <w:rFonts w:asciiTheme="minorHAnsi" w:hAnsiTheme="minorHAnsi"/>
          <w:sz w:val="22"/>
          <w:szCs w:val="22"/>
        </w:rPr>
      </w:pPr>
      <w:r>
        <w:rPr>
          <w:rFonts w:asciiTheme="minorHAnsi" w:hAnsiTheme="minorHAnsi"/>
          <w:sz w:val="22"/>
          <w:szCs w:val="22"/>
        </w:rPr>
        <w:t>Filters and Barriers</w:t>
      </w:r>
    </w:p>
    <w:p w:rsidR="004044FB" w:rsidRDefault="004044FB" w:rsidP="004044FB">
      <w:pPr>
        <w:pStyle w:val="BodyText"/>
        <w:numPr>
          <w:ilvl w:val="0"/>
          <w:numId w:val="27"/>
        </w:numPr>
        <w:spacing w:before="13"/>
        <w:jc w:val="both"/>
        <w:rPr>
          <w:rFonts w:asciiTheme="minorHAnsi" w:hAnsiTheme="minorHAnsi"/>
          <w:sz w:val="22"/>
          <w:szCs w:val="22"/>
        </w:rPr>
      </w:pPr>
      <w:r>
        <w:rPr>
          <w:rFonts w:asciiTheme="minorHAnsi" w:hAnsiTheme="minorHAnsi"/>
          <w:sz w:val="22"/>
          <w:szCs w:val="22"/>
        </w:rPr>
        <w:t>Psychological noise and Physiological Noise</w:t>
      </w:r>
    </w:p>
    <w:p w:rsidR="004044FB" w:rsidRDefault="004044FB" w:rsidP="004044FB">
      <w:pPr>
        <w:pStyle w:val="BodyText"/>
        <w:numPr>
          <w:ilvl w:val="0"/>
          <w:numId w:val="27"/>
        </w:numPr>
        <w:spacing w:before="13"/>
        <w:jc w:val="both"/>
        <w:rPr>
          <w:rFonts w:asciiTheme="minorHAnsi" w:hAnsiTheme="minorHAnsi"/>
          <w:sz w:val="22"/>
          <w:szCs w:val="22"/>
        </w:rPr>
      </w:pPr>
      <w:r>
        <w:rPr>
          <w:rFonts w:asciiTheme="minorHAnsi" w:hAnsiTheme="minorHAnsi"/>
          <w:sz w:val="22"/>
          <w:szCs w:val="22"/>
        </w:rPr>
        <w:t>Communication Channels</w:t>
      </w:r>
    </w:p>
    <w:p w:rsidR="004044FB" w:rsidRDefault="004044FB" w:rsidP="004044FB">
      <w:pPr>
        <w:pStyle w:val="BodyText"/>
        <w:numPr>
          <w:ilvl w:val="0"/>
          <w:numId w:val="27"/>
        </w:numPr>
        <w:spacing w:before="13"/>
        <w:jc w:val="both"/>
        <w:rPr>
          <w:rFonts w:asciiTheme="minorHAnsi" w:hAnsiTheme="minorHAnsi"/>
          <w:sz w:val="22"/>
          <w:szCs w:val="22"/>
        </w:rPr>
      </w:pPr>
      <w:r>
        <w:rPr>
          <w:rFonts w:asciiTheme="minorHAnsi" w:hAnsiTheme="minorHAnsi"/>
          <w:sz w:val="22"/>
          <w:szCs w:val="22"/>
        </w:rPr>
        <w:t>Feedback</w:t>
      </w:r>
    </w:p>
    <w:p w:rsidR="004044FB" w:rsidRDefault="004044FB" w:rsidP="004044FB">
      <w:pPr>
        <w:pStyle w:val="BodyText"/>
        <w:numPr>
          <w:ilvl w:val="0"/>
          <w:numId w:val="27"/>
        </w:numPr>
        <w:spacing w:before="13"/>
        <w:jc w:val="both"/>
        <w:rPr>
          <w:rFonts w:asciiTheme="minorHAnsi" w:hAnsiTheme="minorHAnsi"/>
          <w:sz w:val="22"/>
          <w:szCs w:val="22"/>
        </w:rPr>
      </w:pPr>
      <w:r>
        <w:rPr>
          <w:rFonts w:asciiTheme="minorHAnsi" w:hAnsiTheme="minorHAnsi"/>
          <w:sz w:val="22"/>
          <w:szCs w:val="22"/>
        </w:rPr>
        <w:t>Communication Environment or context</w:t>
      </w:r>
    </w:p>
    <w:p w:rsidR="002F5912" w:rsidRDefault="002F5912" w:rsidP="002F5912">
      <w:pPr>
        <w:pStyle w:val="BodyText"/>
        <w:spacing w:before="13"/>
        <w:jc w:val="both"/>
        <w:rPr>
          <w:rFonts w:asciiTheme="minorHAnsi" w:hAnsiTheme="minorHAnsi"/>
          <w:sz w:val="22"/>
          <w:szCs w:val="22"/>
        </w:rPr>
      </w:pPr>
    </w:p>
    <w:p w:rsidR="004044FB" w:rsidRDefault="004044FB" w:rsidP="004044FB">
      <w:pPr>
        <w:pStyle w:val="BodyText"/>
        <w:numPr>
          <w:ilvl w:val="0"/>
          <w:numId w:val="28"/>
        </w:numPr>
        <w:spacing w:before="13"/>
        <w:jc w:val="both"/>
        <w:rPr>
          <w:rFonts w:asciiTheme="minorHAnsi" w:hAnsiTheme="minorHAnsi"/>
          <w:sz w:val="22"/>
          <w:szCs w:val="22"/>
        </w:rPr>
      </w:pPr>
      <w:r w:rsidRPr="004044FB">
        <w:rPr>
          <w:rFonts w:asciiTheme="minorHAnsi" w:hAnsiTheme="minorHAnsi"/>
          <w:b/>
          <w:sz w:val="22"/>
          <w:szCs w:val="22"/>
        </w:rPr>
        <w:t>Sender</w:t>
      </w:r>
      <w:r>
        <w:rPr>
          <w:rFonts w:asciiTheme="minorHAnsi" w:hAnsiTheme="minorHAnsi"/>
          <w:sz w:val="22"/>
          <w:szCs w:val="22"/>
        </w:rPr>
        <w:t>- The person or persons responsible for creating a message to be sent is typically understood as a sender in a communication process.</w:t>
      </w:r>
    </w:p>
    <w:p w:rsidR="004044FB" w:rsidRDefault="004044FB" w:rsidP="004044FB">
      <w:pPr>
        <w:pStyle w:val="BodyText"/>
        <w:spacing w:before="13"/>
        <w:ind w:left="720"/>
        <w:jc w:val="both"/>
        <w:rPr>
          <w:rFonts w:asciiTheme="minorHAnsi" w:hAnsiTheme="minorHAnsi"/>
          <w:sz w:val="22"/>
          <w:szCs w:val="22"/>
        </w:rPr>
      </w:pPr>
      <w:r w:rsidRPr="004044FB">
        <w:rPr>
          <w:rFonts w:asciiTheme="minorHAnsi" w:hAnsiTheme="minorHAnsi"/>
          <w:sz w:val="22"/>
          <w:szCs w:val="22"/>
        </w:rPr>
        <w:t>Example:</w:t>
      </w:r>
      <w:r>
        <w:rPr>
          <w:rFonts w:asciiTheme="minorHAnsi" w:hAnsiTheme="minorHAnsi"/>
          <w:sz w:val="22"/>
          <w:szCs w:val="22"/>
        </w:rPr>
        <w:t xml:space="preserve"> A politician giving a speech, a parent lecturing a child.</w:t>
      </w:r>
    </w:p>
    <w:p w:rsidR="004044FB" w:rsidRDefault="004044FB" w:rsidP="004044FB">
      <w:pPr>
        <w:pStyle w:val="BodyText"/>
        <w:spacing w:before="13"/>
        <w:jc w:val="both"/>
        <w:rPr>
          <w:rFonts w:asciiTheme="minorHAnsi" w:hAnsiTheme="minorHAnsi"/>
          <w:sz w:val="22"/>
          <w:szCs w:val="22"/>
        </w:rPr>
      </w:pPr>
      <w:r>
        <w:rPr>
          <w:rFonts w:asciiTheme="minorHAnsi" w:hAnsiTheme="minorHAnsi"/>
          <w:sz w:val="22"/>
          <w:szCs w:val="22"/>
        </w:rPr>
        <w:t xml:space="preserve">               </w:t>
      </w:r>
      <w:r>
        <w:rPr>
          <w:rFonts w:asciiTheme="minorHAnsi" w:hAnsiTheme="minorHAnsi"/>
          <w:b/>
          <w:sz w:val="22"/>
          <w:szCs w:val="22"/>
        </w:rPr>
        <w:t>Rec</w:t>
      </w:r>
      <w:r w:rsidRPr="004044FB">
        <w:rPr>
          <w:rFonts w:asciiTheme="minorHAnsi" w:hAnsiTheme="minorHAnsi"/>
          <w:b/>
          <w:sz w:val="22"/>
          <w:szCs w:val="22"/>
        </w:rPr>
        <w:t>e</w:t>
      </w:r>
      <w:r>
        <w:rPr>
          <w:rFonts w:asciiTheme="minorHAnsi" w:hAnsiTheme="minorHAnsi"/>
          <w:b/>
          <w:sz w:val="22"/>
          <w:szCs w:val="22"/>
        </w:rPr>
        <w:t>i</w:t>
      </w:r>
      <w:r w:rsidRPr="004044FB">
        <w:rPr>
          <w:rFonts w:asciiTheme="minorHAnsi" w:hAnsiTheme="minorHAnsi"/>
          <w:b/>
          <w:sz w:val="22"/>
          <w:szCs w:val="22"/>
        </w:rPr>
        <w:t>ver</w:t>
      </w:r>
      <w:r>
        <w:rPr>
          <w:rFonts w:asciiTheme="minorHAnsi" w:hAnsiTheme="minorHAnsi"/>
          <w:sz w:val="22"/>
          <w:szCs w:val="22"/>
        </w:rPr>
        <w:t xml:space="preserve">- The person or persons who are receiving the created messages are referred to as  </w:t>
      </w:r>
    </w:p>
    <w:p w:rsidR="004044FB" w:rsidRDefault="004044FB" w:rsidP="004044FB">
      <w:pPr>
        <w:pStyle w:val="BodyText"/>
        <w:spacing w:before="13"/>
        <w:jc w:val="both"/>
        <w:rPr>
          <w:rFonts w:asciiTheme="minorHAnsi" w:hAnsiTheme="minorHAnsi"/>
          <w:sz w:val="22"/>
          <w:szCs w:val="22"/>
        </w:rPr>
      </w:pPr>
      <w:r>
        <w:rPr>
          <w:rFonts w:asciiTheme="minorHAnsi" w:hAnsiTheme="minorHAnsi"/>
          <w:sz w:val="22"/>
          <w:szCs w:val="22"/>
        </w:rPr>
        <w:t xml:space="preserve">               receivers in a communication process.</w:t>
      </w:r>
    </w:p>
    <w:p w:rsidR="004044FB" w:rsidRDefault="004044FB" w:rsidP="004044FB">
      <w:pPr>
        <w:pStyle w:val="BodyText"/>
        <w:spacing w:before="13"/>
        <w:jc w:val="both"/>
        <w:rPr>
          <w:rFonts w:asciiTheme="minorHAnsi" w:hAnsiTheme="minorHAnsi"/>
          <w:sz w:val="22"/>
          <w:szCs w:val="22"/>
        </w:rPr>
      </w:pPr>
      <w:r>
        <w:rPr>
          <w:rFonts w:asciiTheme="minorHAnsi" w:hAnsiTheme="minorHAnsi"/>
          <w:sz w:val="22"/>
          <w:szCs w:val="22"/>
        </w:rPr>
        <w:t xml:space="preserve">               Example: An audience receives the politician’s speech, The child is the recipient of the    </w:t>
      </w:r>
    </w:p>
    <w:p w:rsidR="004044FB" w:rsidRDefault="004044FB" w:rsidP="004044FB">
      <w:pPr>
        <w:pStyle w:val="BodyText"/>
        <w:spacing w:before="13"/>
        <w:jc w:val="both"/>
        <w:rPr>
          <w:rFonts w:asciiTheme="minorHAnsi" w:hAnsiTheme="minorHAnsi"/>
          <w:sz w:val="22"/>
          <w:szCs w:val="22"/>
        </w:rPr>
      </w:pPr>
      <w:r>
        <w:rPr>
          <w:rFonts w:asciiTheme="minorHAnsi" w:hAnsiTheme="minorHAnsi"/>
          <w:sz w:val="22"/>
          <w:szCs w:val="22"/>
        </w:rPr>
        <w:t xml:space="preserve">               parents lecture.</w:t>
      </w:r>
    </w:p>
    <w:p w:rsidR="002F5912" w:rsidRDefault="002F5912" w:rsidP="002F5912">
      <w:pPr>
        <w:pStyle w:val="BodyText"/>
        <w:numPr>
          <w:ilvl w:val="0"/>
          <w:numId w:val="28"/>
        </w:numPr>
        <w:spacing w:before="13"/>
        <w:jc w:val="both"/>
        <w:rPr>
          <w:rFonts w:asciiTheme="minorHAnsi" w:hAnsiTheme="minorHAnsi"/>
          <w:sz w:val="22"/>
          <w:szCs w:val="22"/>
        </w:rPr>
      </w:pPr>
      <w:r w:rsidRPr="002F5912">
        <w:rPr>
          <w:rFonts w:asciiTheme="minorHAnsi" w:hAnsiTheme="minorHAnsi"/>
          <w:b/>
          <w:sz w:val="22"/>
          <w:szCs w:val="22"/>
        </w:rPr>
        <w:t>Communication channel</w:t>
      </w:r>
      <w:r>
        <w:rPr>
          <w:rFonts w:asciiTheme="minorHAnsi" w:hAnsiTheme="minorHAnsi"/>
          <w:sz w:val="22"/>
          <w:szCs w:val="22"/>
        </w:rPr>
        <w:t>: The medium through which a sender or a receiver uses to send his or her message is termed as communication channel.</w:t>
      </w:r>
    </w:p>
    <w:p w:rsidR="002F5912" w:rsidRDefault="002F5912" w:rsidP="002F5912">
      <w:pPr>
        <w:pStyle w:val="BodyText"/>
        <w:spacing w:before="13"/>
        <w:ind w:left="720"/>
        <w:jc w:val="both"/>
        <w:rPr>
          <w:rFonts w:asciiTheme="minorHAnsi" w:hAnsiTheme="minorHAnsi"/>
          <w:sz w:val="22"/>
          <w:szCs w:val="22"/>
        </w:rPr>
      </w:pPr>
      <w:r w:rsidRPr="002F5912">
        <w:rPr>
          <w:rFonts w:asciiTheme="minorHAnsi" w:hAnsiTheme="minorHAnsi"/>
          <w:sz w:val="22"/>
          <w:szCs w:val="22"/>
        </w:rPr>
        <w:t xml:space="preserve">Channels </w:t>
      </w:r>
      <w:r>
        <w:rPr>
          <w:rFonts w:asciiTheme="minorHAnsi" w:hAnsiTheme="minorHAnsi"/>
          <w:sz w:val="22"/>
          <w:szCs w:val="22"/>
        </w:rPr>
        <w:t>may be verbal or non-verbal or of any other form of language.</w:t>
      </w:r>
    </w:p>
    <w:p w:rsidR="002F5912" w:rsidRDefault="002F5912" w:rsidP="002F5912">
      <w:pPr>
        <w:pStyle w:val="BodyText"/>
        <w:spacing w:before="13"/>
        <w:ind w:left="720"/>
        <w:jc w:val="both"/>
        <w:rPr>
          <w:rFonts w:asciiTheme="minorHAnsi" w:hAnsiTheme="minorHAnsi"/>
          <w:sz w:val="22"/>
          <w:szCs w:val="22"/>
        </w:rPr>
      </w:pPr>
      <w:r>
        <w:rPr>
          <w:rFonts w:asciiTheme="minorHAnsi" w:hAnsiTheme="minorHAnsi"/>
          <w:sz w:val="22"/>
          <w:szCs w:val="22"/>
        </w:rPr>
        <w:t>Example: Speech is a channel.</w:t>
      </w:r>
    </w:p>
    <w:p w:rsidR="002F5912" w:rsidRDefault="002F5912" w:rsidP="002F5912">
      <w:pPr>
        <w:pStyle w:val="BodyText"/>
        <w:spacing w:before="13"/>
        <w:ind w:left="720"/>
        <w:jc w:val="both"/>
        <w:rPr>
          <w:rFonts w:asciiTheme="minorHAnsi" w:hAnsiTheme="minorHAnsi"/>
          <w:sz w:val="22"/>
          <w:szCs w:val="22"/>
        </w:rPr>
      </w:pPr>
      <w:r>
        <w:rPr>
          <w:rFonts w:asciiTheme="minorHAnsi" w:hAnsiTheme="minorHAnsi"/>
          <w:sz w:val="22"/>
          <w:szCs w:val="22"/>
        </w:rPr>
        <w:t>Writing is a channel.</w:t>
      </w:r>
    </w:p>
    <w:p w:rsidR="002F5912" w:rsidRDefault="002F5912" w:rsidP="002F5912">
      <w:pPr>
        <w:pStyle w:val="BodyText"/>
        <w:spacing w:before="13"/>
        <w:ind w:left="720"/>
        <w:jc w:val="both"/>
        <w:rPr>
          <w:rFonts w:asciiTheme="minorHAnsi" w:hAnsiTheme="minorHAnsi"/>
          <w:sz w:val="22"/>
          <w:szCs w:val="22"/>
        </w:rPr>
      </w:pPr>
      <w:r>
        <w:rPr>
          <w:rFonts w:asciiTheme="minorHAnsi" w:hAnsiTheme="minorHAnsi"/>
          <w:sz w:val="22"/>
          <w:szCs w:val="22"/>
        </w:rPr>
        <w:t>Non-verbal gestures are channels.</w:t>
      </w:r>
    </w:p>
    <w:p w:rsidR="002F5912" w:rsidRDefault="002F5912" w:rsidP="002F5912">
      <w:pPr>
        <w:pStyle w:val="BodyText"/>
        <w:spacing w:before="13"/>
        <w:ind w:left="720"/>
        <w:jc w:val="both"/>
        <w:rPr>
          <w:rFonts w:asciiTheme="minorHAnsi" w:hAnsiTheme="minorHAnsi"/>
          <w:sz w:val="22"/>
          <w:szCs w:val="22"/>
        </w:rPr>
      </w:pPr>
      <w:r>
        <w:rPr>
          <w:rFonts w:asciiTheme="minorHAnsi" w:hAnsiTheme="minorHAnsi"/>
          <w:sz w:val="22"/>
          <w:szCs w:val="22"/>
        </w:rPr>
        <w:t>Voice tones are channels.</w:t>
      </w:r>
    </w:p>
    <w:p w:rsidR="002F5912" w:rsidRDefault="002F5912" w:rsidP="002F5912">
      <w:pPr>
        <w:pStyle w:val="BodyText"/>
        <w:numPr>
          <w:ilvl w:val="0"/>
          <w:numId w:val="28"/>
        </w:numPr>
        <w:spacing w:before="13"/>
        <w:jc w:val="both"/>
        <w:rPr>
          <w:rFonts w:asciiTheme="minorHAnsi" w:hAnsiTheme="minorHAnsi"/>
          <w:sz w:val="22"/>
          <w:szCs w:val="22"/>
        </w:rPr>
      </w:pPr>
      <w:r w:rsidRPr="002F5912">
        <w:rPr>
          <w:rFonts w:asciiTheme="minorHAnsi" w:hAnsiTheme="minorHAnsi"/>
          <w:b/>
          <w:sz w:val="22"/>
          <w:szCs w:val="22"/>
        </w:rPr>
        <w:t>Encoding</w:t>
      </w:r>
      <w:r>
        <w:rPr>
          <w:rFonts w:asciiTheme="minorHAnsi" w:hAnsiTheme="minorHAnsi"/>
          <w:sz w:val="22"/>
          <w:szCs w:val="22"/>
        </w:rPr>
        <w:t>-When a sender attempts to replicate his or her internal thoughts or feelings into some kind of external message</w:t>
      </w:r>
      <w:r w:rsidR="00E134A8">
        <w:rPr>
          <w:rFonts w:asciiTheme="minorHAnsi" w:hAnsiTheme="minorHAnsi"/>
          <w:sz w:val="22"/>
          <w:szCs w:val="22"/>
        </w:rPr>
        <w:t xml:space="preserve"> or medium for the sake of transmitting those thoughts or feelings to another person or persons then the whole process can be called as encoding.</w:t>
      </w:r>
    </w:p>
    <w:p w:rsidR="00E134A8" w:rsidRDefault="00E134A8" w:rsidP="00404EA3">
      <w:pPr>
        <w:pStyle w:val="BodyText"/>
        <w:spacing w:before="13"/>
        <w:ind w:left="720"/>
        <w:jc w:val="both"/>
        <w:rPr>
          <w:rFonts w:asciiTheme="minorHAnsi" w:hAnsiTheme="minorHAnsi"/>
          <w:sz w:val="22"/>
          <w:szCs w:val="22"/>
        </w:rPr>
      </w:pPr>
      <w:r w:rsidRPr="00E134A8">
        <w:rPr>
          <w:rFonts w:asciiTheme="minorHAnsi" w:hAnsiTheme="minorHAnsi"/>
          <w:sz w:val="22"/>
          <w:szCs w:val="22"/>
        </w:rPr>
        <w:t>Example</w:t>
      </w:r>
      <w:r>
        <w:rPr>
          <w:rFonts w:asciiTheme="minorHAnsi" w:hAnsiTheme="minorHAnsi"/>
          <w:sz w:val="22"/>
          <w:szCs w:val="22"/>
        </w:rPr>
        <w:t xml:space="preserve">: </w:t>
      </w:r>
    </w:p>
    <w:p w:rsidR="00E134A8" w:rsidRDefault="00E134A8" w:rsidP="00E134A8">
      <w:pPr>
        <w:pStyle w:val="BodyText"/>
        <w:spacing w:before="13"/>
        <w:ind w:left="720"/>
        <w:jc w:val="both"/>
        <w:rPr>
          <w:rFonts w:asciiTheme="minorHAnsi" w:hAnsiTheme="minorHAnsi"/>
          <w:sz w:val="22"/>
          <w:szCs w:val="22"/>
        </w:rPr>
      </w:pPr>
      <w:r>
        <w:rPr>
          <w:rFonts w:asciiTheme="minorHAnsi" w:hAnsiTheme="minorHAnsi"/>
          <w:sz w:val="22"/>
          <w:szCs w:val="22"/>
        </w:rPr>
        <w:t>One  good thing about courses in Human communication studies often contain public speaking component, in addition to writing component.</w:t>
      </w:r>
    </w:p>
    <w:p w:rsidR="00E134A8" w:rsidRDefault="00E134A8" w:rsidP="00E134A8">
      <w:pPr>
        <w:pStyle w:val="BodyText"/>
        <w:spacing w:before="13"/>
        <w:ind w:left="720"/>
        <w:jc w:val="both"/>
        <w:rPr>
          <w:rFonts w:asciiTheme="minorHAnsi" w:hAnsiTheme="minorHAnsi"/>
          <w:sz w:val="22"/>
          <w:szCs w:val="22"/>
        </w:rPr>
      </w:pPr>
      <w:r>
        <w:rPr>
          <w:rFonts w:asciiTheme="minorHAnsi" w:hAnsiTheme="minorHAnsi"/>
          <w:sz w:val="22"/>
          <w:szCs w:val="22"/>
        </w:rPr>
        <w:t>English, History, Sociology, Psychology… only writing, no speaking.</w:t>
      </w:r>
    </w:p>
    <w:p w:rsidR="00E134A8" w:rsidRDefault="00E134A8" w:rsidP="00E134A8">
      <w:pPr>
        <w:pStyle w:val="BodyText"/>
        <w:spacing w:before="13"/>
        <w:ind w:left="720"/>
        <w:jc w:val="both"/>
        <w:rPr>
          <w:rFonts w:asciiTheme="minorHAnsi" w:hAnsiTheme="minorHAnsi"/>
          <w:sz w:val="22"/>
          <w:szCs w:val="22"/>
        </w:rPr>
      </w:pPr>
      <w:r>
        <w:rPr>
          <w:rFonts w:asciiTheme="minorHAnsi" w:hAnsiTheme="minorHAnsi"/>
          <w:sz w:val="22"/>
          <w:szCs w:val="22"/>
        </w:rPr>
        <w:t>But remember what text said about what employers are looking for:</w:t>
      </w:r>
    </w:p>
    <w:p w:rsidR="0045131B" w:rsidRDefault="00E134A8" w:rsidP="00E134A8">
      <w:pPr>
        <w:pStyle w:val="BodyText"/>
        <w:spacing w:before="13"/>
        <w:ind w:left="720"/>
        <w:jc w:val="both"/>
        <w:rPr>
          <w:rFonts w:asciiTheme="minorHAnsi" w:hAnsiTheme="minorHAnsi"/>
          <w:sz w:val="22"/>
          <w:szCs w:val="22"/>
        </w:rPr>
      </w:pPr>
      <w:r>
        <w:rPr>
          <w:rFonts w:asciiTheme="minorHAnsi" w:hAnsiTheme="minorHAnsi"/>
          <w:sz w:val="22"/>
          <w:szCs w:val="22"/>
        </w:rPr>
        <w:t>Only 90 percent of the personnel officials at five hundred US  Businesses stated that oral communication skills play a bigger role in career achievement</w:t>
      </w:r>
      <w:r w:rsidR="0045131B">
        <w:rPr>
          <w:rFonts w:asciiTheme="minorHAnsi" w:hAnsiTheme="minorHAnsi"/>
          <w:sz w:val="22"/>
          <w:szCs w:val="22"/>
        </w:rPr>
        <w:t xml:space="preserve"> than technical competence, experience, or academic background.</w:t>
      </w:r>
    </w:p>
    <w:p w:rsidR="0045131B" w:rsidRDefault="0045131B" w:rsidP="00E134A8">
      <w:pPr>
        <w:pStyle w:val="BodyText"/>
        <w:spacing w:before="13"/>
        <w:ind w:left="720"/>
        <w:jc w:val="both"/>
        <w:rPr>
          <w:rFonts w:asciiTheme="minorHAnsi" w:hAnsiTheme="minorHAnsi"/>
          <w:sz w:val="22"/>
          <w:szCs w:val="22"/>
        </w:rPr>
      </w:pPr>
      <w:r>
        <w:rPr>
          <w:rFonts w:asciiTheme="minorHAnsi" w:hAnsiTheme="minorHAnsi"/>
          <w:sz w:val="22"/>
          <w:szCs w:val="22"/>
        </w:rPr>
        <w:t>Of course, technical skill, experience, education important, but if you can’t communicate your knowledge, ideas, arguments to others…</w:t>
      </w:r>
    </w:p>
    <w:p w:rsidR="0045131B" w:rsidRDefault="0045131B" w:rsidP="00E134A8">
      <w:pPr>
        <w:pStyle w:val="BodyText"/>
        <w:spacing w:before="13"/>
        <w:ind w:left="720"/>
        <w:jc w:val="both"/>
        <w:rPr>
          <w:rFonts w:asciiTheme="minorHAnsi" w:hAnsiTheme="minorHAnsi"/>
          <w:sz w:val="22"/>
          <w:szCs w:val="22"/>
        </w:rPr>
      </w:pPr>
      <w:r>
        <w:rPr>
          <w:rFonts w:asciiTheme="minorHAnsi" w:hAnsiTheme="minorHAnsi"/>
          <w:sz w:val="22"/>
          <w:szCs w:val="22"/>
        </w:rPr>
        <w:t>Technical skill and experience aren’t worth much.</w:t>
      </w:r>
    </w:p>
    <w:p w:rsidR="0045131B" w:rsidRDefault="0045131B" w:rsidP="00E134A8">
      <w:pPr>
        <w:pStyle w:val="BodyText"/>
        <w:spacing w:before="13"/>
        <w:ind w:left="720"/>
        <w:jc w:val="both"/>
        <w:rPr>
          <w:rFonts w:asciiTheme="minorHAnsi" w:hAnsiTheme="minorHAnsi"/>
          <w:sz w:val="22"/>
          <w:szCs w:val="22"/>
        </w:rPr>
      </w:pPr>
      <w:r>
        <w:rPr>
          <w:rFonts w:asciiTheme="minorHAnsi" w:hAnsiTheme="minorHAnsi"/>
          <w:sz w:val="22"/>
          <w:szCs w:val="22"/>
        </w:rPr>
        <w:t>Many college courses teach written encoding skills… But this course focuses primarily on oral encoding skills…</w:t>
      </w:r>
    </w:p>
    <w:p w:rsidR="0045131B" w:rsidRDefault="0045131B" w:rsidP="00E134A8">
      <w:pPr>
        <w:pStyle w:val="BodyText"/>
        <w:spacing w:before="13"/>
        <w:ind w:left="720"/>
        <w:jc w:val="both"/>
        <w:rPr>
          <w:rFonts w:asciiTheme="minorHAnsi" w:hAnsiTheme="minorHAnsi"/>
          <w:sz w:val="22"/>
          <w:szCs w:val="22"/>
        </w:rPr>
      </w:pPr>
      <w:r>
        <w:rPr>
          <w:rFonts w:asciiTheme="minorHAnsi" w:hAnsiTheme="minorHAnsi"/>
          <w:sz w:val="22"/>
          <w:szCs w:val="22"/>
        </w:rPr>
        <w:t>Which are at least equally if not more important than writing skills.</w:t>
      </w:r>
    </w:p>
    <w:p w:rsidR="0045131B" w:rsidRDefault="0045131B" w:rsidP="00E134A8">
      <w:pPr>
        <w:pStyle w:val="BodyText"/>
        <w:spacing w:before="13"/>
        <w:ind w:left="720"/>
        <w:jc w:val="both"/>
        <w:rPr>
          <w:rFonts w:asciiTheme="minorHAnsi" w:hAnsiTheme="minorHAnsi"/>
          <w:sz w:val="22"/>
          <w:szCs w:val="22"/>
        </w:rPr>
      </w:pPr>
      <w:r>
        <w:rPr>
          <w:rFonts w:asciiTheme="minorHAnsi" w:hAnsiTheme="minorHAnsi"/>
          <w:sz w:val="22"/>
          <w:szCs w:val="22"/>
        </w:rPr>
        <w:t>And I’m not just talking about public speaking.</w:t>
      </w:r>
    </w:p>
    <w:p w:rsidR="0045131B" w:rsidRDefault="0045131B" w:rsidP="00E134A8">
      <w:pPr>
        <w:pStyle w:val="BodyText"/>
        <w:spacing w:before="13"/>
        <w:ind w:left="720"/>
        <w:jc w:val="both"/>
        <w:rPr>
          <w:rFonts w:asciiTheme="minorHAnsi" w:hAnsiTheme="minorHAnsi"/>
          <w:sz w:val="22"/>
          <w:szCs w:val="22"/>
        </w:rPr>
      </w:pPr>
      <w:r>
        <w:rPr>
          <w:rFonts w:asciiTheme="minorHAnsi" w:hAnsiTheme="minorHAnsi"/>
          <w:sz w:val="22"/>
          <w:szCs w:val="22"/>
        </w:rPr>
        <w:lastRenderedPageBreak/>
        <w:t>I’m talking about bettering your encoding skills in personal settings, romantic settings, intercultural settings, business settings, group settings…</w:t>
      </w:r>
    </w:p>
    <w:p w:rsidR="0045131B" w:rsidRDefault="0045131B" w:rsidP="00E134A8">
      <w:pPr>
        <w:pStyle w:val="BodyText"/>
        <w:spacing w:before="13"/>
        <w:ind w:left="720"/>
        <w:jc w:val="both"/>
        <w:rPr>
          <w:rFonts w:asciiTheme="minorHAnsi" w:hAnsiTheme="minorHAnsi"/>
          <w:sz w:val="22"/>
          <w:szCs w:val="22"/>
        </w:rPr>
      </w:pPr>
      <w:r>
        <w:rPr>
          <w:rFonts w:asciiTheme="minorHAnsi" w:hAnsiTheme="minorHAnsi"/>
          <w:sz w:val="22"/>
          <w:szCs w:val="22"/>
        </w:rPr>
        <w:t>…So public speaking is very small portion of this class.</w:t>
      </w:r>
    </w:p>
    <w:p w:rsidR="00E9135C" w:rsidRDefault="0045131B" w:rsidP="0045131B">
      <w:pPr>
        <w:pStyle w:val="BodyText"/>
        <w:numPr>
          <w:ilvl w:val="0"/>
          <w:numId w:val="28"/>
        </w:numPr>
        <w:spacing w:before="13"/>
        <w:jc w:val="both"/>
        <w:rPr>
          <w:rFonts w:asciiTheme="minorHAnsi" w:hAnsiTheme="minorHAnsi"/>
          <w:sz w:val="22"/>
          <w:szCs w:val="22"/>
        </w:rPr>
      </w:pPr>
      <w:r w:rsidRPr="0045131B">
        <w:rPr>
          <w:rFonts w:asciiTheme="minorHAnsi" w:hAnsiTheme="minorHAnsi"/>
          <w:b/>
          <w:sz w:val="22"/>
          <w:szCs w:val="22"/>
        </w:rPr>
        <w:t>Message Decoding</w:t>
      </w:r>
      <w:r>
        <w:rPr>
          <w:rFonts w:asciiTheme="minorHAnsi" w:hAnsiTheme="minorHAnsi"/>
          <w:sz w:val="22"/>
          <w:szCs w:val="22"/>
        </w:rPr>
        <w:t>-</w:t>
      </w:r>
      <w:r w:rsidR="00E9135C">
        <w:rPr>
          <w:rFonts w:asciiTheme="minorHAnsi" w:hAnsiTheme="minorHAnsi"/>
          <w:sz w:val="22"/>
          <w:szCs w:val="22"/>
        </w:rPr>
        <w:t>Message decoding occurs when the receiver attempts to ascertain the meaning of the sender’s message.</w:t>
      </w:r>
    </w:p>
    <w:p w:rsidR="00E9135C" w:rsidRDefault="00E9135C" w:rsidP="00E9135C">
      <w:pPr>
        <w:pStyle w:val="BodyText"/>
        <w:spacing w:before="13"/>
        <w:ind w:left="720"/>
        <w:jc w:val="both"/>
        <w:rPr>
          <w:rFonts w:asciiTheme="minorHAnsi" w:hAnsiTheme="minorHAnsi"/>
          <w:sz w:val="22"/>
          <w:szCs w:val="22"/>
        </w:rPr>
      </w:pPr>
      <w:r w:rsidRPr="00E9135C">
        <w:rPr>
          <w:rFonts w:asciiTheme="minorHAnsi" w:hAnsiTheme="minorHAnsi"/>
          <w:sz w:val="22"/>
          <w:szCs w:val="22"/>
        </w:rPr>
        <w:t>And figuring out what other people “mean” isn’t easy.</w:t>
      </w:r>
    </w:p>
    <w:p w:rsidR="00E9135C" w:rsidRDefault="00E9135C" w:rsidP="00E9135C">
      <w:pPr>
        <w:pStyle w:val="BodyText"/>
        <w:spacing w:before="13"/>
        <w:ind w:left="720"/>
        <w:jc w:val="both"/>
        <w:rPr>
          <w:rFonts w:asciiTheme="minorHAnsi" w:hAnsiTheme="minorHAnsi"/>
          <w:sz w:val="22"/>
          <w:szCs w:val="22"/>
        </w:rPr>
      </w:pPr>
      <w:r>
        <w:rPr>
          <w:rFonts w:asciiTheme="minorHAnsi" w:hAnsiTheme="minorHAnsi"/>
          <w:sz w:val="22"/>
          <w:szCs w:val="22"/>
        </w:rPr>
        <w:t>I’m sure all of us had times when we’ve had others become frustrated with us because we didn’t understand what they meant…</w:t>
      </w:r>
    </w:p>
    <w:p w:rsidR="00E9135C" w:rsidRDefault="00E9135C" w:rsidP="00E9135C">
      <w:pPr>
        <w:pStyle w:val="BodyText"/>
        <w:spacing w:before="13"/>
        <w:ind w:left="720"/>
        <w:jc w:val="both"/>
        <w:rPr>
          <w:rFonts w:asciiTheme="minorHAnsi" w:hAnsiTheme="minorHAnsi"/>
          <w:sz w:val="22"/>
          <w:szCs w:val="22"/>
        </w:rPr>
      </w:pPr>
      <w:r>
        <w:rPr>
          <w:rFonts w:asciiTheme="minorHAnsi" w:hAnsiTheme="minorHAnsi"/>
          <w:sz w:val="22"/>
          <w:szCs w:val="22"/>
        </w:rPr>
        <w:t>I’m sure we’ve all become frustrated with other people when they didn’t understand what we meant</w:t>
      </w:r>
    </w:p>
    <w:p w:rsidR="00E9135C" w:rsidRDefault="00E9135C" w:rsidP="00E9135C">
      <w:pPr>
        <w:pStyle w:val="BodyText"/>
        <w:numPr>
          <w:ilvl w:val="0"/>
          <w:numId w:val="28"/>
        </w:numPr>
        <w:spacing w:before="13"/>
        <w:jc w:val="both"/>
        <w:rPr>
          <w:rFonts w:asciiTheme="minorHAnsi" w:hAnsiTheme="minorHAnsi"/>
          <w:sz w:val="22"/>
          <w:szCs w:val="22"/>
        </w:rPr>
      </w:pPr>
      <w:r w:rsidRPr="00E9135C">
        <w:rPr>
          <w:rFonts w:asciiTheme="minorHAnsi" w:hAnsiTheme="minorHAnsi"/>
          <w:b/>
          <w:sz w:val="22"/>
          <w:szCs w:val="22"/>
        </w:rPr>
        <w:t>Noise</w:t>
      </w:r>
      <w:r>
        <w:rPr>
          <w:rFonts w:asciiTheme="minorHAnsi" w:hAnsiTheme="minorHAnsi"/>
          <w:sz w:val="22"/>
          <w:szCs w:val="22"/>
        </w:rPr>
        <w:t>- Any force that interferes with effective communication is called as noise. Three types: External n</w:t>
      </w:r>
      <w:r w:rsidR="002B5B25">
        <w:rPr>
          <w:rFonts w:asciiTheme="minorHAnsi" w:hAnsiTheme="minorHAnsi"/>
          <w:sz w:val="22"/>
          <w:szCs w:val="22"/>
        </w:rPr>
        <w:t>o</w:t>
      </w:r>
      <w:r>
        <w:rPr>
          <w:rFonts w:asciiTheme="minorHAnsi" w:hAnsiTheme="minorHAnsi"/>
          <w:sz w:val="22"/>
          <w:szCs w:val="22"/>
        </w:rPr>
        <w:t>ise,</w:t>
      </w:r>
      <w:r w:rsidR="002B5B25">
        <w:rPr>
          <w:rFonts w:asciiTheme="minorHAnsi" w:hAnsiTheme="minorHAnsi"/>
          <w:sz w:val="22"/>
          <w:szCs w:val="22"/>
        </w:rPr>
        <w:t xml:space="preserve"> physiological noise, psychological noise.</w:t>
      </w:r>
    </w:p>
    <w:p w:rsidR="002B5B25" w:rsidRDefault="002B5B25" w:rsidP="002B5B25">
      <w:pPr>
        <w:pStyle w:val="BodyText"/>
        <w:spacing w:before="13"/>
        <w:ind w:left="720"/>
        <w:jc w:val="both"/>
        <w:rPr>
          <w:rFonts w:asciiTheme="minorHAnsi" w:hAnsiTheme="minorHAnsi"/>
          <w:sz w:val="22"/>
          <w:szCs w:val="22"/>
        </w:rPr>
      </w:pPr>
      <w:r w:rsidRPr="002D7C9D">
        <w:rPr>
          <w:rFonts w:asciiTheme="minorHAnsi" w:hAnsiTheme="minorHAnsi"/>
          <w:b/>
          <w:sz w:val="22"/>
          <w:szCs w:val="22"/>
        </w:rPr>
        <w:t>External noise</w:t>
      </w:r>
      <w:r>
        <w:rPr>
          <w:rFonts w:asciiTheme="minorHAnsi" w:hAnsiTheme="minorHAnsi"/>
          <w:sz w:val="22"/>
          <w:szCs w:val="22"/>
        </w:rPr>
        <w:t>: External noise refers to any physical phenomenon that might impair a receiver’s ability to decode a message.</w:t>
      </w:r>
    </w:p>
    <w:p w:rsidR="002B5B25" w:rsidRDefault="002B5B25" w:rsidP="002B5B25">
      <w:pPr>
        <w:pStyle w:val="BodyText"/>
        <w:spacing w:before="13"/>
        <w:ind w:left="720"/>
        <w:jc w:val="both"/>
        <w:rPr>
          <w:rFonts w:asciiTheme="minorHAnsi" w:hAnsiTheme="minorHAnsi"/>
          <w:sz w:val="22"/>
          <w:szCs w:val="22"/>
        </w:rPr>
      </w:pPr>
      <w:r>
        <w:rPr>
          <w:rFonts w:asciiTheme="minorHAnsi" w:hAnsiTheme="minorHAnsi"/>
          <w:sz w:val="22"/>
          <w:szCs w:val="22"/>
        </w:rPr>
        <w:t>Ex. Gym, Elevator Music Blaring…</w:t>
      </w:r>
    </w:p>
    <w:p w:rsidR="002B5B25" w:rsidRDefault="002B5B25" w:rsidP="002B5B25">
      <w:pPr>
        <w:pStyle w:val="BodyText"/>
        <w:spacing w:before="13"/>
        <w:ind w:left="720"/>
        <w:jc w:val="both"/>
        <w:rPr>
          <w:rFonts w:asciiTheme="minorHAnsi" w:hAnsiTheme="minorHAnsi"/>
          <w:sz w:val="22"/>
          <w:szCs w:val="22"/>
        </w:rPr>
      </w:pPr>
      <w:r>
        <w:rPr>
          <w:rFonts w:asciiTheme="minorHAnsi" w:hAnsiTheme="minorHAnsi"/>
          <w:sz w:val="22"/>
          <w:szCs w:val="22"/>
        </w:rPr>
        <w:t>Bodybuilders gruntling…</w:t>
      </w:r>
    </w:p>
    <w:p w:rsidR="002B5B25" w:rsidRDefault="002B5B25" w:rsidP="002B5B25">
      <w:pPr>
        <w:pStyle w:val="BodyText"/>
        <w:spacing w:before="13"/>
        <w:ind w:left="720"/>
        <w:jc w:val="both"/>
        <w:rPr>
          <w:rFonts w:asciiTheme="minorHAnsi" w:hAnsiTheme="minorHAnsi"/>
          <w:sz w:val="22"/>
          <w:szCs w:val="22"/>
        </w:rPr>
      </w:pPr>
      <w:r>
        <w:rPr>
          <w:rFonts w:asciiTheme="minorHAnsi" w:hAnsiTheme="minorHAnsi"/>
          <w:sz w:val="22"/>
          <w:szCs w:val="22"/>
        </w:rPr>
        <w:t>She was paying attention, just couldn’t hear my name… that why call me “Phil,” not”Paul.”</w:t>
      </w:r>
    </w:p>
    <w:p w:rsidR="002B5B25" w:rsidRDefault="002B5B25" w:rsidP="002B5B25">
      <w:pPr>
        <w:pStyle w:val="BodyText"/>
        <w:spacing w:before="13"/>
        <w:ind w:left="720"/>
        <w:jc w:val="both"/>
        <w:rPr>
          <w:rFonts w:asciiTheme="minorHAnsi" w:hAnsiTheme="minorHAnsi"/>
          <w:sz w:val="22"/>
          <w:szCs w:val="22"/>
        </w:rPr>
      </w:pPr>
      <w:r w:rsidRPr="002B5B25">
        <w:rPr>
          <w:rFonts w:asciiTheme="minorHAnsi" w:hAnsiTheme="minorHAnsi"/>
          <w:b/>
          <w:sz w:val="22"/>
          <w:szCs w:val="22"/>
        </w:rPr>
        <w:t>Physiological Noise</w:t>
      </w:r>
      <w:r>
        <w:rPr>
          <w:rFonts w:asciiTheme="minorHAnsi" w:hAnsiTheme="minorHAnsi"/>
          <w:sz w:val="22"/>
          <w:szCs w:val="22"/>
        </w:rPr>
        <w:t>- Involves  biological factors in the receiver or sender that interfere with accurate reception.</w:t>
      </w:r>
    </w:p>
    <w:p w:rsidR="002B5B25" w:rsidRDefault="002B5B25" w:rsidP="002B5B25">
      <w:pPr>
        <w:pStyle w:val="BodyText"/>
        <w:spacing w:before="13"/>
        <w:ind w:left="720"/>
        <w:jc w:val="both"/>
        <w:rPr>
          <w:rFonts w:asciiTheme="minorHAnsi" w:hAnsiTheme="minorHAnsi"/>
          <w:sz w:val="22"/>
          <w:szCs w:val="22"/>
        </w:rPr>
      </w:pPr>
      <w:r>
        <w:rPr>
          <w:rFonts w:asciiTheme="minorHAnsi" w:hAnsiTheme="minorHAnsi"/>
          <w:sz w:val="22"/>
          <w:szCs w:val="22"/>
        </w:rPr>
        <w:t>Ex- Seinfeld: George’s “I love you”</w:t>
      </w:r>
    </w:p>
    <w:p w:rsidR="002B5B25" w:rsidRDefault="002B5B25" w:rsidP="002B5B25">
      <w:pPr>
        <w:pStyle w:val="BodyText"/>
        <w:spacing w:before="13"/>
        <w:ind w:left="720"/>
        <w:jc w:val="both"/>
        <w:rPr>
          <w:rFonts w:asciiTheme="minorHAnsi" w:hAnsiTheme="minorHAnsi"/>
          <w:sz w:val="22"/>
          <w:szCs w:val="22"/>
        </w:rPr>
      </w:pPr>
      <w:r w:rsidRPr="002D7C9D">
        <w:rPr>
          <w:rFonts w:asciiTheme="minorHAnsi" w:hAnsiTheme="minorHAnsi"/>
          <w:b/>
          <w:sz w:val="22"/>
          <w:szCs w:val="22"/>
        </w:rPr>
        <w:t>Psychological Noise</w:t>
      </w:r>
      <w:r>
        <w:rPr>
          <w:rFonts w:asciiTheme="minorHAnsi" w:hAnsiTheme="minorHAnsi"/>
          <w:sz w:val="22"/>
          <w:szCs w:val="22"/>
        </w:rPr>
        <w:t>- Involves mental forces within a receiver or sender that might inhibit his or her ability to either encode or decode a message correctly.</w:t>
      </w:r>
    </w:p>
    <w:p w:rsidR="002D7C9D" w:rsidRDefault="002B5B25" w:rsidP="002B5B25">
      <w:pPr>
        <w:pStyle w:val="BodyText"/>
        <w:spacing w:before="13"/>
        <w:ind w:left="720"/>
        <w:jc w:val="both"/>
        <w:rPr>
          <w:rFonts w:asciiTheme="minorHAnsi" w:hAnsiTheme="minorHAnsi"/>
          <w:sz w:val="22"/>
          <w:szCs w:val="22"/>
        </w:rPr>
      </w:pPr>
      <w:r>
        <w:rPr>
          <w:rFonts w:asciiTheme="minorHAnsi" w:hAnsiTheme="minorHAnsi"/>
          <w:sz w:val="22"/>
          <w:szCs w:val="22"/>
        </w:rPr>
        <w:t xml:space="preserve">Ex. If </w:t>
      </w:r>
      <w:r w:rsidR="002D7C9D">
        <w:rPr>
          <w:rFonts w:asciiTheme="minorHAnsi" w:hAnsiTheme="minorHAnsi"/>
          <w:sz w:val="22"/>
          <w:szCs w:val="22"/>
        </w:rPr>
        <w:t>a receiver suffers from low-self esteem, might interpret a sincere compliment as sarcastic or condescending even though it was n’t.</w:t>
      </w:r>
    </w:p>
    <w:p w:rsidR="002D7C9D" w:rsidRDefault="002D7C9D" w:rsidP="002D51AB">
      <w:pPr>
        <w:pStyle w:val="BodyText"/>
        <w:numPr>
          <w:ilvl w:val="0"/>
          <w:numId w:val="28"/>
        </w:numPr>
        <w:spacing w:before="13"/>
        <w:jc w:val="both"/>
        <w:rPr>
          <w:rFonts w:asciiTheme="minorHAnsi" w:hAnsiTheme="minorHAnsi"/>
          <w:sz w:val="22"/>
          <w:szCs w:val="22"/>
        </w:rPr>
      </w:pPr>
      <w:r w:rsidRPr="002D7C9D">
        <w:rPr>
          <w:rFonts w:asciiTheme="minorHAnsi" w:hAnsiTheme="minorHAnsi"/>
          <w:b/>
          <w:sz w:val="22"/>
          <w:szCs w:val="22"/>
        </w:rPr>
        <w:t>Environment</w:t>
      </w:r>
      <w:r>
        <w:rPr>
          <w:rFonts w:asciiTheme="minorHAnsi" w:hAnsiTheme="minorHAnsi"/>
          <w:sz w:val="22"/>
          <w:szCs w:val="22"/>
        </w:rPr>
        <w:t>- Fields of experience or cultural backgrounds that influence the way communicators encode and decode messages.</w:t>
      </w:r>
    </w:p>
    <w:p w:rsidR="002D7C9D" w:rsidRDefault="002D7C9D" w:rsidP="002B5B25">
      <w:pPr>
        <w:pStyle w:val="BodyText"/>
        <w:spacing w:before="13"/>
        <w:ind w:left="720"/>
        <w:jc w:val="both"/>
        <w:rPr>
          <w:rFonts w:asciiTheme="minorHAnsi" w:hAnsiTheme="minorHAnsi"/>
          <w:sz w:val="22"/>
          <w:szCs w:val="22"/>
        </w:rPr>
      </w:pPr>
    </w:p>
    <w:p w:rsidR="00CE7B50" w:rsidRDefault="002D7C9D" w:rsidP="00CE7B50">
      <w:pPr>
        <w:pStyle w:val="BodyText"/>
        <w:numPr>
          <w:ilvl w:val="0"/>
          <w:numId w:val="28"/>
        </w:numPr>
        <w:spacing w:before="13"/>
        <w:jc w:val="both"/>
        <w:rPr>
          <w:rFonts w:asciiTheme="minorHAnsi" w:hAnsiTheme="minorHAnsi"/>
          <w:sz w:val="22"/>
          <w:szCs w:val="22"/>
        </w:rPr>
      </w:pPr>
      <w:r w:rsidRPr="002D7C9D">
        <w:rPr>
          <w:rFonts w:asciiTheme="minorHAnsi" w:hAnsiTheme="minorHAnsi"/>
          <w:b/>
          <w:sz w:val="22"/>
          <w:szCs w:val="22"/>
        </w:rPr>
        <w:t>Filters and Barriers in Communication</w:t>
      </w:r>
      <w:r>
        <w:rPr>
          <w:rFonts w:asciiTheme="minorHAnsi" w:hAnsiTheme="minorHAnsi"/>
          <w:sz w:val="22"/>
          <w:szCs w:val="22"/>
        </w:rPr>
        <w:t xml:space="preserve">- Filtering is the deliberate manipulation of information to make it appear more favourable to the receiver. Most of us filter </w:t>
      </w:r>
      <w:r w:rsidR="00CE7B50">
        <w:rPr>
          <w:rFonts w:asciiTheme="minorHAnsi" w:hAnsiTheme="minorHAnsi"/>
          <w:sz w:val="22"/>
          <w:szCs w:val="22"/>
        </w:rPr>
        <w:t>our communication with others simply in presenting the message in ways we believe the receiver will best understand.</w:t>
      </w:r>
    </w:p>
    <w:p w:rsidR="00203B8F" w:rsidRDefault="00CE7B50" w:rsidP="00CE7B50">
      <w:pPr>
        <w:pStyle w:val="BodyText"/>
        <w:spacing w:before="13"/>
        <w:ind w:left="720"/>
        <w:jc w:val="both"/>
        <w:rPr>
          <w:rFonts w:asciiTheme="minorHAnsi" w:hAnsiTheme="minorHAnsi"/>
          <w:sz w:val="22"/>
          <w:szCs w:val="22"/>
        </w:rPr>
      </w:pPr>
      <w:r>
        <w:rPr>
          <w:rFonts w:asciiTheme="minorHAnsi" w:hAnsiTheme="minorHAnsi"/>
          <w:sz w:val="22"/>
          <w:szCs w:val="22"/>
        </w:rPr>
        <w:t>There are many barriers in communication. Language can be a barrier. If the receiver does not understand the language of the sender, it is a barrier. In electronic communications, such as radio</w:t>
      </w:r>
      <w:r w:rsidR="00203B8F">
        <w:rPr>
          <w:rFonts w:asciiTheme="minorHAnsi" w:hAnsiTheme="minorHAnsi"/>
          <w:sz w:val="22"/>
          <w:szCs w:val="22"/>
        </w:rPr>
        <w:t xml:space="preserve"> or television, static or a weak signal can be a barrier. A bad receiver antenna can be a barrier as well. Emotions can cause people to not be receptive to the words of another person, even if the words are understood. That is a barrier. In short, anything that interferes with a signal sent to a receiver is a barrier to communication.</w:t>
      </w:r>
    </w:p>
    <w:p w:rsidR="00E9135C" w:rsidRDefault="00203B8F" w:rsidP="00203B8F">
      <w:pPr>
        <w:pStyle w:val="BodyText"/>
        <w:numPr>
          <w:ilvl w:val="0"/>
          <w:numId w:val="28"/>
        </w:numPr>
        <w:spacing w:before="13"/>
        <w:jc w:val="both"/>
        <w:rPr>
          <w:rFonts w:asciiTheme="minorHAnsi" w:hAnsiTheme="minorHAnsi"/>
          <w:sz w:val="22"/>
          <w:szCs w:val="22"/>
        </w:rPr>
      </w:pPr>
      <w:r w:rsidRPr="00E97CDC">
        <w:rPr>
          <w:rFonts w:asciiTheme="minorHAnsi" w:hAnsiTheme="minorHAnsi"/>
          <w:b/>
          <w:sz w:val="22"/>
          <w:szCs w:val="22"/>
        </w:rPr>
        <w:t>Feedback</w:t>
      </w:r>
      <w:r>
        <w:rPr>
          <w:rFonts w:asciiTheme="minorHAnsi" w:hAnsiTheme="minorHAnsi"/>
          <w:sz w:val="22"/>
          <w:szCs w:val="22"/>
        </w:rPr>
        <w:t xml:space="preserve">- To communicate is to   pass on a message, be it verbally or otherwise, in order to obtain a certain desired response or reaction(the desired respond can be happiness, anger, cooperation, understanding </w:t>
      </w:r>
      <w:r w:rsidR="002D7C9D" w:rsidRPr="00CE7B50">
        <w:rPr>
          <w:rFonts w:asciiTheme="minorHAnsi" w:hAnsiTheme="minorHAnsi"/>
          <w:sz w:val="22"/>
          <w:szCs w:val="22"/>
        </w:rPr>
        <w:t xml:space="preserve"> </w:t>
      </w:r>
      <w:r>
        <w:rPr>
          <w:rFonts w:asciiTheme="minorHAnsi" w:hAnsiTheme="minorHAnsi"/>
          <w:sz w:val="22"/>
          <w:szCs w:val="22"/>
        </w:rPr>
        <w:t>or whatever you tried to get). Your feedback can be verbally or any other kinds of reaction</w:t>
      </w:r>
      <w:r w:rsidR="00383254">
        <w:rPr>
          <w:rFonts w:asciiTheme="minorHAnsi" w:hAnsiTheme="minorHAnsi"/>
          <w:sz w:val="22"/>
          <w:szCs w:val="22"/>
        </w:rPr>
        <w:t>. Without it you would not know whether you have accomplished what you wanted to achieve with the signal you sent out.</w:t>
      </w:r>
      <w:r w:rsidR="002D7C9D" w:rsidRPr="00CE7B50">
        <w:rPr>
          <w:rFonts w:asciiTheme="minorHAnsi" w:hAnsiTheme="minorHAnsi"/>
          <w:sz w:val="22"/>
          <w:szCs w:val="22"/>
        </w:rPr>
        <w:t xml:space="preserve"> </w:t>
      </w:r>
    </w:p>
    <w:p w:rsidR="003E41DA" w:rsidRDefault="003E41DA" w:rsidP="003E41DA">
      <w:pPr>
        <w:pStyle w:val="BodyText"/>
        <w:spacing w:before="13"/>
        <w:jc w:val="both"/>
        <w:rPr>
          <w:rFonts w:asciiTheme="minorHAnsi" w:hAnsiTheme="minorHAnsi"/>
          <w:sz w:val="22"/>
          <w:szCs w:val="22"/>
        </w:rPr>
      </w:pPr>
    </w:p>
    <w:p w:rsidR="003E41DA" w:rsidRDefault="003E41DA" w:rsidP="003E41DA">
      <w:pPr>
        <w:pStyle w:val="BodyText"/>
        <w:spacing w:before="13"/>
        <w:jc w:val="both"/>
        <w:rPr>
          <w:rFonts w:asciiTheme="minorHAnsi" w:hAnsiTheme="minorHAnsi"/>
          <w:sz w:val="22"/>
          <w:szCs w:val="22"/>
        </w:rPr>
      </w:pPr>
    </w:p>
    <w:p w:rsidR="003E41DA" w:rsidRDefault="003E41DA" w:rsidP="003E41DA">
      <w:pPr>
        <w:pStyle w:val="BodyText"/>
        <w:spacing w:before="13"/>
        <w:jc w:val="both"/>
        <w:rPr>
          <w:rFonts w:asciiTheme="minorHAnsi" w:hAnsiTheme="minorHAnsi"/>
          <w:sz w:val="22"/>
          <w:szCs w:val="22"/>
        </w:rPr>
      </w:pPr>
    </w:p>
    <w:p w:rsidR="003E41DA" w:rsidRDefault="003E41DA" w:rsidP="003E41DA">
      <w:pPr>
        <w:pStyle w:val="BodyText"/>
        <w:spacing w:before="13"/>
        <w:jc w:val="both"/>
        <w:rPr>
          <w:rFonts w:asciiTheme="minorHAnsi" w:hAnsiTheme="minorHAnsi"/>
          <w:sz w:val="22"/>
          <w:szCs w:val="22"/>
        </w:rPr>
      </w:pPr>
    </w:p>
    <w:p w:rsidR="003E41DA" w:rsidRDefault="003E41DA" w:rsidP="003E41DA">
      <w:pPr>
        <w:pStyle w:val="BodyText"/>
        <w:spacing w:before="13"/>
        <w:jc w:val="both"/>
        <w:rPr>
          <w:rFonts w:asciiTheme="minorHAnsi" w:hAnsiTheme="minorHAnsi"/>
          <w:sz w:val="22"/>
          <w:szCs w:val="22"/>
        </w:rPr>
      </w:pPr>
    </w:p>
    <w:p w:rsidR="003E41DA" w:rsidRDefault="003E41DA" w:rsidP="003E41DA">
      <w:pPr>
        <w:pStyle w:val="BodyText"/>
        <w:spacing w:before="13"/>
        <w:jc w:val="both"/>
        <w:rPr>
          <w:rFonts w:asciiTheme="minorHAnsi" w:hAnsiTheme="minorHAnsi"/>
          <w:sz w:val="22"/>
          <w:szCs w:val="22"/>
        </w:rPr>
      </w:pPr>
    </w:p>
    <w:p w:rsidR="003E41DA" w:rsidRDefault="003E41DA" w:rsidP="003E41DA">
      <w:pPr>
        <w:pStyle w:val="BodyText"/>
        <w:spacing w:before="13"/>
        <w:jc w:val="both"/>
        <w:rPr>
          <w:rFonts w:asciiTheme="minorHAnsi" w:hAnsiTheme="minorHAnsi"/>
          <w:sz w:val="22"/>
          <w:szCs w:val="22"/>
        </w:rPr>
      </w:pPr>
    </w:p>
    <w:p w:rsidR="000D2636" w:rsidRDefault="000D2636" w:rsidP="000D2636">
      <w:pPr>
        <w:pStyle w:val="BodyText"/>
        <w:spacing w:before="13"/>
        <w:jc w:val="both"/>
        <w:rPr>
          <w:rFonts w:asciiTheme="minorHAnsi" w:hAnsiTheme="minorHAnsi"/>
          <w:sz w:val="22"/>
          <w:szCs w:val="22"/>
        </w:rPr>
      </w:pPr>
    </w:p>
    <w:p w:rsidR="003E41DA" w:rsidRDefault="003E41DA" w:rsidP="003E41DA">
      <w:pPr>
        <w:pStyle w:val="BodyText"/>
        <w:spacing w:before="13"/>
        <w:jc w:val="both"/>
        <w:rPr>
          <w:rFonts w:asciiTheme="minorHAnsi" w:hAnsiTheme="minorHAnsi"/>
          <w:b/>
          <w:sz w:val="22"/>
          <w:szCs w:val="22"/>
          <w:u w:val="single"/>
        </w:rPr>
      </w:pPr>
      <w:r w:rsidRPr="00074F1E">
        <w:rPr>
          <w:rFonts w:asciiTheme="minorHAnsi" w:hAnsiTheme="minorHAnsi"/>
          <w:b/>
          <w:sz w:val="22"/>
          <w:szCs w:val="22"/>
          <w:u w:val="single"/>
        </w:rPr>
        <w:lastRenderedPageBreak/>
        <w:t>Characteristics of Effective Communication</w:t>
      </w:r>
    </w:p>
    <w:p w:rsidR="003E41DA" w:rsidRDefault="003E41DA" w:rsidP="000D2636">
      <w:pPr>
        <w:pStyle w:val="BodyText"/>
        <w:spacing w:before="13"/>
        <w:jc w:val="both"/>
        <w:rPr>
          <w:rFonts w:asciiTheme="minorHAnsi" w:hAnsiTheme="minorHAnsi"/>
          <w:b/>
          <w:sz w:val="22"/>
          <w:szCs w:val="22"/>
        </w:rPr>
      </w:pPr>
    </w:p>
    <w:p w:rsidR="000D2636" w:rsidRDefault="000D2636" w:rsidP="000D2636">
      <w:pPr>
        <w:pStyle w:val="BodyText"/>
        <w:spacing w:before="13"/>
        <w:jc w:val="both"/>
        <w:rPr>
          <w:rFonts w:asciiTheme="minorHAnsi" w:hAnsiTheme="minorHAnsi"/>
          <w:b/>
          <w:sz w:val="22"/>
          <w:szCs w:val="22"/>
        </w:rPr>
      </w:pPr>
      <w:r w:rsidRPr="000D2636">
        <w:rPr>
          <w:rFonts w:asciiTheme="minorHAnsi" w:hAnsiTheme="minorHAnsi"/>
          <w:b/>
          <w:sz w:val="22"/>
          <w:szCs w:val="22"/>
        </w:rPr>
        <w:t>Q. What are the different characteristics of effective communication?</w:t>
      </w:r>
    </w:p>
    <w:p w:rsidR="00DB5017" w:rsidRDefault="00DB5017" w:rsidP="000D2636">
      <w:pPr>
        <w:pStyle w:val="BodyText"/>
        <w:spacing w:before="13"/>
        <w:jc w:val="both"/>
        <w:rPr>
          <w:rFonts w:asciiTheme="minorHAnsi" w:hAnsiTheme="minorHAnsi"/>
          <w:b/>
          <w:sz w:val="22"/>
          <w:szCs w:val="22"/>
        </w:rPr>
      </w:pPr>
    </w:p>
    <w:p w:rsidR="00074F1E" w:rsidRPr="003E41DA" w:rsidRDefault="00DB5017" w:rsidP="003E41DA">
      <w:r>
        <w:rPr>
          <w:rFonts w:ascii="Mangal" w:hAnsi="Mangal" w:cs="Mangal"/>
        </w:rPr>
        <w:t>Q. प्रभावी</w:t>
      </w:r>
      <w:r>
        <w:t xml:space="preserve"> </w:t>
      </w:r>
      <w:r>
        <w:rPr>
          <w:rFonts w:ascii="Mangal" w:hAnsi="Mangal" w:cs="Mangal"/>
        </w:rPr>
        <w:t>संचार</w:t>
      </w:r>
      <w:r>
        <w:t xml:space="preserve"> </w:t>
      </w:r>
      <w:r>
        <w:rPr>
          <w:rFonts w:ascii="Mangal" w:hAnsi="Mangal" w:cs="Mangal"/>
        </w:rPr>
        <w:t>की</w:t>
      </w:r>
      <w:r>
        <w:t xml:space="preserve"> </w:t>
      </w:r>
      <w:r>
        <w:rPr>
          <w:rFonts w:ascii="Mangal" w:hAnsi="Mangal" w:cs="Mangal"/>
        </w:rPr>
        <w:t>विभिन्न</w:t>
      </w:r>
      <w:r>
        <w:t xml:space="preserve"> </w:t>
      </w:r>
      <w:r>
        <w:rPr>
          <w:rFonts w:ascii="Mangal" w:hAnsi="Mangal" w:cs="Mangal"/>
        </w:rPr>
        <w:t>विशेषताएँ</w:t>
      </w:r>
      <w:r>
        <w:t xml:space="preserve"> </w:t>
      </w:r>
      <w:r>
        <w:rPr>
          <w:rFonts w:ascii="Mangal" w:hAnsi="Mangal" w:cs="Mangal"/>
        </w:rPr>
        <w:t>क्या</w:t>
      </w:r>
      <w:r>
        <w:t xml:space="preserve"> </w:t>
      </w:r>
      <w:r>
        <w:rPr>
          <w:rFonts w:ascii="Mangal" w:hAnsi="Mangal" w:cs="Mangal"/>
        </w:rPr>
        <w:t>हैं</w:t>
      </w:r>
      <w:r>
        <w:t>?</w:t>
      </w:r>
    </w:p>
    <w:p w:rsidR="00074F1E" w:rsidRPr="00074F1E" w:rsidRDefault="00074F1E" w:rsidP="00074F1E">
      <w:pPr>
        <w:pStyle w:val="BodyText"/>
        <w:numPr>
          <w:ilvl w:val="0"/>
          <w:numId w:val="29"/>
        </w:numPr>
        <w:spacing w:before="13"/>
        <w:jc w:val="both"/>
        <w:rPr>
          <w:rFonts w:asciiTheme="minorHAnsi" w:hAnsiTheme="minorHAnsi"/>
          <w:sz w:val="22"/>
          <w:szCs w:val="22"/>
        </w:rPr>
      </w:pPr>
      <w:r w:rsidRPr="00074F1E">
        <w:rPr>
          <w:rFonts w:asciiTheme="minorHAnsi" w:hAnsiTheme="minorHAnsi"/>
          <w:b/>
          <w:sz w:val="22"/>
          <w:szCs w:val="22"/>
        </w:rPr>
        <w:t>Clear</w:t>
      </w:r>
      <w:r w:rsidRPr="00074F1E">
        <w:rPr>
          <w:rFonts w:asciiTheme="minorHAnsi" w:hAnsiTheme="minorHAnsi"/>
          <w:sz w:val="22"/>
          <w:szCs w:val="22"/>
        </w:rPr>
        <w:t>: Communication should be clear and self-explanatory about why it has been transmitted.</w:t>
      </w:r>
    </w:p>
    <w:p w:rsidR="00074F1E" w:rsidRPr="00074F1E" w:rsidRDefault="00074F1E" w:rsidP="00074F1E">
      <w:pPr>
        <w:pStyle w:val="BodyText"/>
        <w:numPr>
          <w:ilvl w:val="0"/>
          <w:numId w:val="29"/>
        </w:numPr>
        <w:spacing w:before="13"/>
        <w:jc w:val="both"/>
        <w:rPr>
          <w:rFonts w:asciiTheme="minorHAnsi" w:hAnsiTheme="minorHAnsi"/>
          <w:sz w:val="22"/>
          <w:szCs w:val="22"/>
        </w:rPr>
      </w:pPr>
      <w:r w:rsidRPr="00074F1E">
        <w:rPr>
          <w:rFonts w:asciiTheme="minorHAnsi" w:hAnsiTheme="minorHAnsi"/>
          <w:b/>
          <w:sz w:val="22"/>
          <w:szCs w:val="22"/>
        </w:rPr>
        <w:t>Complete</w:t>
      </w:r>
      <w:r w:rsidRPr="00074F1E">
        <w:rPr>
          <w:rFonts w:asciiTheme="minorHAnsi" w:hAnsiTheme="minorHAnsi"/>
          <w:sz w:val="22"/>
          <w:szCs w:val="22"/>
        </w:rPr>
        <w:t>: The information given should be complete and should not have any scope for questions.</w:t>
      </w:r>
    </w:p>
    <w:p w:rsidR="00074F1E" w:rsidRPr="00074F1E" w:rsidRDefault="00074F1E" w:rsidP="00074F1E">
      <w:pPr>
        <w:pStyle w:val="BodyText"/>
        <w:numPr>
          <w:ilvl w:val="0"/>
          <w:numId w:val="29"/>
        </w:numPr>
        <w:spacing w:before="13"/>
        <w:jc w:val="both"/>
        <w:rPr>
          <w:rFonts w:asciiTheme="minorHAnsi" w:hAnsiTheme="minorHAnsi"/>
          <w:sz w:val="22"/>
          <w:szCs w:val="22"/>
        </w:rPr>
      </w:pPr>
      <w:r w:rsidRPr="00074F1E">
        <w:rPr>
          <w:rFonts w:asciiTheme="minorHAnsi" w:hAnsiTheme="minorHAnsi"/>
          <w:b/>
          <w:sz w:val="22"/>
          <w:szCs w:val="22"/>
        </w:rPr>
        <w:t>Correct</w:t>
      </w:r>
      <w:r w:rsidRPr="00074F1E">
        <w:rPr>
          <w:rFonts w:asciiTheme="minorHAnsi" w:hAnsiTheme="minorHAnsi"/>
          <w:sz w:val="22"/>
          <w:szCs w:val="22"/>
        </w:rPr>
        <w:t>: The information provided should be correct and based on facts. Facts  should be given rather than impressions.</w:t>
      </w:r>
    </w:p>
    <w:p w:rsidR="00074F1E" w:rsidRPr="00074F1E" w:rsidRDefault="00074F1E" w:rsidP="00074F1E">
      <w:pPr>
        <w:pStyle w:val="BodyText"/>
        <w:numPr>
          <w:ilvl w:val="0"/>
          <w:numId w:val="29"/>
        </w:numPr>
        <w:spacing w:before="13"/>
        <w:jc w:val="both"/>
        <w:rPr>
          <w:rFonts w:asciiTheme="minorHAnsi" w:hAnsiTheme="minorHAnsi"/>
          <w:sz w:val="22"/>
          <w:szCs w:val="22"/>
        </w:rPr>
      </w:pPr>
      <w:r w:rsidRPr="00074F1E">
        <w:rPr>
          <w:rFonts w:asciiTheme="minorHAnsi" w:hAnsiTheme="minorHAnsi"/>
          <w:b/>
          <w:sz w:val="22"/>
          <w:szCs w:val="22"/>
        </w:rPr>
        <w:t>Save reader’s time</w:t>
      </w:r>
      <w:r w:rsidRPr="00074F1E">
        <w:rPr>
          <w:rFonts w:asciiTheme="minorHAnsi" w:hAnsiTheme="minorHAnsi"/>
          <w:sz w:val="22"/>
          <w:szCs w:val="22"/>
        </w:rPr>
        <w:t>: Written communication should be such that the reader saves time in understanding the message.</w:t>
      </w:r>
    </w:p>
    <w:p w:rsidR="00074F1E" w:rsidRPr="00074F1E" w:rsidRDefault="00074F1E" w:rsidP="00074F1E">
      <w:pPr>
        <w:pStyle w:val="BodyText"/>
        <w:numPr>
          <w:ilvl w:val="0"/>
          <w:numId w:val="29"/>
        </w:numPr>
        <w:spacing w:before="13"/>
        <w:jc w:val="both"/>
        <w:rPr>
          <w:rFonts w:asciiTheme="minorHAnsi" w:hAnsiTheme="minorHAnsi"/>
          <w:sz w:val="22"/>
          <w:szCs w:val="22"/>
        </w:rPr>
      </w:pPr>
      <w:r w:rsidRPr="00074F1E">
        <w:rPr>
          <w:rFonts w:asciiTheme="minorHAnsi" w:hAnsiTheme="minorHAnsi"/>
          <w:b/>
          <w:sz w:val="22"/>
          <w:szCs w:val="22"/>
        </w:rPr>
        <w:t>Create goodwill</w:t>
      </w:r>
      <w:r w:rsidRPr="00074F1E">
        <w:rPr>
          <w:rFonts w:asciiTheme="minorHAnsi" w:hAnsiTheme="minorHAnsi"/>
          <w:sz w:val="22"/>
          <w:szCs w:val="22"/>
        </w:rPr>
        <w:t>: The pleasant, correct and clear message will result in creating goodwill for the sender of the message.</w:t>
      </w:r>
    </w:p>
    <w:p w:rsidR="00074F1E" w:rsidRDefault="00074F1E" w:rsidP="00074F1E">
      <w:pPr>
        <w:pStyle w:val="BodyText"/>
        <w:numPr>
          <w:ilvl w:val="0"/>
          <w:numId w:val="29"/>
        </w:numPr>
        <w:spacing w:before="13"/>
        <w:jc w:val="both"/>
        <w:rPr>
          <w:rFonts w:asciiTheme="minorHAnsi" w:hAnsiTheme="minorHAnsi"/>
          <w:sz w:val="22"/>
          <w:szCs w:val="22"/>
        </w:rPr>
      </w:pPr>
      <w:r w:rsidRPr="00074F1E">
        <w:rPr>
          <w:rFonts w:asciiTheme="minorHAnsi" w:hAnsiTheme="minorHAnsi"/>
          <w:b/>
          <w:sz w:val="22"/>
          <w:szCs w:val="22"/>
        </w:rPr>
        <w:t>Clarify and condense information</w:t>
      </w:r>
      <w:r w:rsidRPr="00074F1E">
        <w:rPr>
          <w:rFonts w:asciiTheme="minorHAnsi" w:hAnsiTheme="minorHAnsi"/>
          <w:sz w:val="22"/>
          <w:szCs w:val="22"/>
        </w:rPr>
        <w:t>: Business messages should frequently use tables, photos or diagrams to clarify or condense information, to explain a process, or to emphasize important information.</w:t>
      </w:r>
    </w:p>
    <w:p w:rsidR="00074F1E" w:rsidRDefault="00074F1E" w:rsidP="00074F1E">
      <w:pPr>
        <w:pStyle w:val="BodyText"/>
        <w:numPr>
          <w:ilvl w:val="0"/>
          <w:numId w:val="29"/>
        </w:numPr>
        <w:spacing w:before="13"/>
        <w:jc w:val="both"/>
        <w:rPr>
          <w:rFonts w:asciiTheme="minorHAnsi" w:hAnsiTheme="minorHAnsi"/>
          <w:sz w:val="22"/>
          <w:szCs w:val="22"/>
        </w:rPr>
      </w:pPr>
      <w:r>
        <w:rPr>
          <w:rFonts w:asciiTheme="minorHAnsi" w:hAnsiTheme="minorHAnsi"/>
          <w:b/>
          <w:sz w:val="22"/>
          <w:szCs w:val="22"/>
        </w:rPr>
        <w:t>Confident Body Language</w:t>
      </w:r>
      <w:r w:rsidRPr="00074F1E">
        <w:rPr>
          <w:rFonts w:asciiTheme="minorHAnsi" w:hAnsiTheme="minorHAnsi"/>
          <w:sz w:val="22"/>
          <w:szCs w:val="22"/>
        </w:rPr>
        <w:t>-</w:t>
      </w:r>
      <w:r>
        <w:rPr>
          <w:rFonts w:asciiTheme="minorHAnsi" w:hAnsiTheme="minorHAnsi"/>
          <w:sz w:val="22"/>
          <w:szCs w:val="22"/>
        </w:rPr>
        <w:t xml:space="preserve"> Look others in the eye, call others by their name, generally smile or have a nonthreatening look on their face, have good posture and an open stance. They appear at ease and are ready to talk to anyone. This comes across just by looking at them</w:t>
      </w:r>
      <w:r w:rsidR="00D116B3">
        <w:rPr>
          <w:rFonts w:asciiTheme="minorHAnsi" w:hAnsiTheme="minorHAnsi"/>
          <w:sz w:val="22"/>
          <w:szCs w:val="22"/>
        </w:rPr>
        <w:t>.</w:t>
      </w:r>
    </w:p>
    <w:p w:rsidR="00D116B3" w:rsidRDefault="00D116B3" w:rsidP="00074F1E">
      <w:pPr>
        <w:pStyle w:val="BodyText"/>
        <w:numPr>
          <w:ilvl w:val="0"/>
          <w:numId w:val="29"/>
        </w:numPr>
        <w:spacing w:before="13"/>
        <w:jc w:val="both"/>
        <w:rPr>
          <w:rFonts w:asciiTheme="minorHAnsi" w:hAnsiTheme="minorHAnsi"/>
          <w:sz w:val="22"/>
          <w:szCs w:val="22"/>
        </w:rPr>
      </w:pPr>
      <w:r>
        <w:rPr>
          <w:rFonts w:asciiTheme="minorHAnsi" w:hAnsiTheme="minorHAnsi"/>
          <w:b/>
          <w:sz w:val="22"/>
          <w:szCs w:val="22"/>
        </w:rPr>
        <w:t>Avoid Sarcasm</w:t>
      </w:r>
      <w:r w:rsidRPr="00D116B3">
        <w:rPr>
          <w:rFonts w:asciiTheme="minorHAnsi" w:hAnsiTheme="minorHAnsi"/>
          <w:sz w:val="22"/>
          <w:szCs w:val="22"/>
        </w:rPr>
        <w:t>-</w:t>
      </w:r>
      <w:r>
        <w:rPr>
          <w:rFonts w:asciiTheme="minorHAnsi" w:hAnsiTheme="minorHAnsi"/>
          <w:sz w:val="22"/>
          <w:szCs w:val="22"/>
        </w:rPr>
        <w:t xml:space="preserve"> They know that it makes others feel disrespected, not to mention they appear insecure and defensive. Sarcasm tells others you can’t tolerate them or the conversation. While you may feel it diffuses uncomfortable feelings, in reality it makes others frustrated, often wanting to avoid future interactions.</w:t>
      </w:r>
    </w:p>
    <w:p w:rsidR="00D116B3" w:rsidRDefault="00D116B3" w:rsidP="00074F1E">
      <w:pPr>
        <w:pStyle w:val="BodyText"/>
        <w:numPr>
          <w:ilvl w:val="0"/>
          <w:numId w:val="29"/>
        </w:numPr>
        <w:spacing w:before="13"/>
        <w:jc w:val="both"/>
        <w:rPr>
          <w:rFonts w:asciiTheme="minorHAnsi" w:hAnsiTheme="minorHAnsi"/>
          <w:sz w:val="22"/>
          <w:szCs w:val="22"/>
        </w:rPr>
      </w:pPr>
      <w:r>
        <w:rPr>
          <w:rFonts w:asciiTheme="minorHAnsi" w:hAnsiTheme="minorHAnsi"/>
          <w:b/>
          <w:sz w:val="22"/>
          <w:szCs w:val="22"/>
        </w:rPr>
        <w:t>Keep Cool</w:t>
      </w:r>
      <w:r w:rsidRPr="00D116B3">
        <w:rPr>
          <w:rFonts w:asciiTheme="minorHAnsi" w:hAnsiTheme="minorHAnsi"/>
          <w:sz w:val="22"/>
          <w:szCs w:val="22"/>
        </w:rPr>
        <w:t>-</w:t>
      </w:r>
      <w:r>
        <w:rPr>
          <w:rFonts w:asciiTheme="minorHAnsi" w:hAnsiTheme="minorHAnsi"/>
          <w:sz w:val="22"/>
          <w:szCs w:val="22"/>
        </w:rPr>
        <w:t xml:space="preserve"> No matter how heated the situation, they are able to stick to the facts and </w:t>
      </w:r>
      <w:r w:rsidR="00A23B49">
        <w:rPr>
          <w:rFonts w:asciiTheme="minorHAnsi" w:hAnsiTheme="minorHAnsi"/>
          <w:sz w:val="22"/>
          <w:szCs w:val="22"/>
        </w:rPr>
        <w:t>express their feelings with words rather than behaviors. No yelling, door slamming, threatening, or emotionally unregulated outbursts. They compartmentalize in hopes that they can be heard.</w:t>
      </w:r>
    </w:p>
    <w:p w:rsidR="00A23B49" w:rsidRDefault="00A23B49" w:rsidP="00074F1E">
      <w:pPr>
        <w:pStyle w:val="BodyText"/>
        <w:numPr>
          <w:ilvl w:val="0"/>
          <w:numId w:val="29"/>
        </w:numPr>
        <w:spacing w:before="13"/>
        <w:jc w:val="both"/>
        <w:rPr>
          <w:rFonts w:asciiTheme="minorHAnsi" w:hAnsiTheme="minorHAnsi"/>
          <w:sz w:val="22"/>
          <w:szCs w:val="22"/>
        </w:rPr>
      </w:pPr>
      <w:r>
        <w:rPr>
          <w:rFonts w:asciiTheme="minorHAnsi" w:hAnsiTheme="minorHAnsi"/>
          <w:b/>
          <w:sz w:val="22"/>
          <w:szCs w:val="22"/>
        </w:rPr>
        <w:t>Listen and Validate</w:t>
      </w:r>
      <w:r w:rsidRPr="00A23B49">
        <w:rPr>
          <w:rFonts w:asciiTheme="minorHAnsi" w:hAnsiTheme="minorHAnsi"/>
          <w:sz w:val="22"/>
          <w:szCs w:val="22"/>
        </w:rPr>
        <w:t>-</w:t>
      </w:r>
      <w:r>
        <w:rPr>
          <w:rFonts w:asciiTheme="minorHAnsi" w:hAnsiTheme="minorHAnsi"/>
          <w:sz w:val="22"/>
          <w:szCs w:val="22"/>
        </w:rPr>
        <w:t xml:space="preserve"> </w:t>
      </w:r>
      <w:r w:rsidR="00AA008A">
        <w:rPr>
          <w:rFonts w:asciiTheme="minorHAnsi" w:hAnsiTheme="minorHAnsi"/>
          <w:sz w:val="22"/>
          <w:szCs w:val="22"/>
        </w:rPr>
        <w:t>They let the other person know they are being heard, giving them the same respect they hope to receive. Validation doesn’t mean you have to agree with the person, rather you are attempting to understand where they are coming from.</w:t>
      </w:r>
    </w:p>
    <w:p w:rsidR="004111B2" w:rsidRDefault="004111B2" w:rsidP="00074F1E">
      <w:pPr>
        <w:pStyle w:val="BodyText"/>
        <w:numPr>
          <w:ilvl w:val="0"/>
          <w:numId w:val="29"/>
        </w:numPr>
        <w:spacing w:before="13"/>
        <w:jc w:val="both"/>
        <w:rPr>
          <w:rFonts w:asciiTheme="minorHAnsi" w:hAnsiTheme="minorHAnsi"/>
          <w:sz w:val="22"/>
          <w:szCs w:val="22"/>
        </w:rPr>
      </w:pPr>
      <w:r>
        <w:rPr>
          <w:rFonts w:asciiTheme="minorHAnsi" w:hAnsiTheme="minorHAnsi"/>
          <w:b/>
          <w:sz w:val="22"/>
          <w:szCs w:val="22"/>
        </w:rPr>
        <w:t>State Price Responsibilities</w:t>
      </w:r>
      <w:r w:rsidRPr="004111B2">
        <w:rPr>
          <w:rFonts w:asciiTheme="minorHAnsi" w:hAnsiTheme="minorHAnsi"/>
          <w:sz w:val="22"/>
          <w:szCs w:val="22"/>
        </w:rPr>
        <w:t>-</w:t>
      </w:r>
      <w:r>
        <w:rPr>
          <w:rFonts w:asciiTheme="minorHAnsi" w:hAnsiTheme="minorHAnsi"/>
          <w:sz w:val="22"/>
          <w:szCs w:val="22"/>
        </w:rPr>
        <w:t xml:space="preserve"> Business messages are directed to specific audience. Therefore, you must clearly state what is expected of, or what you can do for, that particular audience.</w:t>
      </w:r>
    </w:p>
    <w:p w:rsidR="008A4164" w:rsidRDefault="004111B2" w:rsidP="008A4164">
      <w:pPr>
        <w:pStyle w:val="BodyText"/>
        <w:numPr>
          <w:ilvl w:val="0"/>
          <w:numId w:val="29"/>
        </w:numPr>
        <w:spacing w:before="13"/>
        <w:jc w:val="both"/>
        <w:rPr>
          <w:rFonts w:asciiTheme="minorHAnsi" w:hAnsiTheme="minorHAnsi"/>
          <w:sz w:val="22"/>
          <w:szCs w:val="22"/>
        </w:rPr>
      </w:pPr>
      <w:r>
        <w:rPr>
          <w:rFonts w:asciiTheme="minorHAnsi" w:hAnsiTheme="minorHAnsi"/>
          <w:b/>
          <w:sz w:val="22"/>
          <w:szCs w:val="22"/>
        </w:rPr>
        <w:t>Persuade and recommend</w:t>
      </w:r>
      <w:r w:rsidRPr="004111B2">
        <w:rPr>
          <w:rFonts w:asciiTheme="minorHAnsi" w:hAnsiTheme="minorHAnsi"/>
          <w:sz w:val="22"/>
          <w:szCs w:val="22"/>
        </w:rPr>
        <w:t>-</w:t>
      </w:r>
      <w:r>
        <w:rPr>
          <w:rFonts w:asciiTheme="minorHAnsi" w:hAnsiTheme="minorHAnsi"/>
          <w:sz w:val="22"/>
          <w:szCs w:val="22"/>
        </w:rPr>
        <w:t xml:space="preserve"> Business messages are frequently given to customers, clients, management or subordinates to accept the suggestions and recommendations given.</w:t>
      </w:r>
    </w:p>
    <w:p w:rsidR="009741FD" w:rsidRPr="009741FD" w:rsidRDefault="009741FD" w:rsidP="009741FD">
      <w:pPr>
        <w:pStyle w:val="BodyText"/>
        <w:spacing w:before="13"/>
        <w:ind w:left="720"/>
        <w:jc w:val="both"/>
        <w:rPr>
          <w:rFonts w:asciiTheme="minorHAnsi" w:hAnsiTheme="minorHAnsi"/>
          <w:sz w:val="22"/>
          <w:szCs w:val="22"/>
        </w:rPr>
      </w:pPr>
    </w:p>
    <w:p w:rsidR="003E41DA" w:rsidRDefault="003E41DA" w:rsidP="003E41DA">
      <w:pPr>
        <w:pStyle w:val="BodyText"/>
        <w:spacing w:before="13"/>
        <w:jc w:val="both"/>
        <w:rPr>
          <w:rFonts w:asciiTheme="minorHAnsi" w:hAnsiTheme="minorHAnsi"/>
          <w:b/>
          <w:sz w:val="22"/>
          <w:szCs w:val="22"/>
          <w:u w:val="single"/>
        </w:rPr>
      </w:pPr>
      <w:r w:rsidRPr="004111B2">
        <w:rPr>
          <w:rFonts w:asciiTheme="minorHAnsi" w:hAnsiTheme="minorHAnsi"/>
          <w:b/>
          <w:sz w:val="22"/>
          <w:szCs w:val="22"/>
          <w:u w:val="single"/>
        </w:rPr>
        <w:t>Tools of Communication</w:t>
      </w:r>
    </w:p>
    <w:p w:rsidR="003E41DA" w:rsidRDefault="003E41DA" w:rsidP="008A4164">
      <w:pPr>
        <w:pStyle w:val="BodyText"/>
        <w:spacing w:before="13"/>
        <w:jc w:val="both"/>
        <w:rPr>
          <w:rFonts w:asciiTheme="minorHAnsi" w:hAnsiTheme="minorHAnsi"/>
          <w:b/>
          <w:sz w:val="22"/>
          <w:szCs w:val="22"/>
        </w:rPr>
      </w:pPr>
    </w:p>
    <w:p w:rsidR="008A4164" w:rsidRDefault="008A4164" w:rsidP="008A4164">
      <w:pPr>
        <w:pStyle w:val="BodyText"/>
        <w:spacing w:before="13"/>
        <w:jc w:val="both"/>
        <w:rPr>
          <w:rFonts w:asciiTheme="minorHAnsi" w:hAnsiTheme="minorHAnsi"/>
          <w:b/>
          <w:sz w:val="22"/>
          <w:szCs w:val="22"/>
        </w:rPr>
      </w:pPr>
      <w:r w:rsidRPr="008A4164">
        <w:rPr>
          <w:rFonts w:asciiTheme="minorHAnsi" w:hAnsiTheme="minorHAnsi"/>
          <w:b/>
          <w:sz w:val="22"/>
          <w:szCs w:val="22"/>
        </w:rPr>
        <w:t>Q. Discuss in detail the basic important tools of Communication.</w:t>
      </w:r>
    </w:p>
    <w:p w:rsidR="00DB5017" w:rsidRDefault="00DB5017" w:rsidP="008A4164">
      <w:pPr>
        <w:pStyle w:val="BodyText"/>
        <w:spacing w:before="13"/>
        <w:jc w:val="both"/>
        <w:rPr>
          <w:rFonts w:asciiTheme="minorHAnsi" w:hAnsiTheme="minorHAnsi"/>
          <w:b/>
          <w:sz w:val="22"/>
          <w:szCs w:val="22"/>
        </w:rPr>
      </w:pPr>
    </w:p>
    <w:p w:rsidR="003E41DA" w:rsidRDefault="003E41DA" w:rsidP="003E41DA">
      <w:pPr>
        <w:rPr>
          <w:rFonts w:ascii="Mangal" w:hAnsi="Mangal" w:cs="Mangal"/>
        </w:rPr>
      </w:pPr>
      <w:r>
        <w:rPr>
          <w:rFonts w:ascii="Mangal" w:hAnsi="Mangal" w:cs="Mangal"/>
        </w:rPr>
        <w:t xml:space="preserve">Q. </w:t>
      </w:r>
      <w:r w:rsidR="00DB5017">
        <w:rPr>
          <w:rFonts w:ascii="Mangal" w:hAnsi="Mangal" w:cs="Mangal"/>
        </w:rPr>
        <w:t>संचार</w:t>
      </w:r>
      <w:r w:rsidR="00DB5017">
        <w:t xml:space="preserve"> </w:t>
      </w:r>
      <w:r w:rsidR="00DB5017">
        <w:rPr>
          <w:rFonts w:ascii="Mangal" w:hAnsi="Mangal" w:cs="Mangal"/>
        </w:rPr>
        <w:t>के</w:t>
      </w:r>
      <w:r w:rsidR="00DB5017">
        <w:t xml:space="preserve"> </w:t>
      </w:r>
      <w:r w:rsidR="00DB5017">
        <w:rPr>
          <w:rFonts w:ascii="Mangal" w:hAnsi="Mangal" w:cs="Mangal"/>
        </w:rPr>
        <w:t>बुनियादी</w:t>
      </w:r>
      <w:r w:rsidR="00DB5017">
        <w:t xml:space="preserve"> </w:t>
      </w:r>
      <w:r w:rsidR="00DB5017">
        <w:rPr>
          <w:rFonts w:ascii="Mangal" w:hAnsi="Mangal" w:cs="Mangal"/>
        </w:rPr>
        <w:t>महत्वपूर्ण</w:t>
      </w:r>
      <w:r w:rsidR="00DB5017">
        <w:t xml:space="preserve"> </w:t>
      </w:r>
      <w:r w:rsidR="00DB5017">
        <w:rPr>
          <w:rFonts w:ascii="Mangal" w:hAnsi="Mangal" w:cs="Mangal"/>
        </w:rPr>
        <w:t>साधनों</w:t>
      </w:r>
      <w:r w:rsidR="00DB5017">
        <w:t xml:space="preserve"> </w:t>
      </w:r>
      <w:r w:rsidR="00DB5017">
        <w:rPr>
          <w:rFonts w:ascii="Mangal" w:hAnsi="Mangal" w:cs="Mangal"/>
        </w:rPr>
        <w:t>पर</w:t>
      </w:r>
      <w:r w:rsidR="00DB5017">
        <w:t xml:space="preserve"> </w:t>
      </w:r>
      <w:r w:rsidR="00DB5017">
        <w:rPr>
          <w:rFonts w:ascii="Mangal" w:hAnsi="Mangal" w:cs="Mangal"/>
        </w:rPr>
        <w:t>विस्तार</w:t>
      </w:r>
      <w:r w:rsidR="00DB5017">
        <w:t xml:space="preserve"> </w:t>
      </w:r>
      <w:r w:rsidR="00DB5017">
        <w:rPr>
          <w:rFonts w:ascii="Mangal" w:hAnsi="Mangal" w:cs="Mangal"/>
        </w:rPr>
        <w:t>से</w:t>
      </w:r>
      <w:r w:rsidR="00DB5017">
        <w:t xml:space="preserve"> </w:t>
      </w:r>
      <w:r w:rsidR="00DB5017">
        <w:rPr>
          <w:rFonts w:ascii="Mangal" w:hAnsi="Mangal" w:cs="Mangal"/>
        </w:rPr>
        <w:t>चर्चा</w:t>
      </w:r>
      <w:r w:rsidR="00DB5017">
        <w:t xml:space="preserve"> </w:t>
      </w:r>
      <w:r w:rsidR="00DB5017">
        <w:rPr>
          <w:rFonts w:ascii="Mangal" w:hAnsi="Mangal" w:cs="Mangal"/>
        </w:rPr>
        <w:t>करें।</w:t>
      </w:r>
    </w:p>
    <w:p w:rsidR="00F774A6" w:rsidRPr="00F774A6" w:rsidRDefault="00F774A6" w:rsidP="003E41DA">
      <w:r w:rsidRPr="00F774A6">
        <w:t>There are four basic tools of communication:</w:t>
      </w:r>
    </w:p>
    <w:p w:rsidR="00F774A6" w:rsidRPr="00F774A6" w:rsidRDefault="00F774A6" w:rsidP="00F774A6">
      <w:pPr>
        <w:pStyle w:val="BodyText"/>
        <w:numPr>
          <w:ilvl w:val="0"/>
          <w:numId w:val="31"/>
        </w:numPr>
        <w:jc w:val="both"/>
        <w:rPr>
          <w:rFonts w:asciiTheme="minorHAnsi" w:hAnsiTheme="minorHAnsi"/>
          <w:sz w:val="22"/>
          <w:szCs w:val="22"/>
        </w:rPr>
      </w:pPr>
      <w:r w:rsidRPr="00F774A6">
        <w:rPr>
          <w:rFonts w:asciiTheme="minorHAnsi" w:hAnsiTheme="minorHAnsi"/>
          <w:sz w:val="22"/>
          <w:szCs w:val="22"/>
        </w:rPr>
        <w:t>Listening</w:t>
      </w:r>
    </w:p>
    <w:p w:rsidR="00F774A6" w:rsidRPr="00F774A6" w:rsidRDefault="00F774A6" w:rsidP="00F774A6">
      <w:pPr>
        <w:pStyle w:val="BodyText"/>
        <w:numPr>
          <w:ilvl w:val="0"/>
          <w:numId w:val="31"/>
        </w:numPr>
        <w:jc w:val="both"/>
        <w:rPr>
          <w:rFonts w:asciiTheme="minorHAnsi" w:hAnsiTheme="minorHAnsi"/>
          <w:sz w:val="22"/>
          <w:szCs w:val="22"/>
        </w:rPr>
      </w:pPr>
      <w:r w:rsidRPr="00F774A6">
        <w:rPr>
          <w:rFonts w:asciiTheme="minorHAnsi" w:hAnsiTheme="minorHAnsi"/>
          <w:sz w:val="22"/>
          <w:szCs w:val="22"/>
        </w:rPr>
        <w:t>Speaking</w:t>
      </w:r>
    </w:p>
    <w:p w:rsidR="00F774A6" w:rsidRPr="00F774A6" w:rsidRDefault="00F774A6" w:rsidP="00F774A6">
      <w:pPr>
        <w:pStyle w:val="BodyText"/>
        <w:numPr>
          <w:ilvl w:val="0"/>
          <w:numId w:val="31"/>
        </w:numPr>
        <w:jc w:val="both"/>
        <w:rPr>
          <w:rFonts w:asciiTheme="minorHAnsi" w:hAnsiTheme="minorHAnsi"/>
          <w:sz w:val="22"/>
          <w:szCs w:val="22"/>
        </w:rPr>
      </w:pPr>
      <w:r w:rsidRPr="00F774A6">
        <w:rPr>
          <w:rFonts w:asciiTheme="minorHAnsi" w:hAnsiTheme="minorHAnsi"/>
          <w:sz w:val="22"/>
          <w:szCs w:val="22"/>
        </w:rPr>
        <w:t>Reading</w:t>
      </w:r>
    </w:p>
    <w:p w:rsidR="00F774A6" w:rsidRPr="00F774A6" w:rsidRDefault="00F774A6" w:rsidP="00F774A6">
      <w:pPr>
        <w:pStyle w:val="BodyText"/>
        <w:numPr>
          <w:ilvl w:val="0"/>
          <w:numId w:val="31"/>
        </w:numPr>
        <w:jc w:val="both"/>
        <w:rPr>
          <w:rFonts w:asciiTheme="minorHAnsi" w:hAnsiTheme="minorHAnsi"/>
          <w:sz w:val="22"/>
          <w:szCs w:val="22"/>
        </w:rPr>
      </w:pPr>
      <w:r w:rsidRPr="00F774A6">
        <w:rPr>
          <w:rFonts w:asciiTheme="minorHAnsi" w:hAnsiTheme="minorHAnsi"/>
          <w:sz w:val="22"/>
          <w:szCs w:val="22"/>
        </w:rPr>
        <w:lastRenderedPageBreak/>
        <w:t>Writing</w:t>
      </w:r>
    </w:p>
    <w:p w:rsidR="00F774A6" w:rsidRPr="00F774A6" w:rsidRDefault="00F774A6" w:rsidP="00F774A6">
      <w:pPr>
        <w:pStyle w:val="BodyText"/>
        <w:spacing w:before="13"/>
        <w:jc w:val="both"/>
        <w:rPr>
          <w:rFonts w:asciiTheme="minorHAnsi" w:hAnsiTheme="minorHAnsi"/>
          <w:sz w:val="22"/>
          <w:szCs w:val="22"/>
        </w:rPr>
      </w:pPr>
    </w:p>
    <w:p w:rsidR="005134DF" w:rsidRDefault="00F774A6" w:rsidP="00F774A6">
      <w:pPr>
        <w:pStyle w:val="BodyText"/>
        <w:spacing w:before="13"/>
        <w:jc w:val="both"/>
        <w:rPr>
          <w:rFonts w:asciiTheme="minorHAnsi" w:hAnsiTheme="minorHAnsi"/>
          <w:sz w:val="22"/>
          <w:szCs w:val="22"/>
        </w:rPr>
      </w:pPr>
      <w:r w:rsidRPr="00F774A6">
        <w:rPr>
          <w:rFonts w:asciiTheme="minorHAnsi" w:hAnsiTheme="minorHAnsi"/>
          <w:sz w:val="22"/>
          <w:szCs w:val="22"/>
        </w:rPr>
        <w:t>All four of these skills can be learned and improved. First, you must want to improve your communication skills. Next, you must understand them, and recognize their importance in the communication process. Then, you need to learn some new s</w:t>
      </w:r>
      <w:r w:rsidR="00327E49">
        <w:rPr>
          <w:rFonts w:asciiTheme="minorHAnsi" w:hAnsiTheme="minorHAnsi"/>
          <w:sz w:val="22"/>
          <w:szCs w:val="22"/>
        </w:rPr>
        <w:t>kills. Finally, you must practic</w:t>
      </w:r>
      <w:r w:rsidRPr="00F774A6">
        <w:rPr>
          <w:rFonts w:asciiTheme="minorHAnsi" w:hAnsiTheme="minorHAnsi"/>
          <w:sz w:val="22"/>
          <w:szCs w:val="22"/>
        </w:rPr>
        <w:t>e good skills to become a better, more effective communicator.</w:t>
      </w:r>
    </w:p>
    <w:p w:rsidR="00F774A6" w:rsidRDefault="00F774A6" w:rsidP="00F774A6">
      <w:pPr>
        <w:pStyle w:val="BodyText"/>
        <w:spacing w:before="13"/>
        <w:jc w:val="both"/>
        <w:rPr>
          <w:rFonts w:asciiTheme="minorHAnsi" w:hAnsiTheme="minorHAnsi"/>
          <w:sz w:val="22"/>
          <w:szCs w:val="22"/>
        </w:rPr>
      </w:pPr>
    </w:p>
    <w:p w:rsidR="00F774A6" w:rsidRDefault="00F774A6" w:rsidP="00F774A6">
      <w:pPr>
        <w:pStyle w:val="BodyText"/>
        <w:spacing w:before="13"/>
        <w:jc w:val="both"/>
        <w:rPr>
          <w:rFonts w:asciiTheme="minorHAnsi" w:hAnsiTheme="minorHAnsi"/>
          <w:sz w:val="22"/>
          <w:szCs w:val="22"/>
        </w:rPr>
      </w:pPr>
      <w:r w:rsidRPr="00F774A6">
        <w:rPr>
          <w:rFonts w:asciiTheme="minorHAnsi" w:hAnsiTheme="minorHAnsi"/>
          <w:sz w:val="22"/>
          <w:szCs w:val="22"/>
        </w:rPr>
        <w:t>At an early age we begin to learn to speak, early enough that it is difficult to remember the process. However, most of us can recall learning to read and write. These are skills we learn from parents and teachers. We spend most of our communication time listening. Yet, listening is a skill we are not taught, unlike writing, reading and speaking. Probably listening is the most important communication skill we can develop.</w:t>
      </w:r>
    </w:p>
    <w:p w:rsidR="00F774A6" w:rsidRDefault="00F774A6" w:rsidP="00F774A6">
      <w:pPr>
        <w:pStyle w:val="BodyText"/>
        <w:spacing w:before="13"/>
        <w:jc w:val="both"/>
        <w:rPr>
          <w:rFonts w:asciiTheme="minorHAnsi" w:hAnsiTheme="minorHAnsi"/>
          <w:sz w:val="22"/>
          <w:szCs w:val="22"/>
        </w:rPr>
      </w:pPr>
    </w:p>
    <w:p w:rsidR="00F774A6" w:rsidRPr="00F774A6" w:rsidRDefault="00F774A6" w:rsidP="00F774A6">
      <w:pPr>
        <w:pStyle w:val="BodyText"/>
        <w:numPr>
          <w:ilvl w:val="0"/>
          <w:numId w:val="32"/>
        </w:numPr>
        <w:spacing w:before="13"/>
        <w:jc w:val="both"/>
        <w:rPr>
          <w:rFonts w:asciiTheme="minorHAnsi" w:hAnsiTheme="minorHAnsi"/>
          <w:sz w:val="22"/>
          <w:szCs w:val="22"/>
        </w:rPr>
      </w:pPr>
      <w:r>
        <w:rPr>
          <w:rFonts w:asciiTheme="minorHAnsi" w:hAnsiTheme="minorHAnsi"/>
          <w:sz w:val="22"/>
          <w:szCs w:val="22"/>
        </w:rPr>
        <w:t>Listening Skills-</w:t>
      </w:r>
    </w:p>
    <w:p w:rsidR="00F774A6" w:rsidRDefault="00F774A6" w:rsidP="00F774A6">
      <w:pPr>
        <w:pStyle w:val="BodyText"/>
        <w:spacing w:before="13"/>
        <w:jc w:val="both"/>
        <w:rPr>
          <w:rFonts w:asciiTheme="minorHAnsi" w:hAnsiTheme="minorHAnsi"/>
          <w:sz w:val="22"/>
          <w:szCs w:val="22"/>
        </w:rPr>
      </w:pPr>
      <w:r>
        <w:rPr>
          <w:rFonts w:asciiTheme="minorHAnsi" w:hAnsiTheme="minorHAnsi"/>
          <w:sz w:val="22"/>
          <w:szCs w:val="22"/>
        </w:rPr>
        <w:t xml:space="preserve">              </w:t>
      </w:r>
      <w:r w:rsidRPr="00F774A6">
        <w:rPr>
          <w:rFonts w:asciiTheme="minorHAnsi" w:hAnsiTheme="minorHAnsi"/>
          <w:sz w:val="22"/>
          <w:szCs w:val="22"/>
        </w:rPr>
        <w:t xml:space="preserve">Most people are born with good hearing, but not good listening skills. Listening is a mental </w:t>
      </w:r>
      <w:r>
        <w:rPr>
          <w:rFonts w:asciiTheme="minorHAnsi" w:hAnsiTheme="minorHAnsi"/>
          <w:sz w:val="22"/>
          <w:szCs w:val="22"/>
        </w:rPr>
        <w:t xml:space="preserve"> </w:t>
      </w:r>
    </w:p>
    <w:p w:rsidR="00F774A6" w:rsidRDefault="00F774A6" w:rsidP="00F774A6">
      <w:pPr>
        <w:pStyle w:val="BodyText"/>
        <w:spacing w:before="13"/>
        <w:jc w:val="both"/>
        <w:rPr>
          <w:rFonts w:asciiTheme="minorHAnsi" w:hAnsiTheme="minorHAnsi"/>
          <w:sz w:val="22"/>
          <w:szCs w:val="22"/>
        </w:rPr>
      </w:pPr>
      <w:r>
        <w:rPr>
          <w:rFonts w:asciiTheme="minorHAnsi" w:hAnsiTheme="minorHAnsi"/>
          <w:sz w:val="22"/>
          <w:szCs w:val="22"/>
        </w:rPr>
        <w:t xml:space="preserve">              </w:t>
      </w:r>
      <w:r w:rsidRPr="00F774A6">
        <w:rPr>
          <w:rFonts w:asciiTheme="minorHAnsi" w:hAnsiTheme="minorHAnsi"/>
          <w:sz w:val="22"/>
          <w:szCs w:val="22"/>
        </w:rPr>
        <w:t xml:space="preserve">process requiring effort, and we can learn how to be good listeners. There are some simple </w:t>
      </w:r>
      <w:r>
        <w:rPr>
          <w:rFonts w:asciiTheme="minorHAnsi" w:hAnsiTheme="minorHAnsi"/>
          <w:sz w:val="22"/>
          <w:szCs w:val="22"/>
        </w:rPr>
        <w:t xml:space="preserve"> </w:t>
      </w:r>
    </w:p>
    <w:p w:rsidR="00F774A6" w:rsidRPr="00F774A6" w:rsidRDefault="00F774A6" w:rsidP="00F774A6">
      <w:pPr>
        <w:pStyle w:val="BodyText"/>
        <w:spacing w:before="13"/>
        <w:jc w:val="both"/>
        <w:rPr>
          <w:rFonts w:asciiTheme="minorHAnsi" w:hAnsiTheme="minorHAnsi"/>
          <w:sz w:val="22"/>
          <w:szCs w:val="22"/>
        </w:rPr>
      </w:pPr>
      <w:r>
        <w:rPr>
          <w:rFonts w:asciiTheme="minorHAnsi" w:hAnsiTheme="minorHAnsi"/>
          <w:sz w:val="22"/>
          <w:szCs w:val="22"/>
        </w:rPr>
        <w:t xml:space="preserve">              </w:t>
      </w:r>
      <w:r w:rsidRPr="00F774A6">
        <w:rPr>
          <w:rFonts w:asciiTheme="minorHAnsi" w:hAnsiTheme="minorHAnsi"/>
          <w:sz w:val="22"/>
          <w:szCs w:val="22"/>
        </w:rPr>
        <w:t>steps to becoming a better listener, but they take practice to achieve results.</w:t>
      </w:r>
    </w:p>
    <w:p w:rsidR="00F774A6" w:rsidRPr="00F774A6" w:rsidRDefault="00F774A6" w:rsidP="00F774A6">
      <w:pPr>
        <w:pStyle w:val="BodyText"/>
        <w:spacing w:before="13"/>
        <w:jc w:val="both"/>
        <w:rPr>
          <w:rFonts w:asciiTheme="minorHAnsi" w:hAnsiTheme="minorHAnsi"/>
          <w:sz w:val="22"/>
          <w:szCs w:val="22"/>
        </w:rPr>
      </w:pPr>
    </w:p>
    <w:p w:rsidR="00F774A6" w:rsidRPr="00F774A6" w:rsidRDefault="00F774A6" w:rsidP="00F774A6">
      <w:pPr>
        <w:pStyle w:val="BodyText"/>
        <w:spacing w:before="13"/>
        <w:jc w:val="both"/>
        <w:rPr>
          <w:rFonts w:asciiTheme="minorHAnsi" w:hAnsiTheme="minorHAnsi"/>
          <w:sz w:val="22"/>
          <w:szCs w:val="22"/>
        </w:rPr>
      </w:pPr>
      <w:r>
        <w:rPr>
          <w:rFonts w:asciiTheme="minorHAnsi" w:hAnsiTheme="minorHAnsi"/>
          <w:sz w:val="22"/>
          <w:szCs w:val="22"/>
        </w:rPr>
        <w:t xml:space="preserve">              </w:t>
      </w:r>
      <w:r w:rsidRPr="00F774A6">
        <w:rPr>
          <w:rFonts w:asciiTheme="minorHAnsi" w:hAnsiTheme="minorHAnsi"/>
          <w:sz w:val="22"/>
          <w:szCs w:val="22"/>
        </w:rPr>
        <w:t>Here are some ways to listen better whether in a large group or one-to-one:</w:t>
      </w:r>
    </w:p>
    <w:p w:rsidR="00F774A6" w:rsidRPr="00F774A6" w:rsidRDefault="00F774A6" w:rsidP="00F774A6">
      <w:pPr>
        <w:pStyle w:val="BodyText"/>
        <w:numPr>
          <w:ilvl w:val="0"/>
          <w:numId w:val="33"/>
        </w:numPr>
        <w:spacing w:before="13"/>
        <w:jc w:val="both"/>
        <w:rPr>
          <w:rFonts w:asciiTheme="minorHAnsi" w:hAnsiTheme="minorHAnsi"/>
          <w:sz w:val="22"/>
          <w:szCs w:val="22"/>
        </w:rPr>
      </w:pPr>
      <w:r w:rsidRPr="00F774A6">
        <w:rPr>
          <w:rFonts w:asciiTheme="minorHAnsi" w:hAnsiTheme="minorHAnsi"/>
          <w:sz w:val="22"/>
          <w:szCs w:val="22"/>
        </w:rPr>
        <w:t>Give your full attention.</w:t>
      </w:r>
    </w:p>
    <w:p w:rsidR="00F774A6" w:rsidRPr="00F774A6" w:rsidRDefault="00F774A6" w:rsidP="00F774A6">
      <w:pPr>
        <w:pStyle w:val="BodyText"/>
        <w:numPr>
          <w:ilvl w:val="0"/>
          <w:numId w:val="33"/>
        </w:numPr>
        <w:spacing w:before="13"/>
        <w:jc w:val="both"/>
        <w:rPr>
          <w:rFonts w:asciiTheme="minorHAnsi" w:hAnsiTheme="minorHAnsi"/>
          <w:sz w:val="22"/>
          <w:szCs w:val="22"/>
        </w:rPr>
      </w:pPr>
      <w:r w:rsidRPr="00F774A6">
        <w:rPr>
          <w:rFonts w:asciiTheme="minorHAnsi" w:hAnsiTheme="minorHAnsi"/>
          <w:sz w:val="22"/>
          <w:szCs w:val="22"/>
        </w:rPr>
        <w:t>Do not assume what the other person is going to say.</w:t>
      </w:r>
    </w:p>
    <w:p w:rsidR="00F774A6" w:rsidRPr="00F774A6" w:rsidRDefault="00F774A6" w:rsidP="00F774A6">
      <w:pPr>
        <w:pStyle w:val="BodyText"/>
        <w:numPr>
          <w:ilvl w:val="0"/>
          <w:numId w:val="33"/>
        </w:numPr>
        <w:spacing w:before="13"/>
        <w:jc w:val="both"/>
        <w:rPr>
          <w:rFonts w:asciiTheme="minorHAnsi" w:hAnsiTheme="minorHAnsi"/>
          <w:sz w:val="22"/>
          <w:szCs w:val="22"/>
        </w:rPr>
      </w:pPr>
      <w:r w:rsidRPr="00F774A6">
        <w:rPr>
          <w:rFonts w:asciiTheme="minorHAnsi" w:hAnsiTheme="minorHAnsi"/>
          <w:sz w:val="22"/>
          <w:szCs w:val="22"/>
        </w:rPr>
        <w:t>Do not waste listening time formulating what your reply is going to be.</w:t>
      </w:r>
    </w:p>
    <w:p w:rsidR="00F774A6" w:rsidRPr="00F774A6" w:rsidRDefault="00F774A6" w:rsidP="00F774A6">
      <w:pPr>
        <w:pStyle w:val="BodyText"/>
        <w:numPr>
          <w:ilvl w:val="0"/>
          <w:numId w:val="33"/>
        </w:numPr>
        <w:spacing w:before="13"/>
        <w:jc w:val="both"/>
        <w:rPr>
          <w:rFonts w:asciiTheme="minorHAnsi" w:hAnsiTheme="minorHAnsi"/>
          <w:sz w:val="22"/>
          <w:szCs w:val="22"/>
        </w:rPr>
      </w:pPr>
      <w:r w:rsidRPr="00F774A6">
        <w:rPr>
          <w:rFonts w:asciiTheme="minorHAnsi" w:hAnsiTheme="minorHAnsi"/>
          <w:sz w:val="22"/>
          <w:szCs w:val="22"/>
        </w:rPr>
        <w:t>Show by eye contact and an interested expression that you are paying attention.</w:t>
      </w:r>
    </w:p>
    <w:p w:rsidR="00F774A6" w:rsidRPr="00F774A6" w:rsidRDefault="00F774A6" w:rsidP="00F774A6">
      <w:pPr>
        <w:pStyle w:val="BodyText"/>
        <w:numPr>
          <w:ilvl w:val="0"/>
          <w:numId w:val="33"/>
        </w:numPr>
        <w:spacing w:before="13"/>
        <w:jc w:val="both"/>
        <w:rPr>
          <w:rFonts w:asciiTheme="minorHAnsi" w:hAnsiTheme="minorHAnsi"/>
          <w:sz w:val="22"/>
          <w:szCs w:val="22"/>
        </w:rPr>
      </w:pPr>
      <w:r w:rsidRPr="00F774A6">
        <w:rPr>
          <w:rFonts w:asciiTheme="minorHAnsi" w:hAnsiTheme="minorHAnsi"/>
          <w:sz w:val="22"/>
          <w:szCs w:val="22"/>
        </w:rPr>
        <w:t>Make notes if appropriate.</w:t>
      </w:r>
    </w:p>
    <w:p w:rsidR="00F774A6" w:rsidRPr="00F774A6" w:rsidRDefault="00F774A6" w:rsidP="00F774A6">
      <w:pPr>
        <w:pStyle w:val="BodyText"/>
        <w:numPr>
          <w:ilvl w:val="0"/>
          <w:numId w:val="33"/>
        </w:numPr>
        <w:spacing w:before="13"/>
        <w:jc w:val="both"/>
        <w:rPr>
          <w:rFonts w:asciiTheme="minorHAnsi" w:hAnsiTheme="minorHAnsi"/>
          <w:sz w:val="22"/>
          <w:szCs w:val="22"/>
        </w:rPr>
      </w:pPr>
      <w:r w:rsidRPr="00F774A6">
        <w:rPr>
          <w:rFonts w:asciiTheme="minorHAnsi" w:hAnsiTheme="minorHAnsi"/>
          <w:sz w:val="22"/>
          <w:szCs w:val="22"/>
        </w:rPr>
        <w:t>Be patient for the entire message.</w:t>
      </w:r>
    </w:p>
    <w:p w:rsidR="00F774A6" w:rsidRPr="00F774A6" w:rsidRDefault="00F774A6" w:rsidP="00F774A6">
      <w:pPr>
        <w:pStyle w:val="BodyText"/>
        <w:numPr>
          <w:ilvl w:val="0"/>
          <w:numId w:val="33"/>
        </w:numPr>
        <w:spacing w:before="13"/>
        <w:jc w:val="both"/>
        <w:rPr>
          <w:rFonts w:asciiTheme="minorHAnsi" w:hAnsiTheme="minorHAnsi"/>
          <w:sz w:val="22"/>
          <w:szCs w:val="22"/>
        </w:rPr>
      </w:pPr>
      <w:r w:rsidRPr="00F774A6">
        <w:rPr>
          <w:rFonts w:asciiTheme="minorHAnsi" w:hAnsiTheme="minorHAnsi"/>
          <w:sz w:val="22"/>
          <w:szCs w:val="22"/>
        </w:rPr>
        <w:t>Be aware of speech cues (who, what, where, when, why, how).</w:t>
      </w:r>
    </w:p>
    <w:p w:rsidR="00F774A6" w:rsidRPr="00F774A6" w:rsidRDefault="00F774A6" w:rsidP="00F774A6">
      <w:pPr>
        <w:pStyle w:val="BodyText"/>
        <w:numPr>
          <w:ilvl w:val="0"/>
          <w:numId w:val="33"/>
        </w:numPr>
        <w:spacing w:before="13"/>
        <w:jc w:val="both"/>
        <w:rPr>
          <w:rFonts w:asciiTheme="minorHAnsi" w:hAnsiTheme="minorHAnsi"/>
          <w:sz w:val="22"/>
          <w:szCs w:val="22"/>
        </w:rPr>
      </w:pPr>
      <w:r w:rsidRPr="00F774A6">
        <w:rPr>
          <w:rFonts w:asciiTheme="minorHAnsi" w:hAnsiTheme="minorHAnsi"/>
          <w:sz w:val="22"/>
          <w:szCs w:val="22"/>
        </w:rPr>
        <w:t>Listen for ideas, not just facts. (Stories, reasons, goals help us remember facts.)</w:t>
      </w:r>
    </w:p>
    <w:p w:rsidR="00F774A6" w:rsidRPr="00F774A6" w:rsidRDefault="00F774A6" w:rsidP="00F774A6">
      <w:pPr>
        <w:pStyle w:val="BodyText"/>
        <w:numPr>
          <w:ilvl w:val="0"/>
          <w:numId w:val="33"/>
        </w:numPr>
        <w:spacing w:before="13"/>
        <w:jc w:val="both"/>
        <w:rPr>
          <w:rFonts w:asciiTheme="minorHAnsi" w:hAnsiTheme="minorHAnsi"/>
          <w:sz w:val="22"/>
          <w:szCs w:val="22"/>
        </w:rPr>
      </w:pPr>
      <w:r w:rsidRPr="00F774A6">
        <w:rPr>
          <w:rFonts w:asciiTheme="minorHAnsi" w:hAnsiTheme="minorHAnsi"/>
          <w:sz w:val="22"/>
          <w:szCs w:val="22"/>
        </w:rPr>
        <w:t>Verify: “So you’re saying that…”</w:t>
      </w:r>
    </w:p>
    <w:p w:rsidR="00F774A6" w:rsidRPr="00F774A6" w:rsidRDefault="00F774A6" w:rsidP="00F774A6">
      <w:pPr>
        <w:pStyle w:val="BodyText"/>
        <w:numPr>
          <w:ilvl w:val="0"/>
          <w:numId w:val="33"/>
        </w:numPr>
        <w:spacing w:before="13"/>
        <w:jc w:val="both"/>
        <w:rPr>
          <w:rFonts w:asciiTheme="minorHAnsi" w:hAnsiTheme="minorHAnsi"/>
          <w:sz w:val="22"/>
          <w:szCs w:val="22"/>
        </w:rPr>
      </w:pPr>
      <w:r w:rsidRPr="00F774A6">
        <w:rPr>
          <w:rFonts w:asciiTheme="minorHAnsi" w:hAnsiTheme="minorHAnsi"/>
          <w:sz w:val="22"/>
          <w:szCs w:val="22"/>
        </w:rPr>
        <w:t>Question: “What do you mean when you say…?”</w:t>
      </w:r>
    </w:p>
    <w:p w:rsidR="00F774A6" w:rsidRDefault="00F774A6" w:rsidP="00F774A6">
      <w:pPr>
        <w:pStyle w:val="BodyText"/>
        <w:numPr>
          <w:ilvl w:val="0"/>
          <w:numId w:val="33"/>
        </w:numPr>
        <w:spacing w:before="13"/>
        <w:jc w:val="both"/>
        <w:rPr>
          <w:rFonts w:asciiTheme="minorHAnsi" w:hAnsiTheme="minorHAnsi"/>
          <w:sz w:val="22"/>
          <w:szCs w:val="22"/>
        </w:rPr>
      </w:pPr>
      <w:r w:rsidRPr="00F774A6">
        <w:rPr>
          <w:rFonts w:asciiTheme="minorHAnsi" w:hAnsiTheme="minorHAnsi"/>
          <w:sz w:val="22"/>
          <w:szCs w:val="22"/>
        </w:rPr>
        <w:t>Acknowledge: Look at the speaker and nod.</w:t>
      </w:r>
    </w:p>
    <w:p w:rsidR="003D3372" w:rsidRDefault="003D3372" w:rsidP="00F774A6">
      <w:pPr>
        <w:pStyle w:val="BodyText"/>
        <w:numPr>
          <w:ilvl w:val="0"/>
          <w:numId w:val="33"/>
        </w:numPr>
        <w:spacing w:before="13"/>
        <w:jc w:val="both"/>
        <w:rPr>
          <w:rFonts w:asciiTheme="minorHAnsi" w:hAnsiTheme="minorHAnsi"/>
          <w:sz w:val="22"/>
          <w:szCs w:val="22"/>
        </w:rPr>
      </w:pPr>
      <w:r>
        <w:rPr>
          <w:rFonts w:asciiTheme="minorHAnsi" w:hAnsiTheme="minorHAnsi"/>
          <w:sz w:val="22"/>
          <w:szCs w:val="22"/>
        </w:rPr>
        <w:t>Silence: This allows you to give your undivided attention to the other person. This method is especially useful when people come to you with strong feelings-either positive or negative. Their first need is simply to share the feelings and to have someone listen.</w:t>
      </w:r>
    </w:p>
    <w:p w:rsidR="003D3372" w:rsidRDefault="003D3372" w:rsidP="00F774A6">
      <w:pPr>
        <w:pStyle w:val="BodyText"/>
        <w:numPr>
          <w:ilvl w:val="0"/>
          <w:numId w:val="33"/>
        </w:numPr>
        <w:spacing w:before="13"/>
        <w:jc w:val="both"/>
        <w:rPr>
          <w:rFonts w:asciiTheme="minorHAnsi" w:hAnsiTheme="minorHAnsi"/>
          <w:sz w:val="22"/>
          <w:szCs w:val="22"/>
        </w:rPr>
      </w:pPr>
      <w:r>
        <w:rPr>
          <w:rFonts w:asciiTheme="minorHAnsi" w:hAnsiTheme="minorHAnsi"/>
          <w:sz w:val="22"/>
          <w:szCs w:val="22"/>
        </w:rPr>
        <w:t>Encourage: “Tell me more .” “ Would you like to talk about it?”</w:t>
      </w:r>
    </w:p>
    <w:p w:rsidR="003E41DA" w:rsidRDefault="003E41DA" w:rsidP="003E41DA">
      <w:pPr>
        <w:pStyle w:val="BodyText"/>
        <w:spacing w:before="13"/>
        <w:jc w:val="both"/>
        <w:rPr>
          <w:rFonts w:asciiTheme="minorHAnsi" w:hAnsiTheme="minorHAnsi"/>
          <w:sz w:val="22"/>
          <w:szCs w:val="22"/>
        </w:rPr>
      </w:pPr>
    </w:p>
    <w:p w:rsidR="003E41DA" w:rsidRDefault="003E41DA" w:rsidP="003E41DA">
      <w:pPr>
        <w:pStyle w:val="BodyText"/>
        <w:spacing w:before="13"/>
        <w:jc w:val="both"/>
        <w:rPr>
          <w:rFonts w:asciiTheme="minorHAnsi" w:hAnsiTheme="minorHAnsi"/>
          <w:sz w:val="22"/>
          <w:szCs w:val="22"/>
        </w:rPr>
      </w:pPr>
    </w:p>
    <w:p w:rsidR="003E41DA" w:rsidRPr="00F774A6" w:rsidRDefault="003E41DA" w:rsidP="003E41DA">
      <w:pPr>
        <w:pStyle w:val="BodyText"/>
        <w:spacing w:before="13"/>
        <w:jc w:val="both"/>
        <w:rPr>
          <w:rFonts w:asciiTheme="minorHAnsi" w:hAnsiTheme="minorHAnsi"/>
          <w:sz w:val="22"/>
          <w:szCs w:val="22"/>
        </w:rPr>
      </w:pPr>
    </w:p>
    <w:p w:rsidR="004111B2" w:rsidRDefault="004111B2" w:rsidP="00E9135C">
      <w:pPr>
        <w:pStyle w:val="BodyText"/>
        <w:spacing w:before="13"/>
        <w:jc w:val="both"/>
        <w:rPr>
          <w:rFonts w:asciiTheme="minorHAnsi" w:hAnsiTheme="minorHAnsi"/>
          <w:b/>
          <w:sz w:val="22"/>
          <w:szCs w:val="22"/>
          <w:u w:val="single"/>
        </w:rPr>
      </w:pPr>
    </w:p>
    <w:p w:rsidR="0029444D" w:rsidRPr="0029444D" w:rsidRDefault="0029444D" w:rsidP="0029444D">
      <w:pPr>
        <w:pStyle w:val="BodyText"/>
        <w:numPr>
          <w:ilvl w:val="0"/>
          <w:numId w:val="32"/>
        </w:numPr>
        <w:spacing w:before="13"/>
        <w:jc w:val="both"/>
        <w:rPr>
          <w:rFonts w:asciiTheme="minorHAnsi" w:hAnsiTheme="minorHAnsi"/>
          <w:sz w:val="22"/>
          <w:szCs w:val="22"/>
        </w:rPr>
      </w:pPr>
      <w:r>
        <w:rPr>
          <w:rFonts w:asciiTheme="minorHAnsi" w:hAnsiTheme="minorHAnsi"/>
          <w:sz w:val="22"/>
          <w:szCs w:val="22"/>
        </w:rPr>
        <w:t>Speaking Skills-</w:t>
      </w:r>
    </w:p>
    <w:p w:rsidR="0029444D" w:rsidRDefault="0029444D" w:rsidP="0029444D">
      <w:pPr>
        <w:pStyle w:val="BodyText"/>
        <w:spacing w:before="13"/>
        <w:jc w:val="both"/>
        <w:rPr>
          <w:rFonts w:asciiTheme="minorHAnsi" w:hAnsiTheme="minorHAnsi"/>
          <w:sz w:val="22"/>
          <w:szCs w:val="22"/>
        </w:rPr>
      </w:pPr>
      <w:r>
        <w:rPr>
          <w:rFonts w:asciiTheme="minorHAnsi" w:hAnsiTheme="minorHAnsi"/>
          <w:sz w:val="22"/>
          <w:szCs w:val="22"/>
        </w:rPr>
        <w:t xml:space="preserve">              </w:t>
      </w:r>
      <w:r w:rsidRPr="0029444D">
        <w:rPr>
          <w:rFonts w:asciiTheme="minorHAnsi" w:hAnsiTheme="minorHAnsi"/>
          <w:sz w:val="22"/>
          <w:szCs w:val="22"/>
        </w:rPr>
        <w:t xml:space="preserve">Before speaking it is necessary for the speaker to know what to say and how to say it. Both </w:t>
      </w:r>
      <w:r>
        <w:rPr>
          <w:rFonts w:asciiTheme="minorHAnsi" w:hAnsiTheme="minorHAnsi"/>
          <w:sz w:val="22"/>
          <w:szCs w:val="22"/>
        </w:rPr>
        <w:t xml:space="preserve"> </w:t>
      </w:r>
    </w:p>
    <w:p w:rsidR="0029444D" w:rsidRDefault="0029444D" w:rsidP="0029444D">
      <w:pPr>
        <w:pStyle w:val="BodyText"/>
        <w:spacing w:before="13"/>
        <w:jc w:val="both"/>
        <w:rPr>
          <w:rFonts w:asciiTheme="minorHAnsi" w:hAnsiTheme="minorHAnsi"/>
          <w:sz w:val="22"/>
          <w:szCs w:val="22"/>
        </w:rPr>
      </w:pPr>
      <w:r>
        <w:rPr>
          <w:rFonts w:asciiTheme="minorHAnsi" w:hAnsiTheme="minorHAnsi"/>
          <w:sz w:val="22"/>
          <w:szCs w:val="22"/>
        </w:rPr>
        <w:t xml:space="preserve">              </w:t>
      </w:r>
      <w:r w:rsidRPr="0029444D">
        <w:rPr>
          <w:rFonts w:asciiTheme="minorHAnsi" w:hAnsiTheme="minorHAnsi"/>
          <w:sz w:val="22"/>
          <w:szCs w:val="22"/>
        </w:rPr>
        <w:t xml:space="preserve">the content and manner are important. A wrong word here and there and/or an unpleasant </w:t>
      </w:r>
    </w:p>
    <w:p w:rsidR="0029444D" w:rsidRPr="0029444D" w:rsidRDefault="0029444D" w:rsidP="0029444D">
      <w:pPr>
        <w:pStyle w:val="BodyText"/>
        <w:spacing w:before="13"/>
        <w:jc w:val="both"/>
        <w:rPr>
          <w:rFonts w:asciiTheme="minorHAnsi" w:hAnsiTheme="minorHAnsi"/>
          <w:sz w:val="22"/>
          <w:szCs w:val="22"/>
        </w:rPr>
      </w:pPr>
      <w:r>
        <w:rPr>
          <w:rFonts w:asciiTheme="minorHAnsi" w:hAnsiTheme="minorHAnsi"/>
          <w:sz w:val="22"/>
          <w:szCs w:val="22"/>
        </w:rPr>
        <w:t xml:space="preserve">              </w:t>
      </w:r>
      <w:r w:rsidRPr="0029444D">
        <w:rPr>
          <w:rFonts w:asciiTheme="minorHAnsi" w:hAnsiTheme="minorHAnsi"/>
          <w:sz w:val="22"/>
          <w:szCs w:val="22"/>
        </w:rPr>
        <w:t>tone could cause irreparable damage.</w:t>
      </w:r>
    </w:p>
    <w:p w:rsidR="0029444D" w:rsidRPr="0029444D" w:rsidRDefault="0029444D" w:rsidP="0029444D">
      <w:pPr>
        <w:pStyle w:val="BodyText"/>
        <w:spacing w:before="13"/>
        <w:jc w:val="both"/>
        <w:rPr>
          <w:rFonts w:asciiTheme="minorHAnsi" w:hAnsiTheme="minorHAnsi"/>
          <w:sz w:val="22"/>
          <w:szCs w:val="22"/>
        </w:rPr>
      </w:pPr>
    </w:p>
    <w:p w:rsidR="0029444D" w:rsidRDefault="0029444D" w:rsidP="0029444D">
      <w:pPr>
        <w:pStyle w:val="BodyText"/>
        <w:spacing w:before="13"/>
        <w:jc w:val="both"/>
        <w:rPr>
          <w:rFonts w:asciiTheme="minorHAnsi" w:hAnsiTheme="minorHAnsi"/>
          <w:sz w:val="22"/>
          <w:szCs w:val="22"/>
        </w:rPr>
      </w:pPr>
      <w:r>
        <w:rPr>
          <w:rFonts w:asciiTheme="minorHAnsi" w:hAnsiTheme="minorHAnsi"/>
          <w:sz w:val="22"/>
          <w:szCs w:val="22"/>
        </w:rPr>
        <w:t xml:space="preserve">              </w:t>
      </w:r>
      <w:r w:rsidRPr="0029444D">
        <w:rPr>
          <w:rFonts w:asciiTheme="minorHAnsi" w:hAnsiTheme="minorHAnsi"/>
          <w:sz w:val="22"/>
          <w:szCs w:val="22"/>
        </w:rPr>
        <w:t xml:space="preserve">You should also know your audience – their level of knowledge, age-group, interest level, </w:t>
      </w:r>
      <w:r>
        <w:rPr>
          <w:rFonts w:asciiTheme="minorHAnsi" w:hAnsiTheme="minorHAnsi"/>
          <w:sz w:val="22"/>
          <w:szCs w:val="22"/>
        </w:rPr>
        <w:t xml:space="preserve">     </w:t>
      </w:r>
    </w:p>
    <w:p w:rsidR="0029444D" w:rsidRDefault="0029444D" w:rsidP="0029444D">
      <w:pPr>
        <w:pStyle w:val="BodyText"/>
        <w:spacing w:before="13"/>
        <w:jc w:val="both"/>
        <w:rPr>
          <w:rFonts w:asciiTheme="minorHAnsi" w:hAnsiTheme="minorHAnsi"/>
          <w:sz w:val="22"/>
          <w:szCs w:val="22"/>
        </w:rPr>
      </w:pPr>
      <w:r>
        <w:rPr>
          <w:rFonts w:asciiTheme="minorHAnsi" w:hAnsiTheme="minorHAnsi"/>
          <w:sz w:val="22"/>
          <w:szCs w:val="22"/>
        </w:rPr>
        <w:t xml:space="preserve">              </w:t>
      </w:r>
      <w:r w:rsidRPr="0029444D">
        <w:rPr>
          <w:rFonts w:asciiTheme="minorHAnsi" w:hAnsiTheme="minorHAnsi"/>
          <w:sz w:val="22"/>
          <w:szCs w:val="22"/>
        </w:rPr>
        <w:t xml:space="preserve">goals, hierarchy etc. This will enable you to reach out to them irrespective of the fact </w:t>
      </w:r>
    </w:p>
    <w:p w:rsidR="0029444D" w:rsidRDefault="0029444D" w:rsidP="0029444D">
      <w:pPr>
        <w:pStyle w:val="BodyText"/>
        <w:spacing w:before="13"/>
        <w:jc w:val="both"/>
        <w:rPr>
          <w:rFonts w:asciiTheme="minorHAnsi" w:hAnsiTheme="minorHAnsi"/>
          <w:sz w:val="22"/>
          <w:szCs w:val="22"/>
        </w:rPr>
      </w:pPr>
      <w:r>
        <w:rPr>
          <w:rFonts w:asciiTheme="minorHAnsi" w:hAnsiTheme="minorHAnsi"/>
          <w:sz w:val="22"/>
          <w:szCs w:val="22"/>
        </w:rPr>
        <w:t xml:space="preserve">              </w:t>
      </w:r>
      <w:r w:rsidRPr="0029444D">
        <w:rPr>
          <w:rFonts w:asciiTheme="minorHAnsi" w:hAnsiTheme="minorHAnsi"/>
          <w:sz w:val="22"/>
          <w:szCs w:val="22"/>
        </w:rPr>
        <w:t xml:space="preserve">whether you are speaking to a single individual, a small group of people, or even a large </w:t>
      </w:r>
      <w:r>
        <w:rPr>
          <w:rFonts w:asciiTheme="minorHAnsi" w:hAnsiTheme="minorHAnsi"/>
          <w:sz w:val="22"/>
          <w:szCs w:val="22"/>
        </w:rPr>
        <w:t xml:space="preserve"> </w:t>
      </w:r>
    </w:p>
    <w:p w:rsidR="0029444D" w:rsidRPr="0029444D" w:rsidRDefault="0029444D" w:rsidP="0029444D">
      <w:pPr>
        <w:pStyle w:val="BodyText"/>
        <w:spacing w:before="13"/>
        <w:jc w:val="both"/>
        <w:rPr>
          <w:rFonts w:asciiTheme="minorHAnsi" w:hAnsiTheme="minorHAnsi"/>
          <w:sz w:val="22"/>
          <w:szCs w:val="22"/>
        </w:rPr>
      </w:pPr>
      <w:r>
        <w:rPr>
          <w:rFonts w:asciiTheme="minorHAnsi" w:hAnsiTheme="minorHAnsi"/>
          <w:sz w:val="22"/>
          <w:szCs w:val="22"/>
        </w:rPr>
        <w:t xml:space="preserve">              </w:t>
      </w:r>
      <w:r w:rsidRPr="0029444D">
        <w:rPr>
          <w:rFonts w:asciiTheme="minorHAnsi" w:hAnsiTheme="minorHAnsi"/>
          <w:sz w:val="22"/>
          <w:szCs w:val="22"/>
        </w:rPr>
        <w:t>audience.</w:t>
      </w:r>
    </w:p>
    <w:p w:rsidR="0029444D" w:rsidRPr="0029444D" w:rsidRDefault="0029444D" w:rsidP="0029444D">
      <w:pPr>
        <w:pStyle w:val="BodyText"/>
        <w:spacing w:before="13"/>
        <w:jc w:val="both"/>
        <w:rPr>
          <w:rFonts w:asciiTheme="minorHAnsi" w:hAnsiTheme="minorHAnsi"/>
          <w:sz w:val="22"/>
          <w:szCs w:val="22"/>
        </w:rPr>
      </w:pPr>
    </w:p>
    <w:p w:rsidR="0029444D" w:rsidRDefault="0029444D" w:rsidP="0029444D">
      <w:pPr>
        <w:pStyle w:val="BodyText"/>
        <w:spacing w:before="13"/>
        <w:jc w:val="both"/>
        <w:rPr>
          <w:rFonts w:asciiTheme="minorHAnsi" w:hAnsiTheme="minorHAnsi"/>
          <w:sz w:val="22"/>
          <w:szCs w:val="22"/>
        </w:rPr>
      </w:pPr>
      <w:r>
        <w:rPr>
          <w:rFonts w:asciiTheme="minorHAnsi" w:hAnsiTheme="minorHAnsi"/>
          <w:sz w:val="22"/>
          <w:szCs w:val="22"/>
        </w:rPr>
        <w:t xml:space="preserve">             </w:t>
      </w:r>
      <w:r w:rsidRPr="0029444D">
        <w:rPr>
          <w:rFonts w:asciiTheme="minorHAnsi" w:hAnsiTheme="minorHAnsi"/>
          <w:sz w:val="22"/>
          <w:szCs w:val="22"/>
        </w:rPr>
        <w:t xml:space="preserve">Another approach is to ask questions in order to be able to respond in an effective manner. </w:t>
      </w:r>
      <w:r>
        <w:rPr>
          <w:rFonts w:asciiTheme="minorHAnsi" w:hAnsiTheme="minorHAnsi"/>
          <w:sz w:val="22"/>
          <w:szCs w:val="22"/>
        </w:rPr>
        <w:t xml:space="preserve">   </w:t>
      </w:r>
    </w:p>
    <w:p w:rsidR="0029444D" w:rsidRPr="0029444D" w:rsidRDefault="0029444D" w:rsidP="0029444D">
      <w:pPr>
        <w:pStyle w:val="BodyText"/>
        <w:spacing w:before="13"/>
        <w:jc w:val="both"/>
        <w:rPr>
          <w:rFonts w:asciiTheme="minorHAnsi" w:hAnsiTheme="minorHAnsi"/>
          <w:sz w:val="22"/>
          <w:szCs w:val="22"/>
        </w:rPr>
      </w:pPr>
      <w:r>
        <w:rPr>
          <w:rFonts w:asciiTheme="minorHAnsi" w:hAnsiTheme="minorHAnsi"/>
          <w:sz w:val="22"/>
          <w:szCs w:val="22"/>
        </w:rPr>
        <w:lastRenderedPageBreak/>
        <w:t xml:space="preserve">             </w:t>
      </w:r>
      <w:r w:rsidRPr="0029444D">
        <w:rPr>
          <w:rFonts w:asciiTheme="minorHAnsi" w:hAnsiTheme="minorHAnsi"/>
          <w:sz w:val="22"/>
          <w:szCs w:val="22"/>
        </w:rPr>
        <w:t>These could be posed in the following manner:</w:t>
      </w:r>
    </w:p>
    <w:p w:rsidR="0029444D" w:rsidRPr="0029444D" w:rsidRDefault="0029444D" w:rsidP="0029444D">
      <w:pPr>
        <w:pStyle w:val="BodyText"/>
        <w:numPr>
          <w:ilvl w:val="0"/>
          <w:numId w:val="35"/>
        </w:numPr>
        <w:spacing w:before="13"/>
        <w:jc w:val="both"/>
        <w:rPr>
          <w:rFonts w:asciiTheme="minorHAnsi" w:hAnsiTheme="minorHAnsi"/>
          <w:sz w:val="22"/>
          <w:szCs w:val="22"/>
        </w:rPr>
      </w:pPr>
      <w:r w:rsidRPr="0029444D">
        <w:rPr>
          <w:rFonts w:asciiTheme="minorHAnsi" w:hAnsiTheme="minorHAnsi"/>
          <w:sz w:val="22"/>
          <w:szCs w:val="22"/>
        </w:rPr>
        <w:t>Close-ended questions: They are designed to clarify and can be answered with a ‘Yes’ or ‘No’ response.</w:t>
      </w:r>
    </w:p>
    <w:p w:rsidR="0029444D" w:rsidRDefault="0029444D" w:rsidP="0029444D">
      <w:pPr>
        <w:pStyle w:val="BodyText"/>
        <w:spacing w:before="13"/>
        <w:jc w:val="both"/>
        <w:rPr>
          <w:rFonts w:asciiTheme="minorHAnsi" w:hAnsiTheme="minorHAnsi"/>
          <w:sz w:val="22"/>
          <w:szCs w:val="22"/>
        </w:rPr>
      </w:pPr>
      <w:r>
        <w:rPr>
          <w:rFonts w:asciiTheme="minorHAnsi" w:hAnsiTheme="minorHAnsi"/>
          <w:sz w:val="22"/>
          <w:szCs w:val="22"/>
        </w:rPr>
        <w:t xml:space="preserve">               -      </w:t>
      </w:r>
      <w:r w:rsidRPr="0029444D">
        <w:rPr>
          <w:rFonts w:asciiTheme="minorHAnsi" w:hAnsiTheme="minorHAnsi"/>
          <w:sz w:val="22"/>
          <w:szCs w:val="22"/>
        </w:rPr>
        <w:t>“Did you complete the assignment?”</w:t>
      </w:r>
    </w:p>
    <w:p w:rsidR="0029444D" w:rsidRPr="0029444D" w:rsidRDefault="0029444D" w:rsidP="0029444D">
      <w:pPr>
        <w:pStyle w:val="BodyText"/>
        <w:spacing w:before="13"/>
        <w:jc w:val="both"/>
        <w:rPr>
          <w:rFonts w:asciiTheme="minorHAnsi" w:hAnsiTheme="minorHAnsi"/>
          <w:sz w:val="22"/>
          <w:szCs w:val="22"/>
        </w:rPr>
      </w:pPr>
      <w:r>
        <w:rPr>
          <w:rFonts w:asciiTheme="minorHAnsi" w:hAnsiTheme="minorHAnsi"/>
          <w:sz w:val="22"/>
          <w:szCs w:val="22"/>
        </w:rPr>
        <w:t xml:space="preserve">               -      </w:t>
      </w:r>
      <w:r w:rsidRPr="0029444D">
        <w:rPr>
          <w:rFonts w:asciiTheme="minorHAnsi" w:hAnsiTheme="minorHAnsi"/>
          <w:sz w:val="22"/>
          <w:szCs w:val="22"/>
        </w:rPr>
        <w:t>“Do you require a little more time to do it?”</w:t>
      </w:r>
    </w:p>
    <w:p w:rsidR="0029444D" w:rsidRPr="0029444D" w:rsidRDefault="0029444D" w:rsidP="0029444D">
      <w:pPr>
        <w:pStyle w:val="BodyText"/>
        <w:numPr>
          <w:ilvl w:val="0"/>
          <w:numId w:val="35"/>
        </w:numPr>
        <w:spacing w:before="13"/>
        <w:jc w:val="both"/>
        <w:rPr>
          <w:rFonts w:asciiTheme="minorHAnsi" w:hAnsiTheme="minorHAnsi"/>
          <w:sz w:val="22"/>
          <w:szCs w:val="22"/>
        </w:rPr>
      </w:pPr>
      <w:r w:rsidRPr="0029444D">
        <w:rPr>
          <w:rFonts w:asciiTheme="minorHAnsi" w:hAnsiTheme="minorHAnsi"/>
          <w:sz w:val="22"/>
          <w:szCs w:val="22"/>
        </w:rPr>
        <w:t>Open-ended questions: They are designed to get more information, and cannot be answered with a simple ‘Yes’ or ‘No’.</w:t>
      </w:r>
    </w:p>
    <w:p w:rsidR="0029444D" w:rsidRPr="0029444D" w:rsidRDefault="0029444D" w:rsidP="0029444D">
      <w:pPr>
        <w:pStyle w:val="BodyText"/>
        <w:spacing w:before="13"/>
        <w:jc w:val="both"/>
        <w:rPr>
          <w:rFonts w:asciiTheme="minorHAnsi" w:hAnsiTheme="minorHAnsi"/>
          <w:sz w:val="22"/>
          <w:szCs w:val="22"/>
        </w:rPr>
      </w:pPr>
      <w:r>
        <w:rPr>
          <w:rFonts w:asciiTheme="minorHAnsi" w:hAnsiTheme="minorHAnsi"/>
          <w:sz w:val="22"/>
          <w:szCs w:val="22"/>
        </w:rPr>
        <w:t xml:space="preserve">               -      </w:t>
      </w:r>
      <w:r w:rsidRPr="0029444D">
        <w:rPr>
          <w:rFonts w:asciiTheme="minorHAnsi" w:hAnsiTheme="minorHAnsi"/>
          <w:sz w:val="22"/>
          <w:szCs w:val="22"/>
        </w:rPr>
        <w:t>“How will you explain the law of Demand and Supply?”</w:t>
      </w:r>
    </w:p>
    <w:p w:rsidR="0029444D" w:rsidRPr="0029444D" w:rsidRDefault="0029444D" w:rsidP="0029444D">
      <w:pPr>
        <w:pStyle w:val="BodyText"/>
        <w:spacing w:before="13"/>
        <w:jc w:val="both"/>
        <w:rPr>
          <w:rFonts w:asciiTheme="minorHAnsi" w:hAnsiTheme="minorHAnsi"/>
          <w:sz w:val="22"/>
          <w:szCs w:val="22"/>
        </w:rPr>
      </w:pPr>
      <w:r>
        <w:rPr>
          <w:rFonts w:asciiTheme="minorHAnsi" w:hAnsiTheme="minorHAnsi"/>
          <w:sz w:val="22"/>
          <w:szCs w:val="22"/>
        </w:rPr>
        <w:t xml:space="preserve">               -      </w:t>
      </w:r>
      <w:r w:rsidRPr="0029444D">
        <w:rPr>
          <w:rFonts w:asciiTheme="minorHAnsi" w:hAnsiTheme="minorHAnsi"/>
          <w:sz w:val="22"/>
          <w:szCs w:val="22"/>
        </w:rPr>
        <w:t>“How can we assure you of our commitment to the project?”</w:t>
      </w:r>
    </w:p>
    <w:p w:rsidR="0029444D" w:rsidRPr="0029444D" w:rsidRDefault="0029444D" w:rsidP="0029444D">
      <w:pPr>
        <w:pStyle w:val="BodyText"/>
        <w:numPr>
          <w:ilvl w:val="0"/>
          <w:numId w:val="35"/>
        </w:numPr>
        <w:spacing w:before="13"/>
        <w:jc w:val="both"/>
        <w:rPr>
          <w:rFonts w:asciiTheme="minorHAnsi" w:hAnsiTheme="minorHAnsi"/>
          <w:sz w:val="22"/>
          <w:szCs w:val="22"/>
        </w:rPr>
      </w:pPr>
      <w:r w:rsidRPr="0029444D">
        <w:rPr>
          <w:rFonts w:asciiTheme="minorHAnsi" w:hAnsiTheme="minorHAnsi"/>
          <w:sz w:val="22"/>
          <w:szCs w:val="22"/>
        </w:rPr>
        <w:t>One-point solution: This technique:</w:t>
      </w:r>
    </w:p>
    <w:p w:rsidR="0029444D" w:rsidRDefault="0029444D" w:rsidP="0029444D">
      <w:pPr>
        <w:pStyle w:val="BodyText"/>
        <w:spacing w:before="13"/>
        <w:ind w:left="720"/>
        <w:jc w:val="both"/>
        <w:rPr>
          <w:rFonts w:asciiTheme="minorHAnsi" w:hAnsiTheme="minorHAnsi"/>
          <w:sz w:val="22"/>
          <w:szCs w:val="22"/>
        </w:rPr>
      </w:pPr>
      <w:r>
        <w:rPr>
          <w:rFonts w:asciiTheme="minorHAnsi" w:hAnsiTheme="minorHAnsi"/>
          <w:sz w:val="22"/>
          <w:szCs w:val="22"/>
        </w:rPr>
        <w:t xml:space="preserve">-    </w:t>
      </w:r>
      <w:r w:rsidRPr="0029444D">
        <w:rPr>
          <w:rFonts w:asciiTheme="minorHAnsi" w:hAnsiTheme="minorHAnsi"/>
          <w:sz w:val="22"/>
          <w:szCs w:val="22"/>
        </w:rPr>
        <w:t>Identifies an urgent concern;</w:t>
      </w:r>
    </w:p>
    <w:p w:rsidR="0029444D" w:rsidRPr="0029444D" w:rsidRDefault="0029444D" w:rsidP="0029444D">
      <w:pPr>
        <w:pStyle w:val="BodyText"/>
        <w:spacing w:before="13"/>
        <w:ind w:left="720"/>
        <w:jc w:val="both"/>
        <w:rPr>
          <w:rFonts w:asciiTheme="minorHAnsi" w:hAnsiTheme="minorHAnsi"/>
          <w:sz w:val="22"/>
          <w:szCs w:val="22"/>
        </w:rPr>
      </w:pPr>
      <w:r>
        <w:rPr>
          <w:rFonts w:asciiTheme="minorHAnsi" w:hAnsiTheme="minorHAnsi"/>
          <w:sz w:val="22"/>
          <w:szCs w:val="22"/>
        </w:rPr>
        <w:t xml:space="preserve">-    </w:t>
      </w:r>
      <w:r w:rsidRPr="0029444D">
        <w:rPr>
          <w:rFonts w:asciiTheme="minorHAnsi" w:hAnsiTheme="minorHAnsi"/>
          <w:sz w:val="22"/>
          <w:szCs w:val="22"/>
        </w:rPr>
        <w:t>Focuses on one issue at a time;</w:t>
      </w:r>
    </w:p>
    <w:p w:rsidR="0029444D" w:rsidRPr="0029444D" w:rsidRDefault="0029444D" w:rsidP="0029444D">
      <w:pPr>
        <w:pStyle w:val="BodyText"/>
        <w:spacing w:before="13"/>
        <w:jc w:val="both"/>
        <w:rPr>
          <w:rFonts w:asciiTheme="minorHAnsi" w:hAnsiTheme="minorHAnsi"/>
          <w:sz w:val="22"/>
          <w:szCs w:val="22"/>
        </w:rPr>
      </w:pPr>
      <w:r>
        <w:rPr>
          <w:rFonts w:asciiTheme="minorHAnsi" w:hAnsiTheme="minorHAnsi"/>
          <w:sz w:val="22"/>
          <w:szCs w:val="22"/>
        </w:rPr>
        <w:t xml:space="preserve">               -    </w:t>
      </w:r>
      <w:r w:rsidRPr="0029444D">
        <w:rPr>
          <w:rFonts w:asciiTheme="minorHAnsi" w:hAnsiTheme="minorHAnsi"/>
          <w:sz w:val="22"/>
          <w:szCs w:val="22"/>
        </w:rPr>
        <w:t>Forces a choice; and</w:t>
      </w:r>
    </w:p>
    <w:p w:rsidR="0029444D" w:rsidRPr="0029444D" w:rsidRDefault="0029444D" w:rsidP="0029444D">
      <w:pPr>
        <w:pStyle w:val="BodyText"/>
        <w:spacing w:before="13"/>
        <w:jc w:val="both"/>
        <w:rPr>
          <w:rFonts w:asciiTheme="minorHAnsi" w:hAnsiTheme="minorHAnsi"/>
          <w:sz w:val="22"/>
          <w:szCs w:val="22"/>
        </w:rPr>
      </w:pPr>
      <w:r>
        <w:rPr>
          <w:rFonts w:asciiTheme="minorHAnsi" w:hAnsiTheme="minorHAnsi"/>
          <w:sz w:val="22"/>
          <w:szCs w:val="22"/>
        </w:rPr>
        <w:t xml:space="preserve">               -    </w:t>
      </w:r>
      <w:r w:rsidRPr="0029444D">
        <w:rPr>
          <w:rFonts w:asciiTheme="minorHAnsi" w:hAnsiTheme="minorHAnsi"/>
          <w:sz w:val="22"/>
          <w:szCs w:val="22"/>
        </w:rPr>
        <w:t>Leads to a specific solution:</w:t>
      </w:r>
    </w:p>
    <w:p w:rsidR="0029444D" w:rsidRPr="0029444D" w:rsidRDefault="0029444D" w:rsidP="0029444D">
      <w:pPr>
        <w:pStyle w:val="BodyText"/>
        <w:spacing w:before="13"/>
        <w:jc w:val="both"/>
        <w:rPr>
          <w:rFonts w:asciiTheme="minorHAnsi" w:hAnsiTheme="minorHAnsi"/>
          <w:sz w:val="22"/>
          <w:szCs w:val="22"/>
        </w:rPr>
      </w:pPr>
      <w:r>
        <w:rPr>
          <w:rFonts w:ascii="Calibri" w:hAnsi="Calibri" w:cs="Calibri"/>
          <w:sz w:val="22"/>
          <w:szCs w:val="22"/>
        </w:rPr>
        <w:t xml:space="preserve">              </w:t>
      </w:r>
      <w:r>
        <w:rPr>
          <w:rFonts w:ascii="Calibri" w:hAnsi="Calibri" w:cs="Calibri"/>
          <w:sz w:val="22"/>
          <w:szCs w:val="22"/>
        </w:rPr>
        <w:t xml:space="preserve">    </w:t>
      </w:r>
      <w:r w:rsidRPr="0029444D">
        <w:rPr>
          <w:rFonts w:ascii="Calibri" w:hAnsi="Calibri" w:cs="Calibri"/>
          <w:sz w:val="22"/>
          <w:szCs w:val="22"/>
        </w:rPr>
        <w:t>“What is the one thing that will make you agree to this pro</w:t>
      </w:r>
      <w:r w:rsidRPr="0029444D">
        <w:rPr>
          <w:rFonts w:asciiTheme="minorHAnsi" w:hAnsiTheme="minorHAnsi"/>
          <w:sz w:val="22"/>
          <w:szCs w:val="22"/>
        </w:rPr>
        <w:t>posal?”</w:t>
      </w:r>
    </w:p>
    <w:p w:rsidR="0029444D" w:rsidRPr="0029444D" w:rsidRDefault="0029444D" w:rsidP="0029444D">
      <w:pPr>
        <w:pStyle w:val="BodyText"/>
        <w:spacing w:before="13"/>
        <w:jc w:val="both"/>
        <w:rPr>
          <w:rFonts w:asciiTheme="minorHAnsi" w:hAnsiTheme="minorHAnsi" w:cs="Calibri"/>
          <w:sz w:val="22"/>
          <w:szCs w:val="22"/>
        </w:rPr>
      </w:pPr>
      <w:r>
        <w:rPr>
          <w:rFonts w:ascii="Calibri" w:hAnsi="Calibri" w:cs="Calibri"/>
          <w:sz w:val="22"/>
          <w:szCs w:val="22"/>
        </w:rPr>
        <w:t xml:space="preserve">              </w:t>
      </w:r>
      <w:r>
        <w:rPr>
          <w:rFonts w:ascii="Calibri" w:hAnsi="Calibri" w:cs="Calibri"/>
          <w:sz w:val="22"/>
          <w:szCs w:val="22"/>
        </w:rPr>
        <w:t xml:space="preserve">    </w:t>
      </w:r>
      <w:r w:rsidRPr="0029444D">
        <w:rPr>
          <w:rFonts w:ascii="Calibri" w:hAnsi="Calibri" w:cs="Calibri"/>
          <w:sz w:val="22"/>
          <w:szCs w:val="22"/>
        </w:rPr>
        <w:t>“What is the best strategy to increase sales?”</w:t>
      </w:r>
    </w:p>
    <w:p w:rsidR="0029444D" w:rsidRPr="0029444D" w:rsidRDefault="0029444D" w:rsidP="0029444D">
      <w:pPr>
        <w:pStyle w:val="BodyText"/>
        <w:numPr>
          <w:ilvl w:val="0"/>
          <w:numId w:val="35"/>
        </w:numPr>
        <w:spacing w:before="13"/>
        <w:jc w:val="both"/>
        <w:rPr>
          <w:rFonts w:asciiTheme="minorHAnsi" w:hAnsiTheme="minorHAnsi"/>
          <w:sz w:val="22"/>
          <w:szCs w:val="22"/>
        </w:rPr>
      </w:pPr>
      <w:r w:rsidRPr="0029444D">
        <w:rPr>
          <w:rFonts w:asciiTheme="minorHAnsi" w:hAnsiTheme="minorHAnsi"/>
          <w:sz w:val="22"/>
          <w:szCs w:val="22"/>
        </w:rPr>
        <w:t>‘Loaded question’: You must avoid asking a ‘loaded’ question – which means that the  person  asking  the  question  ‘loads’  the  expected  answer  into  the  question  (or forces the other person to accept what they had no intention of doing).</w:t>
      </w:r>
    </w:p>
    <w:p w:rsidR="0029444D" w:rsidRPr="0029444D" w:rsidRDefault="0029444D" w:rsidP="0029444D">
      <w:pPr>
        <w:pStyle w:val="BodyText"/>
        <w:numPr>
          <w:ilvl w:val="0"/>
          <w:numId w:val="36"/>
        </w:numPr>
        <w:spacing w:before="13"/>
        <w:jc w:val="both"/>
        <w:rPr>
          <w:rFonts w:asciiTheme="minorHAnsi" w:hAnsiTheme="minorHAnsi"/>
          <w:sz w:val="22"/>
          <w:szCs w:val="22"/>
        </w:rPr>
      </w:pPr>
      <w:r w:rsidRPr="0029444D">
        <w:rPr>
          <w:rFonts w:asciiTheme="minorHAnsi" w:hAnsiTheme="minorHAnsi"/>
          <w:sz w:val="22"/>
          <w:szCs w:val="22"/>
        </w:rPr>
        <w:t>“When did you stop quarreling with your wife?”</w:t>
      </w:r>
    </w:p>
    <w:p w:rsidR="0029444D" w:rsidRPr="0029444D" w:rsidRDefault="0029444D" w:rsidP="0029444D">
      <w:pPr>
        <w:pStyle w:val="BodyText"/>
        <w:spacing w:before="13"/>
        <w:jc w:val="both"/>
        <w:rPr>
          <w:rFonts w:asciiTheme="minorHAnsi" w:hAnsiTheme="minorHAnsi"/>
          <w:sz w:val="22"/>
          <w:szCs w:val="22"/>
        </w:rPr>
      </w:pPr>
      <w:r>
        <w:rPr>
          <w:rFonts w:asciiTheme="minorHAnsi" w:hAnsiTheme="minorHAnsi"/>
          <w:sz w:val="22"/>
          <w:szCs w:val="22"/>
        </w:rPr>
        <w:t xml:space="preserve">                     </w:t>
      </w:r>
      <w:r w:rsidRPr="0029444D">
        <w:rPr>
          <w:rFonts w:asciiTheme="minorHAnsi" w:hAnsiTheme="minorHAnsi"/>
          <w:sz w:val="22"/>
          <w:szCs w:val="22"/>
        </w:rPr>
        <w:t>(It assumes that you quarrel with your wife!)</w:t>
      </w:r>
    </w:p>
    <w:p w:rsidR="0029444D" w:rsidRPr="0029444D" w:rsidRDefault="0029444D" w:rsidP="0029444D">
      <w:pPr>
        <w:pStyle w:val="BodyText"/>
        <w:spacing w:before="13"/>
        <w:jc w:val="both"/>
        <w:rPr>
          <w:rFonts w:asciiTheme="minorHAnsi" w:hAnsiTheme="minorHAnsi"/>
          <w:sz w:val="22"/>
          <w:szCs w:val="22"/>
        </w:rPr>
      </w:pPr>
      <w:r w:rsidRPr="0029444D">
        <w:rPr>
          <w:rFonts w:asciiTheme="minorHAnsi" w:hAnsiTheme="minorHAnsi"/>
          <w:sz w:val="22"/>
          <w:szCs w:val="22"/>
        </w:rPr>
        <w:t xml:space="preserve"> </w:t>
      </w:r>
    </w:p>
    <w:p w:rsidR="0029444D" w:rsidRPr="0029444D" w:rsidRDefault="0029444D" w:rsidP="0029444D">
      <w:pPr>
        <w:pStyle w:val="BodyText"/>
        <w:numPr>
          <w:ilvl w:val="0"/>
          <w:numId w:val="36"/>
        </w:numPr>
        <w:spacing w:before="13"/>
        <w:jc w:val="both"/>
        <w:rPr>
          <w:rFonts w:asciiTheme="minorHAnsi" w:hAnsiTheme="minorHAnsi"/>
          <w:sz w:val="22"/>
          <w:szCs w:val="22"/>
        </w:rPr>
      </w:pPr>
      <w:r w:rsidRPr="0029444D">
        <w:rPr>
          <w:rFonts w:asciiTheme="minorHAnsi" w:hAnsiTheme="minorHAnsi"/>
          <w:sz w:val="22"/>
          <w:szCs w:val="22"/>
        </w:rPr>
        <w:t>“Don’t  you agree we should consult the General Manager before we decide on  this matter?”</w:t>
      </w:r>
    </w:p>
    <w:p w:rsidR="004111B2" w:rsidRPr="003E41DA" w:rsidRDefault="0029444D" w:rsidP="00E9135C">
      <w:pPr>
        <w:pStyle w:val="BodyText"/>
        <w:spacing w:before="13"/>
        <w:jc w:val="both"/>
        <w:rPr>
          <w:rFonts w:asciiTheme="minorHAnsi" w:hAnsiTheme="minorHAnsi"/>
          <w:sz w:val="22"/>
          <w:szCs w:val="22"/>
        </w:rPr>
      </w:pPr>
      <w:r>
        <w:rPr>
          <w:rFonts w:asciiTheme="minorHAnsi" w:hAnsiTheme="minorHAnsi"/>
          <w:sz w:val="22"/>
          <w:szCs w:val="22"/>
        </w:rPr>
        <w:t xml:space="preserve">                     </w:t>
      </w:r>
      <w:r w:rsidRPr="0029444D">
        <w:rPr>
          <w:rFonts w:asciiTheme="minorHAnsi" w:hAnsiTheme="minorHAnsi"/>
          <w:sz w:val="22"/>
          <w:szCs w:val="22"/>
        </w:rPr>
        <w:t>(Obviously the other person cannot disagree!)</w:t>
      </w:r>
    </w:p>
    <w:p w:rsidR="00647CB7" w:rsidRDefault="00647CB7" w:rsidP="00647CB7">
      <w:pPr>
        <w:pStyle w:val="BodyText"/>
        <w:numPr>
          <w:ilvl w:val="0"/>
          <w:numId w:val="32"/>
        </w:numPr>
        <w:spacing w:before="13"/>
        <w:jc w:val="both"/>
        <w:rPr>
          <w:rFonts w:asciiTheme="minorHAnsi" w:hAnsiTheme="minorHAnsi"/>
          <w:sz w:val="22"/>
          <w:szCs w:val="22"/>
        </w:rPr>
      </w:pPr>
      <w:r w:rsidRPr="00647CB7">
        <w:rPr>
          <w:rFonts w:asciiTheme="minorHAnsi" w:hAnsiTheme="minorHAnsi"/>
          <w:b/>
          <w:sz w:val="22"/>
          <w:szCs w:val="22"/>
        </w:rPr>
        <w:t>Reading Skills</w:t>
      </w:r>
      <w:r>
        <w:rPr>
          <w:rFonts w:asciiTheme="minorHAnsi" w:hAnsiTheme="minorHAnsi"/>
          <w:sz w:val="22"/>
          <w:szCs w:val="22"/>
        </w:rPr>
        <w:t xml:space="preserve">- </w:t>
      </w:r>
    </w:p>
    <w:p w:rsidR="00647CB7" w:rsidRDefault="00647CB7" w:rsidP="00647CB7">
      <w:pPr>
        <w:pStyle w:val="BodyText"/>
        <w:spacing w:before="13"/>
        <w:ind w:left="720"/>
        <w:jc w:val="both"/>
        <w:rPr>
          <w:rFonts w:asciiTheme="minorHAnsi" w:hAnsiTheme="minorHAnsi"/>
          <w:sz w:val="22"/>
          <w:szCs w:val="22"/>
        </w:rPr>
      </w:pPr>
      <w:r w:rsidRPr="00647CB7">
        <w:rPr>
          <w:rFonts w:asciiTheme="minorHAnsi" w:hAnsiTheme="minorHAnsi"/>
          <w:sz w:val="22"/>
          <w:szCs w:val="22"/>
        </w:rPr>
        <w:t>Reading is a cognitive process of decoding symbols to derive meaning from text(as in reading a book or reading music).</w:t>
      </w:r>
      <w:r>
        <w:rPr>
          <w:rFonts w:asciiTheme="minorHAnsi" w:hAnsiTheme="minorHAnsi"/>
          <w:sz w:val="22"/>
          <w:szCs w:val="22"/>
        </w:rPr>
        <w:t xml:space="preserve"> The required skills in reading are the skills related to eye movement, abilities related to visual discrimination, association skills, interpretation abilities. Reading is fundamental to function in today’s society. It is important because it develop the mind, imagination, the creative side of people and developing a self good image.</w:t>
      </w:r>
    </w:p>
    <w:p w:rsidR="003E41DA" w:rsidRDefault="00647CB7" w:rsidP="003E41DA">
      <w:pPr>
        <w:pStyle w:val="BodyText"/>
        <w:numPr>
          <w:ilvl w:val="0"/>
          <w:numId w:val="32"/>
        </w:numPr>
        <w:spacing w:before="13"/>
        <w:jc w:val="both"/>
        <w:rPr>
          <w:rFonts w:asciiTheme="minorHAnsi" w:hAnsiTheme="minorHAnsi"/>
          <w:sz w:val="22"/>
          <w:szCs w:val="22"/>
        </w:rPr>
      </w:pPr>
      <w:r w:rsidRPr="00647CB7">
        <w:rPr>
          <w:rFonts w:asciiTheme="minorHAnsi" w:hAnsiTheme="minorHAnsi"/>
          <w:b/>
          <w:sz w:val="22"/>
          <w:szCs w:val="22"/>
        </w:rPr>
        <w:t>Writing Skills</w:t>
      </w:r>
      <w:r>
        <w:rPr>
          <w:rFonts w:asciiTheme="minorHAnsi" w:hAnsiTheme="minorHAnsi"/>
          <w:sz w:val="22"/>
          <w:szCs w:val="22"/>
        </w:rPr>
        <w:t xml:space="preserve">- Writing skills are an important part of communication. Good writing skills allow you to communicate your message with clarity and </w:t>
      </w:r>
      <w:r w:rsidR="00A02627">
        <w:rPr>
          <w:rFonts w:asciiTheme="minorHAnsi" w:hAnsiTheme="minorHAnsi"/>
          <w:sz w:val="22"/>
          <w:szCs w:val="22"/>
        </w:rPr>
        <w:t>ease. The communication takes place to a far larger audience than through face-to-face or telephone conversations. The first step to writing is choosing the appropriate format. The format as well as the audience, defines the writing voice i.e.. , how formal or relaxed the tone should be. With everything one writes, the readers/recipients, should be able to define tone as well as aspects of the content.</w:t>
      </w:r>
    </w:p>
    <w:p w:rsidR="00AB215B" w:rsidRDefault="00AB215B" w:rsidP="00AB215B">
      <w:pPr>
        <w:pStyle w:val="BodyText"/>
        <w:spacing w:before="13"/>
        <w:jc w:val="both"/>
        <w:rPr>
          <w:rFonts w:asciiTheme="minorHAnsi" w:hAnsiTheme="minorHAnsi"/>
          <w:sz w:val="22"/>
          <w:szCs w:val="22"/>
        </w:rPr>
      </w:pPr>
    </w:p>
    <w:p w:rsidR="00AB215B" w:rsidRDefault="00AB215B" w:rsidP="00AB215B">
      <w:pPr>
        <w:pStyle w:val="BodyText"/>
        <w:spacing w:before="13"/>
        <w:jc w:val="both"/>
        <w:rPr>
          <w:rFonts w:asciiTheme="minorHAnsi" w:hAnsiTheme="minorHAnsi"/>
          <w:b/>
          <w:sz w:val="22"/>
          <w:szCs w:val="22"/>
          <w:u w:val="single"/>
        </w:rPr>
      </w:pPr>
      <w:r w:rsidRPr="00AB215B">
        <w:rPr>
          <w:rFonts w:asciiTheme="minorHAnsi" w:hAnsiTheme="minorHAnsi"/>
          <w:b/>
          <w:sz w:val="22"/>
          <w:szCs w:val="22"/>
          <w:u w:val="single"/>
        </w:rPr>
        <w:t xml:space="preserve">Barriers to Communication  </w:t>
      </w:r>
    </w:p>
    <w:p w:rsidR="00AB215B" w:rsidRDefault="00AB215B" w:rsidP="00AB215B">
      <w:pPr>
        <w:pStyle w:val="BodyText"/>
        <w:spacing w:before="13"/>
        <w:jc w:val="both"/>
        <w:rPr>
          <w:rFonts w:asciiTheme="minorHAnsi" w:hAnsiTheme="minorHAnsi"/>
          <w:b/>
          <w:sz w:val="22"/>
          <w:szCs w:val="22"/>
          <w:u w:val="single"/>
        </w:rPr>
      </w:pPr>
    </w:p>
    <w:p w:rsidR="0070646B" w:rsidRDefault="00AB215B" w:rsidP="0070646B">
      <w:pPr>
        <w:pStyle w:val="BodyText"/>
        <w:spacing w:before="13"/>
        <w:jc w:val="both"/>
        <w:rPr>
          <w:rFonts w:asciiTheme="minorHAnsi" w:hAnsiTheme="minorHAnsi"/>
          <w:b/>
          <w:sz w:val="22"/>
          <w:szCs w:val="22"/>
        </w:rPr>
      </w:pPr>
      <w:r w:rsidRPr="00AB215B">
        <w:rPr>
          <w:rFonts w:asciiTheme="minorHAnsi" w:hAnsiTheme="minorHAnsi"/>
          <w:b/>
          <w:sz w:val="22"/>
          <w:szCs w:val="22"/>
        </w:rPr>
        <w:t xml:space="preserve">Q. </w:t>
      </w:r>
      <w:r w:rsidR="0070646B">
        <w:rPr>
          <w:rFonts w:asciiTheme="minorHAnsi" w:hAnsiTheme="minorHAnsi"/>
          <w:b/>
          <w:sz w:val="22"/>
          <w:szCs w:val="22"/>
        </w:rPr>
        <w:t>What are different barriers of communication?</w:t>
      </w:r>
      <w:r w:rsidR="001443BB">
        <w:rPr>
          <w:rFonts w:asciiTheme="minorHAnsi" w:hAnsiTheme="minorHAnsi"/>
          <w:b/>
          <w:sz w:val="22"/>
          <w:szCs w:val="22"/>
        </w:rPr>
        <w:t xml:space="preserve"> What steps can be taken to overcome these barriers?</w:t>
      </w:r>
    </w:p>
    <w:p w:rsidR="00CA1706" w:rsidRDefault="00CA1706" w:rsidP="0070646B">
      <w:pPr>
        <w:pStyle w:val="BodyText"/>
        <w:spacing w:before="13"/>
        <w:jc w:val="both"/>
        <w:rPr>
          <w:rFonts w:asciiTheme="minorHAnsi" w:hAnsiTheme="minorHAnsi"/>
          <w:b/>
          <w:sz w:val="22"/>
          <w:szCs w:val="22"/>
        </w:rPr>
      </w:pPr>
    </w:p>
    <w:p w:rsidR="0070646B" w:rsidRPr="00CA1706" w:rsidRDefault="0070646B" w:rsidP="0070646B">
      <w:pPr>
        <w:pStyle w:val="BodyText"/>
        <w:spacing w:before="13"/>
        <w:jc w:val="both"/>
        <w:rPr>
          <w:rFonts w:asciiTheme="minorHAnsi" w:hAnsiTheme="minorHAnsi"/>
          <w:sz w:val="22"/>
          <w:szCs w:val="22"/>
        </w:rPr>
      </w:pPr>
      <w:r w:rsidRPr="00CA1706">
        <w:rPr>
          <w:rFonts w:asciiTheme="minorHAnsi" w:hAnsiTheme="minorHAnsi"/>
          <w:sz w:val="22"/>
          <w:szCs w:val="22"/>
        </w:rPr>
        <w:t xml:space="preserve">The different barriers of </w:t>
      </w:r>
      <w:r w:rsidR="00CA1706" w:rsidRPr="00CA1706">
        <w:rPr>
          <w:rFonts w:asciiTheme="minorHAnsi" w:hAnsiTheme="minorHAnsi"/>
          <w:sz w:val="22"/>
          <w:szCs w:val="22"/>
        </w:rPr>
        <w:t>communication are as follows:</w:t>
      </w:r>
    </w:p>
    <w:p w:rsidR="0070646B" w:rsidRDefault="0070646B" w:rsidP="0070646B">
      <w:pPr>
        <w:pStyle w:val="BodyText"/>
        <w:numPr>
          <w:ilvl w:val="0"/>
          <w:numId w:val="35"/>
        </w:numPr>
        <w:spacing w:before="13"/>
        <w:jc w:val="both"/>
        <w:rPr>
          <w:rFonts w:asciiTheme="minorHAnsi" w:hAnsiTheme="minorHAnsi"/>
          <w:sz w:val="22"/>
          <w:szCs w:val="22"/>
        </w:rPr>
      </w:pPr>
      <w:r>
        <w:rPr>
          <w:rFonts w:asciiTheme="minorHAnsi" w:hAnsiTheme="minorHAnsi"/>
          <w:sz w:val="22"/>
          <w:szCs w:val="22"/>
        </w:rPr>
        <w:t>Semantic Barriers</w:t>
      </w:r>
      <w:r w:rsidR="00CA1706">
        <w:rPr>
          <w:rFonts w:asciiTheme="minorHAnsi" w:hAnsiTheme="minorHAnsi"/>
          <w:sz w:val="22"/>
          <w:szCs w:val="22"/>
        </w:rPr>
        <w:t>- All communications are symbolic, that is, these use symbols(words, pictures, actions etc) that suggest certain meanings. Following types of Semantic barriers are more prominent:</w:t>
      </w:r>
    </w:p>
    <w:p w:rsidR="00AB215B" w:rsidRDefault="00CA1706" w:rsidP="00270FBC">
      <w:pPr>
        <w:pStyle w:val="BodyText"/>
        <w:numPr>
          <w:ilvl w:val="0"/>
          <w:numId w:val="36"/>
        </w:numPr>
        <w:spacing w:before="13"/>
        <w:jc w:val="both"/>
        <w:rPr>
          <w:rFonts w:asciiTheme="minorHAnsi" w:hAnsiTheme="minorHAnsi"/>
          <w:sz w:val="22"/>
          <w:szCs w:val="22"/>
        </w:rPr>
      </w:pPr>
      <w:r>
        <w:rPr>
          <w:rFonts w:asciiTheme="minorHAnsi" w:hAnsiTheme="minorHAnsi"/>
          <w:sz w:val="22"/>
          <w:szCs w:val="22"/>
        </w:rPr>
        <w:t xml:space="preserve">Symbols with different meanings- Communication symbols usually have a variety of </w:t>
      </w:r>
      <w:r>
        <w:rPr>
          <w:rFonts w:asciiTheme="minorHAnsi" w:hAnsiTheme="minorHAnsi"/>
          <w:sz w:val="22"/>
          <w:szCs w:val="22"/>
        </w:rPr>
        <w:lastRenderedPageBreak/>
        <w:t>meanings, and we have to choose one meaning from many. In verbal communication, a particular word may have a variety of meanings. Non-verbal symbols may also convey different meanings to different persons</w:t>
      </w:r>
      <w:r w:rsidR="00852519">
        <w:rPr>
          <w:rFonts w:asciiTheme="minorHAnsi" w:hAnsiTheme="minorHAnsi"/>
          <w:sz w:val="22"/>
          <w:szCs w:val="22"/>
        </w:rPr>
        <w:t>. In such a situation, often there is a possibility that the receiver of the symbols may attach quite different meaning as compared to intended by the sender and communication breaks down.</w:t>
      </w:r>
    </w:p>
    <w:p w:rsidR="00852519" w:rsidRDefault="00852519" w:rsidP="00270FBC">
      <w:pPr>
        <w:pStyle w:val="BodyText"/>
        <w:numPr>
          <w:ilvl w:val="0"/>
          <w:numId w:val="36"/>
        </w:numPr>
        <w:spacing w:before="13"/>
        <w:jc w:val="both"/>
        <w:rPr>
          <w:rFonts w:asciiTheme="minorHAnsi" w:hAnsiTheme="minorHAnsi"/>
          <w:sz w:val="22"/>
          <w:szCs w:val="22"/>
        </w:rPr>
      </w:pPr>
      <w:r>
        <w:rPr>
          <w:rFonts w:asciiTheme="minorHAnsi" w:hAnsiTheme="minorHAnsi"/>
          <w:sz w:val="22"/>
          <w:szCs w:val="22"/>
        </w:rPr>
        <w:t>Badly Expressed Message- Lack of clarity and precision in a message makes it badly expressed. Poorly chosen and empty words, careless omission, lack of coherence, bad organization of ideas, inadequate vocabulary, jargons, failure to clarify implications are some common faults found in this case.</w:t>
      </w:r>
    </w:p>
    <w:p w:rsidR="005A008D" w:rsidRDefault="00925E14" w:rsidP="00270FBC">
      <w:pPr>
        <w:pStyle w:val="BodyText"/>
        <w:numPr>
          <w:ilvl w:val="0"/>
          <w:numId w:val="36"/>
        </w:numPr>
        <w:spacing w:before="13"/>
        <w:jc w:val="both"/>
        <w:rPr>
          <w:rFonts w:asciiTheme="minorHAnsi" w:hAnsiTheme="minorHAnsi"/>
          <w:sz w:val="22"/>
          <w:szCs w:val="22"/>
        </w:rPr>
      </w:pPr>
      <w:r>
        <w:rPr>
          <w:rFonts w:asciiTheme="minorHAnsi" w:hAnsiTheme="minorHAnsi"/>
          <w:sz w:val="22"/>
          <w:szCs w:val="22"/>
        </w:rPr>
        <w:t xml:space="preserve">Faulty translations-Every manager receives various types of communication from superiors, peers, subordinates and he must translate information destined for subordinates, peers and superiors into language suitable to each. Hence the </w:t>
      </w:r>
      <w:r w:rsidR="005A008D">
        <w:rPr>
          <w:rFonts w:asciiTheme="minorHAnsi" w:hAnsiTheme="minorHAnsi"/>
          <w:sz w:val="22"/>
          <w:szCs w:val="22"/>
        </w:rPr>
        <w:t>message has to be put into words appropriate to the framework in which the receiver operates, or it must be accompanied by an interpretation which will be understood by the receiver. Approximately understanding of words and the consequent faulty translations lead to impaired efficiency and heavy costs.</w:t>
      </w:r>
    </w:p>
    <w:p w:rsidR="00925E14" w:rsidRDefault="005A008D" w:rsidP="00270FBC">
      <w:pPr>
        <w:pStyle w:val="BodyText"/>
        <w:numPr>
          <w:ilvl w:val="0"/>
          <w:numId w:val="36"/>
        </w:numPr>
        <w:spacing w:before="13"/>
        <w:jc w:val="both"/>
        <w:rPr>
          <w:rFonts w:asciiTheme="minorHAnsi" w:hAnsiTheme="minorHAnsi"/>
          <w:sz w:val="22"/>
          <w:szCs w:val="22"/>
        </w:rPr>
      </w:pPr>
      <w:r>
        <w:rPr>
          <w:rFonts w:asciiTheme="minorHAnsi" w:hAnsiTheme="minorHAnsi"/>
          <w:sz w:val="22"/>
          <w:szCs w:val="22"/>
        </w:rPr>
        <w:t xml:space="preserve">Unclarified  Assumptions-There are certain uncommunicated assumptions which underlie practically all meanings. Though a message appears to be specific, its underlying assumptions may not </w:t>
      </w:r>
      <w:r w:rsidR="00742C2B">
        <w:rPr>
          <w:rFonts w:asciiTheme="minorHAnsi" w:hAnsiTheme="minorHAnsi"/>
          <w:sz w:val="22"/>
          <w:szCs w:val="22"/>
        </w:rPr>
        <w:t>be clear to the receiver.</w:t>
      </w:r>
    </w:p>
    <w:p w:rsidR="00B90088" w:rsidRPr="00B90088" w:rsidRDefault="00742C2B" w:rsidP="00742C2B">
      <w:pPr>
        <w:pStyle w:val="BodyText"/>
        <w:numPr>
          <w:ilvl w:val="0"/>
          <w:numId w:val="35"/>
        </w:numPr>
        <w:spacing w:before="13"/>
        <w:jc w:val="both"/>
        <w:rPr>
          <w:rFonts w:asciiTheme="minorHAnsi" w:hAnsiTheme="minorHAnsi"/>
          <w:b/>
          <w:sz w:val="22"/>
          <w:szCs w:val="22"/>
        </w:rPr>
      </w:pPr>
      <w:r w:rsidRPr="00742C2B">
        <w:rPr>
          <w:rFonts w:asciiTheme="minorHAnsi" w:hAnsiTheme="minorHAnsi"/>
          <w:b/>
          <w:sz w:val="22"/>
          <w:szCs w:val="22"/>
        </w:rPr>
        <w:t>Emotional or Psychological Barriers</w:t>
      </w:r>
      <w:r w:rsidR="001D4AE0">
        <w:rPr>
          <w:rFonts w:asciiTheme="minorHAnsi" w:hAnsiTheme="minorHAnsi"/>
          <w:b/>
          <w:sz w:val="22"/>
          <w:szCs w:val="22"/>
        </w:rPr>
        <w:t>-</w:t>
      </w:r>
      <w:r w:rsidR="00CF29DB">
        <w:rPr>
          <w:rFonts w:asciiTheme="minorHAnsi" w:hAnsiTheme="minorHAnsi"/>
          <w:b/>
          <w:sz w:val="22"/>
          <w:szCs w:val="22"/>
        </w:rPr>
        <w:t xml:space="preserve"> </w:t>
      </w:r>
      <w:r w:rsidR="00CF29DB" w:rsidRPr="00B90088">
        <w:rPr>
          <w:rFonts w:asciiTheme="minorHAnsi" w:hAnsiTheme="minorHAnsi"/>
          <w:sz w:val="22"/>
          <w:szCs w:val="22"/>
        </w:rPr>
        <w:t xml:space="preserve">Emotional or Psychological factors are the prime barriers in interpersonal communication. The meaning ascribed to a message depends upon the emotional or psychological status of both the </w:t>
      </w:r>
      <w:r w:rsidR="00B90088" w:rsidRPr="00B90088">
        <w:rPr>
          <w:rFonts w:asciiTheme="minorHAnsi" w:hAnsiTheme="minorHAnsi"/>
          <w:sz w:val="22"/>
          <w:szCs w:val="22"/>
        </w:rPr>
        <w:t>parties involved. In communication, apart from this message, that is what one gets out of a message when decoding. Meta-message is the most pungent thing in a sweet word language. In getting a meta message, the emotions of the receiver play a vital role and he may not be at a wavelength as that of the communicator. Keith Davis opines that these “exist in the people’s minds or because of their actions</w:t>
      </w:r>
      <w:r w:rsidR="00B90088">
        <w:rPr>
          <w:rFonts w:asciiTheme="minorHAnsi" w:hAnsiTheme="minorHAnsi"/>
          <w:sz w:val="22"/>
          <w:szCs w:val="22"/>
        </w:rPr>
        <w:t xml:space="preserve"> such as being hard to contact or difficult to understand. These ‘half-way’ communication gets ‘half-way’ results. Some emotional barriers are:</w:t>
      </w:r>
    </w:p>
    <w:p w:rsidR="00B90088" w:rsidRDefault="00B90088" w:rsidP="00B90088">
      <w:pPr>
        <w:pStyle w:val="BodyText"/>
        <w:numPr>
          <w:ilvl w:val="0"/>
          <w:numId w:val="36"/>
        </w:numPr>
        <w:spacing w:before="13"/>
        <w:jc w:val="both"/>
        <w:rPr>
          <w:rFonts w:asciiTheme="minorHAnsi" w:hAnsiTheme="minorHAnsi"/>
          <w:sz w:val="22"/>
          <w:szCs w:val="22"/>
        </w:rPr>
      </w:pPr>
      <w:r>
        <w:rPr>
          <w:rFonts w:asciiTheme="minorHAnsi" w:hAnsiTheme="minorHAnsi"/>
          <w:b/>
          <w:sz w:val="22"/>
          <w:szCs w:val="22"/>
        </w:rPr>
        <w:t>Inattention</w:t>
      </w:r>
      <w:r w:rsidR="00864C7A">
        <w:rPr>
          <w:rFonts w:asciiTheme="minorHAnsi" w:hAnsiTheme="minorHAnsi"/>
          <w:b/>
          <w:sz w:val="22"/>
          <w:szCs w:val="22"/>
        </w:rPr>
        <w:t xml:space="preserve">- </w:t>
      </w:r>
      <w:r w:rsidR="00864C7A" w:rsidRPr="00864C7A">
        <w:rPr>
          <w:rFonts w:asciiTheme="minorHAnsi" w:hAnsiTheme="minorHAnsi"/>
          <w:sz w:val="22"/>
          <w:szCs w:val="22"/>
        </w:rPr>
        <w:t>The preoccupied mind of a receiver and the resultant non-listening is one of the major chronic psychological barriers. It is a common phenomenon that people simply fail to react to bulletins, notices, minutes and reports.</w:t>
      </w:r>
    </w:p>
    <w:p w:rsidR="00864C7A" w:rsidRDefault="00864C7A" w:rsidP="00B90088">
      <w:pPr>
        <w:pStyle w:val="BodyText"/>
        <w:numPr>
          <w:ilvl w:val="0"/>
          <w:numId w:val="36"/>
        </w:numPr>
        <w:spacing w:before="13"/>
        <w:jc w:val="both"/>
        <w:rPr>
          <w:rFonts w:asciiTheme="minorHAnsi" w:hAnsiTheme="minorHAnsi"/>
          <w:sz w:val="22"/>
          <w:szCs w:val="22"/>
        </w:rPr>
      </w:pPr>
      <w:r>
        <w:rPr>
          <w:rFonts w:asciiTheme="minorHAnsi" w:hAnsiTheme="minorHAnsi"/>
          <w:b/>
          <w:sz w:val="22"/>
          <w:szCs w:val="22"/>
        </w:rPr>
        <w:t>Loss by Transmission and Poor Retention-</w:t>
      </w:r>
      <w:r w:rsidRPr="00864C7A">
        <w:rPr>
          <w:rFonts w:asciiTheme="minorHAnsi" w:hAnsiTheme="minorHAnsi"/>
          <w:sz w:val="22"/>
          <w:szCs w:val="22"/>
        </w:rPr>
        <w:t>When communication passes through various levels in the organization, successive transmissions of the same message are decreasingly accurate.</w:t>
      </w:r>
    </w:p>
    <w:p w:rsidR="00864C7A" w:rsidRDefault="00864C7A" w:rsidP="00B90088">
      <w:pPr>
        <w:pStyle w:val="BodyText"/>
        <w:numPr>
          <w:ilvl w:val="0"/>
          <w:numId w:val="36"/>
        </w:numPr>
        <w:spacing w:before="13"/>
        <w:jc w:val="both"/>
        <w:rPr>
          <w:rFonts w:asciiTheme="minorHAnsi" w:hAnsiTheme="minorHAnsi"/>
          <w:sz w:val="22"/>
          <w:szCs w:val="22"/>
        </w:rPr>
      </w:pPr>
      <w:r>
        <w:rPr>
          <w:rFonts w:asciiTheme="minorHAnsi" w:hAnsiTheme="minorHAnsi"/>
          <w:b/>
          <w:sz w:val="22"/>
          <w:szCs w:val="22"/>
        </w:rPr>
        <w:t>Undue Reliance on the Written Word-</w:t>
      </w:r>
      <w:r>
        <w:rPr>
          <w:rFonts w:asciiTheme="minorHAnsi" w:hAnsiTheme="minorHAnsi"/>
          <w:sz w:val="22"/>
          <w:szCs w:val="22"/>
        </w:rPr>
        <w:t>Written word is no substitute for sound face-to face relationships and employees cannot be persuaded to accept companies viewpoints and policies through ‘slick’, easy-to-read, well illustrated</w:t>
      </w:r>
      <w:r w:rsidR="00052317">
        <w:rPr>
          <w:rFonts w:asciiTheme="minorHAnsi" w:hAnsiTheme="minorHAnsi"/>
          <w:sz w:val="22"/>
          <w:szCs w:val="22"/>
        </w:rPr>
        <w:t xml:space="preserve"> publications, unless there is a fair degree of </w:t>
      </w:r>
      <w:r w:rsidR="00C86A5B">
        <w:rPr>
          <w:rFonts w:asciiTheme="minorHAnsi" w:hAnsiTheme="minorHAnsi"/>
          <w:sz w:val="22"/>
          <w:szCs w:val="22"/>
        </w:rPr>
        <w:t>mutual trust and confidence between the organization and its employees.</w:t>
      </w:r>
    </w:p>
    <w:p w:rsidR="00C86A5B" w:rsidRDefault="00C86A5B" w:rsidP="00B90088">
      <w:pPr>
        <w:pStyle w:val="BodyText"/>
        <w:numPr>
          <w:ilvl w:val="0"/>
          <w:numId w:val="36"/>
        </w:numPr>
        <w:spacing w:before="13"/>
        <w:jc w:val="both"/>
        <w:rPr>
          <w:rFonts w:asciiTheme="minorHAnsi" w:hAnsiTheme="minorHAnsi"/>
          <w:sz w:val="22"/>
          <w:szCs w:val="22"/>
        </w:rPr>
      </w:pPr>
      <w:r>
        <w:rPr>
          <w:rFonts w:asciiTheme="minorHAnsi" w:hAnsiTheme="minorHAnsi"/>
          <w:b/>
          <w:sz w:val="22"/>
          <w:szCs w:val="22"/>
        </w:rPr>
        <w:t>Distrust of Communicator-</w:t>
      </w:r>
      <w:r>
        <w:rPr>
          <w:rFonts w:asciiTheme="minorHAnsi" w:hAnsiTheme="minorHAnsi"/>
          <w:sz w:val="22"/>
          <w:szCs w:val="22"/>
        </w:rPr>
        <w:t>It arises out of ill-considered judgements, illogical decisions, or frequent countermanding of the original communication by the communicator.</w:t>
      </w:r>
    </w:p>
    <w:p w:rsidR="00C86A5B" w:rsidRDefault="00C86A5B" w:rsidP="00B90088">
      <w:pPr>
        <w:pStyle w:val="BodyText"/>
        <w:numPr>
          <w:ilvl w:val="0"/>
          <w:numId w:val="36"/>
        </w:numPr>
        <w:spacing w:before="13"/>
        <w:jc w:val="both"/>
        <w:rPr>
          <w:rFonts w:asciiTheme="minorHAnsi" w:hAnsiTheme="minorHAnsi"/>
          <w:sz w:val="22"/>
          <w:szCs w:val="22"/>
        </w:rPr>
      </w:pPr>
      <w:r>
        <w:rPr>
          <w:rFonts w:asciiTheme="minorHAnsi" w:hAnsiTheme="minorHAnsi"/>
          <w:b/>
          <w:sz w:val="22"/>
          <w:szCs w:val="22"/>
        </w:rPr>
        <w:t>Failure to Communicate-</w:t>
      </w:r>
      <w:r>
        <w:rPr>
          <w:rFonts w:asciiTheme="minorHAnsi" w:hAnsiTheme="minorHAnsi"/>
          <w:sz w:val="22"/>
          <w:szCs w:val="22"/>
        </w:rPr>
        <w:t xml:space="preserve"> </w:t>
      </w:r>
      <w:r w:rsidRPr="00C86A5B">
        <w:rPr>
          <w:rFonts w:asciiTheme="minorHAnsi" w:hAnsiTheme="minorHAnsi"/>
          <w:sz w:val="22"/>
          <w:szCs w:val="22"/>
        </w:rPr>
        <w:t>It is quite an accepted fact that managers often fail to transmit the needed messages. This might be because of laziness on the part of the communicator or assuming that “everybody knows,” or deliberately to embarrass.</w:t>
      </w:r>
    </w:p>
    <w:p w:rsidR="001D57C5" w:rsidRDefault="00B4720A" w:rsidP="001D57C5">
      <w:pPr>
        <w:pStyle w:val="BodyText"/>
        <w:numPr>
          <w:ilvl w:val="0"/>
          <w:numId w:val="35"/>
        </w:numPr>
        <w:spacing w:before="13"/>
        <w:jc w:val="both"/>
        <w:rPr>
          <w:rFonts w:asciiTheme="minorHAnsi" w:hAnsiTheme="minorHAnsi"/>
          <w:sz w:val="22"/>
          <w:szCs w:val="22"/>
        </w:rPr>
      </w:pPr>
      <w:r w:rsidRPr="00B4720A">
        <w:rPr>
          <w:rFonts w:asciiTheme="minorHAnsi" w:hAnsiTheme="minorHAnsi"/>
          <w:b/>
          <w:sz w:val="22"/>
          <w:szCs w:val="22"/>
        </w:rPr>
        <w:t>Organisational Barriers-</w:t>
      </w:r>
      <w:r>
        <w:rPr>
          <w:rFonts w:asciiTheme="minorHAnsi" w:hAnsiTheme="minorHAnsi"/>
          <w:b/>
          <w:sz w:val="22"/>
          <w:szCs w:val="22"/>
        </w:rPr>
        <w:t xml:space="preserve"> </w:t>
      </w:r>
      <w:r w:rsidRPr="001D57C5">
        <w:rPr>
          <w:rFonts w:asciiTheme="minorHAnsi" w:hAnsiTheme="minorHAnsi"/>
          <w:sz w:val="22"/>
          <w:szCs w:val="22"/>
        </w:rPr>
        <w:t xml:space="preserve">An organization being a deliberate creation for the attainment of certain specified objectives, day-to-day happenings within it require being regulated </w:t>
      </w:r>
      <w:r w:rsidR="001D57C5" w:rsidRPr="001D57C5">
        <w:rPr>
          <w:rFonts w:asciiTheme="minorHAnsi" w:hAnsiTheme="minorHAnsi"/>
          <w:sz w:val="22"/>
          <w:szCs w:val="22"/>
        </w:rPr>
        <w:t xml:space="preserve">in such a manner that they contribute to attain these objectives in the most efficient manner. As such </w:t>
      </w:r>
      <w:r w:rsidR="001D57C5">
        <w:rPr>
          <w:rFonts w:asciiTheme="minorHAnsi" w:hAnsiTheme="minorHAnsi"/>
          <w:sz w:val="22"/>
          <w:szCs w:val="22"/>
        </w:rPr>
        <w:t>major organizational barriers may be as follows:</w:t>
      </w:r>
    </w:p>
    <w:p w:rsidR="00742C2B" w:rsidRDefault="001D57C5" w:rsidP="00B90088">
      <w:pPr>
        <w:pStyle w:val="BodyText"/>
        <w:numPr>
          <w:ilvl w:val="0"/>
          <w:numId w:val="36"/>
        </w:numPr>
        <w:spacing w:before="13"/>
        <w:ind w:left="720"/>
        <w:jc w:val="both"/>
        <w:rPr>
          <w:rFonts w:asciiTheme="minorHAnsi" w:hAnsiTheme="minorHAnsi"/>
          <w:sz w:val="22"/>
          <w:szCs w:val="22"/>
        </w:rPr>
      </w:pPr>
      <w:r w:rsidRPr="001D57C5">
        <w:rPr>
          <w:rFonts w:asciiTheme="minorHAnsi" w:hAnsiTheme="minorHAnsi"/>
          <w:b/>
          <w:sz w:val="22"/>
          <w:szCs w:val="22"/>
        </w:rPr>
        <w:t>Organisational Policy-</w:t>
      </w:r>
      <w:r w:rsidRPr="001D57C5">
        <w:rPr>
          <w:rFonts w:asciiTheme="minorHAnsi" w:hAnsiTheme="minorHAnsi"/>
          <w:sz w:val="22"/>
          <w:szCs w:val="22"/>
        </w:rPr>
        <w:t xml:space="preserve"> The</w:t>
      </w:r>
      <w:r>
        <w:rPr>
          <w:rFonts w:asciiTheme="minorHAnsi" w:hAnsiTheme="minorHAnsi"/>
          <w:sz w:val="22"/>
          <w:szCs w:val="22"/>
        </w:rPr>
        <w:t xml:space="preserve"> general organizational policy regarding communication acts as an overall guideline to everyone in the organization regarding how he is normally expected to behave in this matter.</w:t>
      </w:r>
    </w:p>
    <w:p w:rsidR="001D57C5" w:rsidRDefault="008D4951" w:rsidP="00B90088">
      <w:pPr>
        <w:pStyle w:val="BodyText"/>
        <w:numPr>
          <w:ilvl w:val="0"/>
          <w:numId w:val="36"/>
        </w:numPr>
        <w:spacing w:before="13"/>
        <w:ind w:left="720"/>
        <w:jc w:val="both"/>
        <w:rPr>
          <w:rFonts w:asciiTheme="minorHAnsi" w:hAnsiTheme="minorHAnsi"/>
          <w:sz w:val="22"/>
          <w:szCs w:val="22"/>
        </w:rPr>
      </w:pPr>
      <w:r>
        <w:rPr>
          <w:rFonts w:asciiTheme="minorHAnsi" w:hAnsiTheme="minorHAnsi"/>
          <w:b/>
          <w:sz w:val="22"/>
          <w:szCs w:val="22"/>
        </w:rPr>
        <w:lastRenderedPageBreak/>
        <w:t>Or</w:t>
      </w:r>
      <w:r w:rsidR="001D57C5">
        <w:rPr>
          <w:rFonts w:asciiTheme="minorHAnsi" w:hAnsiTheme="minorHAnsi"/>
          <w:b/>
          <w:sz w:val="22"/>
          <w:szCs w:val="22"/>
        </w:rPr>
        <w:t>ganisational Rules and Regulations-</w:t>
      </w:r>
      <w:r w:rsidR="001D57C5">
        <w:rPr>
          <w:rFonts w:asciiTheme="minorHAnsi" w:hAnsiTheme="minorHAnsi"/>
          <w:sz w:val="22"/>
          <w:szCs w:val="22"/>
        </w:rPr>
        <w:t xml:space="preserve"> Organisational rules and regulations affect the flow of communication by prescribing the subject-matters to be communicated and also the channel through which these are to be communicated.</w:t>
      </w:r>
    </w:p>
    <w:p w:rsidR="001D57C5" w:rsidRDefault="001D57C5" w:rsidP="00B90088">
      <w:pPr>
        <w:pStyle w:val="BodyText"/>
        <w:numPr>
          <w:ilvl w:val="0"/>
          <w:numId w:val="36"/>
        </w:numPr>
        <w:spacing w:before="13"/>
        <w:ind w:left="720"/>
        <w:jc w:val="both"/>
        <w:rPr>
          <w:rFonts w:asciiTheme="minorHAnsi" w:hAnsiTheme="minorHAnsi"/>
          <w:sz w:val="22"/>
          <w:szCs w:val="22"/>
        </w:rPr>
      </w:pPr>
      <w:r>
        <w:rPr>
          <w:rFonts w:asciiTheme="minorHAnsi" w:hAnsiTheme="minorHAnsi"/>
          <w:b/>
          <w:sz w:val="22"/>
          <w:szCs w:val="22"/>
        </w:rPr>
        <w:t>Status Relationships-</w:t>
      </w:r>
      <w:r>
        <w:rPr>
          <w:rFonts w:asciiTheme="minorHAnsi" w:hAnsiTheme="minorHAnsi"/>
          <w:sz w:val="22"/>
          <w:szCs w:val="22"/>
        </w:rPr>
        <w:t xml:space="preserve"> The placing of people in superior/subordinate capacity in the formal organization structure also blocks the flow of communication and more particularly in upward direction</w:t>
      </w:r>
      <w:r w:rsidR="00673185">
        <w:rPr>
          <w:rFonts w:asciiTheme="minorHAnsi" w:hAnsiTheme="minorHAnsi"/>
          <w:sz w:val="22"/>
          <w:szCs w:val="22"/>
        </w:rPr>
        <w:t>. Greater the difference between hierarchical positions in terms of their status, greater would be the possibility of communication breakdown.</w:t>
      </w:r>
    </w:p>
    <w:p w:rsidR="00673185" w:rsidRDefault="00673185" w:rsidP="00B90088">
      <w:pPr>
        <w:pStyle w:val="BodyText"/>
        <w:numPr>
          <w:ilvl w:val="0"/>
          <w:numId w:val="36"/>
        </w:numPr>
        <w:spacing w:before="13"/>
        <w:ind w:left="720"/>
        <w:jc w:val="both"/>
        <w:rPr>
          <w:rFonts w:asciiTheme="minorHAnsi" w:hAnsiTheme="minorHAnsi"/>
          <w:sz w:val="22"/>
          <w:szCs w:val="22"/>
        </w:rPr>
      </w:pPr>
      <w:r>
        <w:rPr>
          <w:rFonts w:asciiTheme="minorHAnsi" w:hAnsiTheme="minorHAnsi"/>
          <w:b/>
          <w:sz w:val="22"/>
          <w:szCs w:val="22"/>
        </w:rPr>
        <w:t>Complexity in Organisation structure-</w:t>
      </w:r>
      <w:r w:rsidR="008D4951">
        <w:rPr>
          <w:rFonts w:asciiTheme="minorHAnsi" w:hAnsiTheme="minorHAnsi"/>
          <w:sz w:val="22"/>
          <w:szCs w:val="22"/>
        </w:rPr>
        <w:t>In organization where there are number of managerial levels, communication gets delayed, chances of communication getting distorted are more the number of filtering points is more.</w:t>
      </w:r>
    </w:p>
    <w:p w:rsidR="008D4951" w:rsidRDefault="008D4951" w:rsidP="00B90088">
      <w:pPr>
        <w:pStyle w:val="BodyText"/>
        <w:numPr>
          <w:ilvl w:val="0"/>
          <w:numId w:val="36"/>
        </w:numPr>
        <w:spacing w:before="13"/>
        <w:ind w:left="720"/>
        <w:jc w:val="both"/>
        <w:rPr>
          <w:rFonts w:asciiTheme="minorHAnsi" w:hAnsiTheme="minorHAnsi"/>
          <w:sz w:val="22"/>
          <w:szCs w:val="22"/>
        </w:rPr>
      </w:pPr>
      <w:r>
        <w:rPr>
          <w:rFonts w:asciiTheme="minorHAnsi" w:hAnsiTheme="minorHAnsi"/>
          <w:b/>
          <w:sz w:val="22"/>
          <w:szCs w:val="22"/>
        </w:rPr>
        <w:t xml:space="preserve">Organisational </w:t>
      </w:r>
      <w:r w:rsidR="00BD3E8C">
        <w:rPr>
          <w:rFonts w:asciiTheme="minorHAnsi" w:hAnsiTheme="minorHAnsi"/>
          <w:b/>
          <w:sz w:val="22"/>
          <w:szCs w:val="22"/>
        </w:rPr>
        <w:t>Facilities-</w:t>
      </w:r>
      <w:r w:rsidR="00BD3E8C" w:rsidRPr="00DB0F99">
        <w:rPr>
          <w:rFonts w:asciiTheme="minorHAnsi" w:hAnsiTheme="minorHAnsi"/>
          <w:sz w:val="22"/>
          <w:szCs w:val="22"/>
        </w:rPr>
        <w:t xml:space="preserve"> Organisational facilities provided for smooth, adequate, clear and timely flow of communication may take a number of forms</w:t>
      </w:r>
      <w:r w:rsidR="001A5F72" w:rsidRPr="00DB0F99">
        <w:rPr>
          <w:rFonts w:asciiTheme="minorHAnsi" w:hAnsiTheme="minorHAnsi"/>
          <w:sz w:val="22"/>
          <w:szCs w:val="22"/>
        </w:rPr>
        <w:t>.</w:t>
      </w:r>
    </w:p>
    <w:p w:rsidR="00DB0F99" w:rsidRDefault="00DB0F99" w:rsidP="00DB0F99">
      <w:pPr>
        <w:pStyle w:val="BodyText"/>
        <w:spacing w:before="13"/>
        <w:jc w:val="both"/>
        <w:rPr>
          <w:rFonts w:asciiTheme="minorHAnsi" w:hAnsiTheme="minorHAnsi"/>
          <w:sz w:val="22"/>
          <w:szCs w:val="22"/>
        </w:rPr>
      </w:pPr>
    </w:p>
    <w:p w:rsidR="00DB0F99" w:rsidRPr="00A164EC" w:rsidRDefault="00DB0F99" w:rsidP="00DB0F99">
      <w:pPr>
        <w:pStyle w:val="BodyText"/>
        <w:numPr>
          <w:ilvl w:val="0"/>
          <w:numId w:val="35"/>
        </w:numPr>
        <w:spacing w:before="13"/>
        <w:jc w:val="both"/>
        <w:rPr>
          <w:rFonts w:asciiTheme="minorHAnsi" w:hAnsiTheme="minorHAnsi"/>
          <w:sz w:val="22"/>
          <w:szCs w:val="22"/>
        </w:rPr>
      </w:pPr>
      <w:r w:rsidRPr="00DB0F99">
        <w:rPr>
          <w:rFonts w:asciiTheme="minorHAnsi" w:hAnsiTheme="minorHAnsi"/>
          <w:b/>
          <w:sz w:val="22"/>
          <w:szCs w:val="22"/>
        </w:rPr>
        <w:t>Personal Barriers</w:t>
      </w:r>
      <w:r>
        <w:rPr>
          <w:rFonts w:asciiTheme="minorHAnsi" w:hAnsiTheme="minorHAnsi"/>
          <w:b/>
          <w:sz w:val="22"/>
          <w:szCs w:val="22"/>
        </w:rPr>
        <w:t xml:space="preserve">- </w:t>
      </w:r>
      <w:r w:rsidRPr="00A164EC">
        <w:rPr>
          <w:rFonts w:asciiTheme="minorHAnsi" w:hAnsiTheme="minorHAnsi"/>
          <w:sz w:val="22"/>
          <w:szCs w:val="22"/>
        </w:rPr>
        <w:t>When the organizational factors discussed above are, no doubt, important influences operating on communication, a host of factors internal to the two parties- sender and receiver- to this process also exert important influences on its operation, as communication is basically an interpersonal process. Here, for the sake of convenience in the analysis, these barriers have been analysed separately and these are relevant in the case of downward and upward communication.</w:t>
      </w:r>
    </w:p>
    <w:p w:rsidR="009741FD" w:rsidRPr="0090653B" w:rsidRDefault="00DB0F99" w:rsidP="00A164EC">
      <w:pPr>
        <w:pStyle w:val="BodyText"/>
        <w:numPr>
          <w:ilvl w:val="0"/>
          <w:numId w:val="36"/>
        </w:numPr>
        <w:spacing w:before="13"/>
        <w:jc w:val="both"/>
        <w:rPr>
          <w:rFonts w:ascii="Calibri" w:eastAsia="Calibri" w:hAnsi="Calibri" w:cs="Calibri"/>
          <w:b/>
          <w:bCs/>
          <w:sz w:val="26"/>
          <w:szCs w:val="26"/>
        </w:rPr>
      </w:pPr>
      <w:r w:rsidRPr="00A164EC">
        <w:rPr>
          <w:rFonts w:asciiTheme="minorHAnsi" w:hAnsiTheme="minorHAnsi"/>
          <w:b/>
          <w:sz w:val="22"/>
          <w:szCs w:val="22"/>
        </w:rPr>
        <w:t xml:space="preserve">Barriers in Superiors- </w:t>
      </w:r>
      <w:r w:rsidR="00A164EC">
        <w:rPr>
          <w:rFonts w:ascii="Calibri" w:eastAsia="Calibri" w:hAnsi="Calibri" w:cs="Calibri"/>
          <w:b/>
          <w:bCs/>
          <w:sz w:val="26"/>
          <w:szCs w:val="26"/>
        </w:rPr>
        <w:t xml:space="preserve"> </w:t>
      </w:r>
      <w:r w:rsidRPr="00A164EC">
        <w:rPr>
          <w:rFonts w:asciiTheme="minorHAnsi" w:hAnsiTheme="minorHAnsi"/>
          <w:sz w:val="22"/>
          <w:szCs w:val="22"/>
        </w:rPr>
        <w:t xml:space="preserve">Attitude of </w:t>
      </w:r>
      <w:r w:rsidR="00A164EC" w:rsidRPr="00A164EC">
        <w:rPr>
          <w:rFonts w:asciiTheme="minorHAnsi" w:hAnsiTheme="minorHAnsi"/>
          <w:sz w:val="22"/>
          <w:szCs w:val="22"/>
        </w:rPr>
        <w:t>Superiors</w:t>
      </w:r>
      <w:r w:rsidR="00A164EC">
        <w:rPr>
          <w:rFonts w:asciiTheme="minorHAnsi" w:hAnsiTheme="minorHAnsi"/>
          <w:sz w:val="22"/>
          <w:szCs w:val="22"/>
        </w:rPr>
        <w:t xml:space="preserve">, Fear of </w:t>
      </w:r>
      <w:r w:rsidR="0090653B">
        <w:rPr>
          <w:rFonts w:asciiTheme="minorHAnsi" w:hAnsiTheme="minorHAnsi"/>
          <w:sz w:val="22"/>
          <w:szCs w:val="22"/>
        </w:rPr>
        <w:t>Challenge to opportunity, lack of confidence in Subordinates, Ignoring Communication, lack of time, lack of awareness.</w:t>
      </w:r>
    </w:p>
    <w:p w:rsidR="0090653B" w:rsidRPr="00A164EC" w:rsidRDefault="0090653B" w:rsidP="00A164EC">
      <w:pPr>
        <w:pStyle w:val="BodyText"/>
        <w:numPr>
          <w:ilvl w:val="0"/>
          <w:numId w:val="36"/>
        </w:numPr>
        <w:spacing w:before="13"/>
        <w:jc w:val="both"/>
        <w:rPr>
          <w:rFonts w:ascii="Calibri" w:eastAsia="Calibri" w:hAnsi="Calibri" w:cs="Calibri"/>
          <w:b/>
          <w:bCs/>
          <w:sz w:val="26"/>
          <w:szCs w:val="26"/>
        </w:rPr>
      </w:pPr>
      <w:r>
        <w:rPr>
          <w:rFonts w:asciiTheme="minorHAnsi" w:hAnsiTheme="minorHAnsi"/>
          <w:b/>
          <w:sz w:val="22"/>
          <w:szCs w:val="22"/>
        </w:rPr>
        <w:t xml:space="preserve">Barriers in Subordinates- </w:t>
      </w:r>
      <w:r w:rsidRPr="00FE6DDA">
        <w:rPr>
          <w:rFonts w:asciiTheme="minorHAnsi" w:hAnsiTheme="minorHAnsi"/>
          <w:sz w:val="22"/>
          <w:szCs w:val="22"/>
        </w:rPr>
        <w:t>Unwillingness to Communicate, lack of proper incentive.</w:t>
      </w:r>
    </w:p>
    <w:p w:rsidR="0095507D" w:rsidRDefault="0095507D" w:rsidP="00FE6DDA">
      <w:pPr>
        <w:pStyle w:val="BodyText"/>
        <w:tabs>
          <w:tab w:val="left" w:pos="3844"/>
        </w:tabs>
        <w:spacing w:before="13"/>
        <w:jc w:val="both"/>
        <w:rPr>
          <w:rFonts w:asciiTheme="minorHAnsi" w:hAnsiTheme="minorHAnsi"/>
          <w:b/>
          <w:sz w:val="22"/>
          <w:szCs w:val="22"/>
          <w:u w:val="single"/>
        </w:rPr>
      </w:pPr>
      <w:r>
        <w:rPr>
          <w:rFonts w:ascii="Calibri" w:eastAsia="Calibri" w:hAnsi="Calibri" w:cs="Calibri"/>
          <w:b/>
          <w:bCs/>
          <w:sz w:val="26"/>
          <w:szCs w:val="26"/>
        </w:rPr>
        <w:t xml:space="preserve"> </w:t>
      </w:r>
      <w:r w:rsidR="00270FBC">
        <w:rPr>
          <w:rFonts w:asciiTheme="minorHAnsi" w:hAnsiTheme="minorHAnsi"/>
          <w:b/>
          <w:sz w:val="22"/>
          <w:szCs w:val="22"/>
          <w:u w:val="single"/>
        </w:rPr>
        <w:t>Overcoming Barriers</w:t>
      </w:r>
    </w:p>
    <w:p w:rsidR="00FE6DDA" w:rsidRDefault="00FE6DDA" w:rsidP="00FE6DDA">
      <w:pPr>
        <w:pStyle w:val="BodyText"/>
        <w:tabs>
          <w:tab w:val="left" w:pos="3844"/>
        </w:tabs>
        <w:spacing w:before="13"/>
        <w:jc w:val="both"/>
        <w:rPr>
          <w:rFonts w:asciiTheme="minorHAnsi" w:hAnsiTheme="minorHAnsi"/>
          <w:b/>
          <w:sz w:val="22"/>
          <w:szCs w:val="22"/>
          <w:u w:val="single"/>
        </w:rPr>
      </w:pPr>
    </w:p>
    <w:p w:rsidR="001443BB" w:rsidRDefault="00270FBC" w:rsidP="001443BB">
      <w:pPr>
        <w:pStyle w:val="BodyText"/>
        <w:spacing w:before="13"/>
        <w:jc w:val="both"/>
        <w:rPr>
          <w:rFonts w:asciiTheme="minorHAnsi" w:hAnsiTheme="minorHAnsi"/>
          <w:b/>
          <w:sz w:val="22"/>
          <w:szCs w:val="22"/>
        </w:rPr>
      </w:pPr>
      <w:r w:rsidRPr="00270FBC">
        <w:rPr>
          <w:rFonts w:asciiTheme="minorHAnsi" w:hAnsiTheme="minorHAnsi"/>
          <w:b/>
          <w:sz w:val="22"/>
          <w:szCs w:val="22"/>
        </w:rPr>
        <w:t xml:space="preserve">Q. </w:t>
      </w:r>
      <w:r w:rsidR="001443BB">
        <w:rPr>
          <w:rFonts w:asciiTheme="minorHAnsi" w:hAnsiTheme="minorHAnsi"/>
          <w:b/>
          <w:sz w:val="22"/>
          <w:szCs w:val="22"/>
        </w:rPr>
        <w:t>What steps can be taken to overcome these barriers?</w:t>
      </w:r>
    </w:p>
    <w:p w:rsidR="00270FBC" w:rsidRDefault="00270FBC" w:rsidP="00270FBC">
      <w:pPr>
        <w:pStyle w:val="BodyText"/>
        <w:tabs>
          <w:tab w:val="left" w:pos="1953"/>
        </w:tabs>
        <w:spacing w:before="13"/>
        <w:jc w:val="both"/>
        <w:rPr>
          <w:rFonts w:asciiTheme="minorHAnsi" w:hAnsiTheme="minorHAnsi"/>
          <w:sz w:val="22"/>
          <w:szCs w:val="22"/>
        </w:rPr>
      </w:pPr>
    </w:p>
    <w:p w:rsidR="00270FBC" w:rsidRPr="00270FBC" w:rsidRDefault="00270FBC" w:rsidP="00270FBC">
      <w:pPr>
        <w:jc w:val="both"/>
        <w:rPr>
          <w:rFonts w:eastAsia="PMingLiU" w:cs="PMingLiU"/>
          <w:lang w:val="en-US" w:eastAsia="en-US"/>
        </w:rPr>
      </w:pPr>
      <w:r w:rsidRPr="00270FBC">
        <w:rPr>
          <w:rFonts w:eastAsia="PMingLiU" w:cs="PMingLiU"/>
          <w:lang w:val="en-US" w:eastAsia="en-US"/>
        </w:rPr>
        <w:t>In order to overcome barriers to effective communication and understand the true meaning of the message that comes through a particular communication, we need to filter the messages.</w:t>
      </w:r>
    </w:p>
    <w:p w:rsidR="00270FBC" w:rsidRPr="00270FBC" w:rsidRDefault="00270FBC" w:rsidP="00270FBC">
      <w:pPr>
        <w:pStyle w:val="BodyText"/>
        <w:spacing w:before="13"/>
        <w:jc w:val="both"/>
        <w:rPr>
          <w:rFonts w:asciiTheme="minorHAnsi" w:hAnsiTheme="minorHAnsi"/>
          <w:sz w:val="22"/>
          <w:szCs w:val="22"/>
        </w:rPr>
      </w:pPr>
      <w:r w:rsidRPr="00270FBC">
        <w:rPr>
          <w:rFonts w:asciiTheme="minorHAnsi" w:hAnsiTheme="minorHAnsi"/>
          <w:sz w:val="22"/>
          <w:szCs w:val="22"/>
        </w:rPr>
        <w:t>IDENTIFYING COMMUNICATION FILTERS</w:t>
      </w:r>
    </w:p>
    <w:p w:rsidR="00270FBC" w:rsidRPr="00270FBC" w:rsidRDefault="00270FBC" w:rsidP="00270FBC">
      <w:pPr>
        <w:pStyle w:val="BodyText"/>
        <w:spacing w:before="13"/>
        <w:jc w:val="both"/>
        <w:rPr>
          <w:rFonts w:asciiTheme="minorHAnsi" w:hAnsiTheme="minorHAnsi"/>
          <w:sz w:val="22"/>
          <w:szCs w:val="22"/>
        </w:rPr>
      </w:pPr>
      <w:r w:rsidRPr="00270FBC">
        <w:rPr>
          <w:rFonts w:asciiTheme="minorHAnsi" w:hAnsiTheme="minorHAnsi"/>
          <w:sz w:val="22"/>
          <w:szCs w:val="22"/>
        </w:rPr>
        <w:t>When you filter the coffee, grounds are left on the filter paper and only the liquid goes into the jug. A similar thing happens with communication. There are three types of filters which only allow a portion of the message to get through. As a result, we only receive part of the message and, often, only the part that we want to hear.</w:t>
      </w:r>
    </w:p>
    <w:p w:rsidR="00270FBC" w:rsidRPr="00270FBC" w:rsidRDefault="00270FBC" w:rsidP="00AD1283">
      <w:pPr>
        <w:pStyle w:val="BodyText"/>
        <w:tabs>
          <w:tab w:val="left" w:pos="720"/>
          <w:tab w:val="left" w:pos="1152"/>
        </w:tabs>
        <w:spacing w:before="13"/>
        <w:jc w:val="both"/>
        <w:rPr>
          <w:rFonts w:asciiTheme="minorHAnsi" w:hAnsiTheme="minorHAnsi"/>
          <w:sz w:val="22"/>
          <w:szCs w:val="22"/>
        </w:rPr>
      </w:pPr>
      <w:r w:rsidRPr="00270FBC">
        <w:rPr>
          <w:rFonts w:asciiTheme="minorHAnsi" w:hAnsiTheme="minorHAnsi"/>
          <w:sz w:val="22"/>
          <w:szCs w:val="22"/>
        </w:rPr>
        <w:tab/>
      </w:r>
      <w:r w:rsidR="00AD1283">
        <w:rPr>
          <w:rFonts w:asciiTheme="minorHAnsi" w:hAnsiTheme="minorHAnsi"/>
          <w:sz w:val="22"/>
          <w:szCs w:val="22"/>
        </w:rPr>
        <w:tab/>
      </w:r>
    </w:p>
    <w:p w:rsidR="00270FBC" w:rsidRPr="00270FBC" w:rsidRDefault="00B26558" w:rsidP="00270FBC">
      <w:pPr>
        <w:pStyle w:val="BodyText"/>
        <w:spacing w:before="13"/>
        <w:jc w:val="both"/>
        <w:rPr>
          <w:rFonts w:asciiTheme="minorHAnsi" w:hAnsiTheme="minorHAnsi"/>
          <w:sz w:val="22"/>
          <w:szCs w:val="22"/>
        </w:rPr>
      </w:pPr>
      <w:r>
        <w:rPr>
          <w:rFonts w:ascii="Calibri" w:hAnsi="Calibri" w:cs="Calibri"/>
          <w:sz w:val="22"/>
          <w:szCs w:val="22"/>
        </w:rPr>
        <w:t></w:t>
      </w:r>
      <w:r w:rsidR="00270FBC" w:rsidRPr="00270FBC">
        <w:rPr>
          <w:rFonts w:ascii="Calibri" w:hAnsi="Calibri" w:cs="Calibri"/>
          <w:sz w:val="22"/>
          <w:szCs w:val="22"/>
        </w:rPr>
        <w:t>Attention filters: Physical distractions such as the followin</w:t>
      </w:r>
      <w:r w:rsidR="00270FBC" w:rsidRPr="00270FBC">
        <w:rPr>
          <w:rFonts w:asciiTheme="minorHAnsi" w:hAnsiTheme="minorHAnsi"/>
          <w:sz w:val="22"/>
          <w:szCs w:val="22"/>
        </w:rPr>
        <w:t>g:</w:t>
      </w:r>
    </w:p>
    <w:p w:rsidR="00270FBC" w:rsidRPr="00270FBC" w:rsidRDefault="00B26558" w:rsidP="00270FBC">
      <w:pPr>
        <w:pStyle w:val="BodyText"/>
        <w:spacing w:before="13"/>
        <w:jc w:val="both"/>
        <w:rPr>
          <w:rFonts w:asciiTheme="minorHAnsi" w:hAnsiTheme="minorHAnsi"/>
          <w:sz w:val="22"/>
          <w:szCs w:val="22"/>
        </w:rPr>
      </w:pPr>
      <w:r>
        <w:rPr>
          <w:rFonts w:asciiTheme="minorHAnsi" w:hAnsiTheme="minorHAnsi"/>
          <w:sz w:val="22"/>
          <w:szCs w:val="22"/>
        </w:rPr>
        <w:t>•</w:t>
      </w:r>
      <w:r w:rsidR="00270FBC" w:rsidRPr="00270FBC">
        <w:rPr>
          <w:rFonts w:asciiTheme="minorHAnsi" w:hAnsiTheme="minorHAnsi"/>
          <w:sz w:val="22"/>
          <w:szCs w:val="22"/>
        </w:rPr>
        <w:t>Noise: other people talking, telephones ringing, traffic, music.</w:t>
      </w:r>
    </w:p>
    <w:p w:rsidR="00270FBC" w:rsidRPr="00270FBC" w:rsidRDefault="00B26558" w:rsidP="00270FBC">
      <w:pPr>
        <w:pStyle w:val="BodyText"/>
        <w:spacing w:before="13"/>
        <w:jc w:val="both"/>
        <w:rPr>
          <w:rFonts w:asciiTheme="minorHAnsi" w:hAnsiTheme="minorHAnsi"/>
          <w:sz w:val="22"/>
          <w:szCs w:val="22"/>
        </w:rPr>
      </w:pPr>
      <w:r>
        <w:rPr>
          <w:rFonts w:asciiTheme="minorHAnsi" w:hAnsiTheme="minorHAnsi"/>
          <w:sz w:val="22"/>
          <w:szCs w:val="22"/>
        </w:rPr>
        <w:t>•</w:t>
      </w:r>
      <w:r w:rsidR="00270FBC" w:rsidRPr="00270FBC">
        <w:rPr>
          <w:rFonts w:asciiTheme="minorHAnsi" w:hAnsiTheme="minorHAnsi"/>
          <w:sz w:val="22"/>
          <w:szCs w:val="22"/>
        </w:rPr>
        <w:t>Environment: too hot/cold, poor lighting.</w:t>
      </w:r>
    </w:p>
    <w:p w:rsidR="00270FBC" w:rsidRPr="00270FBC" w:rsidRDefault="00B26558" w:rsidP="00270FBC">
      <w:pPr>
        <w:pStyle w:val="BodyText"/>
        <w:spacing w:before="13"/>
        <w:jc w:val="both"/>
        <w:rPr>
          <w:rFonts w:asciiTheme="minorHAnsi" w:hAnsiTheme="minorHAnsi"/>
          <w:sz w:val="22"/>
          <w:szCs w:val="22"/>
        </w:rPr>
      </w:pPr>
      <w:r>
        <w:rPr>
          <w:rFonts w:asciiTheme="minorHAnsi" w:hAnsiTheme="minorHAnsi"/>
          <w:sz w:val="22"/>
          <w:szCs w:val="22"/>
        </w:rPr>
        <w:t>•</w:t>
      </w:r>
      <w:r w:rsidR="00270FBC" w:rsidRPr="00270FBC">
        <w:rPr>
          <w:rFonts w:asciiTheme="minorHAnsi" w:hAnsiTheme="minorHAnsi"/>
          <w:sz w:val="22"/>
          <w:szCs w:val="22"/>
        </w:rPr>
        <w:t>Interruptions: people, telephones.</w:t>
      </w:r>
    </w:p>
    <w:p w:rsidR="00270FBC" w:rsidRPr="00270FBC" w:rsidRDefault="00B26558" w:rsidP="00270FBC">
      <w:pPr>
        <w:pStyle w:val="BodyText"/>
        <w:spacing w:before="13"/>
        <w:jc w:val="both"/>
        <w:rPr>
          <w:rFonts w:asciiTheme="minorHAnsi" w:hAnsiTheme="minorHAnsi"/>
          <w:sz w:val="22"/>
          <w:szCs w:val="22"/>
        </w:rPr>
      </w:pPr>
      <w:r>
        <w:rPr>
          <w:rFonts w:asciiTheme="minorHAnsi" w:hAnsiTheme="minorHAnsi"/>
          <w:sz w:val="22"/>
          <w:szCs w:val="22"/>
        </w:rPr>
        <w:t>•</w:t>
      </w:r>
      <w:r w:rsidR="00270FBC" w:rsidRPr="00270FBC">
        <w:rPr>
          <w:rFonts w:asciiTheme="minorHAnsi" w:hAnsiTheme="minorHAnsi"/>
          <w:sz w:val="22"/>
          <w:szCs w:val="22"/>
        </w:rPr>
        <w:t>Timing: trying to talk to someone when they are about to go somewhere or are  in the middle of a job.</w:t>
      </w:r>
    </w:p>
    <w:p w:rsidR="00270FBC" w:rsidRPr="00270FBC" w:rsidRDefault="00B26558" w:rsidP="00270FBC">
      <w:pPr>
        <w:pStyle w:val="BodyText"/>
        <w:spacing w:before="13"/>
        <w:jc w:val="both"/>
        <w:rPr>
          <w:rFonts w:asciiTheme="minorHAnsi" w:hAnsiTheme="minorHAnsi" w:cs="Calibri"/>
          <w:sz w:val="22"/>
          <w:szCs w:val="22"/>
        </w:rPr>
      </w:pPr>
      <w:r>
        <w:rPr>
          <w:rFonts w:ascii="Calibri" w:hAnsi="Calibri" w:cs="Calibri"/>
          <w:sz w:val="22"/>
          <w:szCs w:val="22"/>
        </w:rPr>
        <w:t></w:t>
      </w:r>
      <w:r w:rsidR="00270FBC" w:rsidRPr="00270FBC">
        <w:rPr>
          <w:rFonts w:ascii="Calibri" w:hAnsi="Calibri" w:cs="Calibri"/>
          <w:sz w:val="22"/>
          <w:szCs w:val="22"/>
        </w:rPr>
        <w:t>Emotional filters: These are inherent in the speaker and probably unknown to    the other person:</w:t>
      </w:r>
    </w:p>
    <w:p w:rsidR="00270FBC" w:rsidRPr="00270FBC" w:rsidRDefault="00B26558" w:rsidP="00270FBC">
      <w:pPr>
        <w:pStyle w:val="BodyText"/>
        <w:spacing w:before="13"/>
        <w:jc w:val="both"/>
        <w:rPr>
          <w:rFonts w:asciiTheme="minorHAnsi" w:hAnsiTheme="minorHAnsi"/>
          <w:sz w:val="22"/>
          <w:szCs w:val="22"/>
        </w:rPr>
      </w:pPr>
      <w:r>
        <w:rPr>
          <w:rFonts w:asciiTheme="minorHAnsi" w:hAnsiTheme="minorHAnsi"/>
          <w:sz w:val="22"/>
          <w:szCs w:val="22"/>
        </w:rPr>
        <w:t>•</w:t>
      </w:r>
      <w:r w:rsidR="00270FBC" w:rsidRPr="00270FBC">
        <w:rPr>
          <w:rFonts w:asciiTheme="minorHAnsi" w:hAnsiTheme="minorHAnsi"/>
          <w:sz w:val="22"/>
          <w:szCs w:val="22"/>
        </w:rPr>
        <w:t>Prejudice: dislike of the other person (pre-conceived notion), the way they are dressed, the message itself.</w:t>
      </w:r>
    </w:p>
    <w:p w:rsidR="00270FBC" w:rsidRPr="00270FBC" w:rsidRDefault="00B26558" w:rsidP="00270FBC">
      <w:pPr>
        <w:pStyle w:val="BodyText"/>
        <w:spacing w:before="13"/>
        <w:jc w:val="both"/>
        <w:rPr>
          <w:rFonts w:asciiTheme="minorHAnsi" w:hAnsiTheme="minorHAnsi"/>
          <w:sz w:val="22"/>
          <w:szCs w:val="22"/>
        </w:rPr>
      </w:pPr>
      <w:r>
        <w:rPr>
          <w:rFonts w:asciiTheme="minorHAnsi" w:hAnsiTheme="minorHAnsi"/>
          <w:sz w:val="22"/>
          <w:szCs w:val="22"/>
        </w:rPr>
        <w:t>•</w:t>
      </w:r>
      <w:r w:rsidR="00270FBC" w:rsidRPr="00270FBC">
        <w:rPr>
          <w:rFonts w:asciiTheme="minorHAnsi" w:hAnsiTheme="minorHAnsi"/>
          <w:sz w:val="22"/>
          <w:szCs w:val="22"/>
        </w:rPr>
        <w:t>Status: the other person is higher or lower in the organisation hierarchy, which can affect the way in which you speak and listen to them.</w:t>
      </w:r>
    </w:p>
    <w:p w:rsidR="00270FBC" w:rsidRPr="00270FBC" w:rsidRDefault="00B26558" w:rsidP="00270FBC">
      <w:pPr>
        <w:pStyle w:val="BodyText"/>
        <w:spacing w:before="13"/>
        <w:jc w:val="both"/>
        <w:rPr>
          <w:rFonts w:asciiTheme="minorHAnsi" w:hAnsiTheme="minorHAnsi"/>
          <w:sz w:val="22"/>
          <w:szCs w:val="22"/>
        </w:rPr>
      </w:pPr>
      <w:r>
        <w:rPr>
          <w:rFonts w:asciiTheme="minorHAnsi" w:hAnsiTheme="minorHAnsi"/>
          <w:sz w:val="22"/>
          <w:szCs w:val="22"/>
        </w:rPr>
        <w:t>•</w:t>
      </w:r>
      <w:r w:rsidR="00270FBC" w:rsidRPr="00270FBC">
        <w:rPr>
          <w:rFonts w:asciiTheme="minorHAnsi" w:hAnsiTheme="minorHAnsi"/>
          <w:sz w:val="22"/>
          <w:szCs w:val="22"/>
        </w:rPr>
        <w:t>Experience: If previous communication with a person has resulted in an unpleasant experience, you will be wary when approaching them next time, not willing to repeat the experience.</w:t>
      </w:r>
    </w:p>
    <w:p w:rsidR="00270FBC" w:rsidRPr="00270FBC" w:rsidRDefault="00B26558" w:rsidP="00270FBC">
      <w:pPr>
        <w:pStyle w:val="BodyText"/>
        <w:spacing w:before="13"/>
        <w:jc w:val="both"/>
        <w:rPr>
          <w:rFonts w:asciiTheme="minorHAnsi" w:hAnsiTheme="minorHAnsi"/>
          <w:sz w:val="22"/>
          <w:szCs w:val="22"/>
        </w:rPr>
      </w:pPr>
      <w:r>
        <w:rPr>
          <w:rFonts w:asciiTheme="minorHAnsi" w:hAnsiTheme="minorHAnsi"/>
          <w:sz w:val="22"/>
          <w:szCs w:val="22"/>
        </w:rPr>
        <w:t>•</w:t>
      </w:r>
      <w:r w:rsidR="00270FBC" w:rsidRPr="00270FBC">
        <w:rPr>
          <w:rFonts w:asciiTheme="minorHAnsi" w:hAnsiTheme="minorHAnsi"/>
          <w:sz w:val="22"/>
          <w:szCs w:val="22"/>
        </w:rPr>
        <w:t>Assumptions: assuming what the message will be and thus not listening properly.</w:t>
      </w:r>
    </w:p>
    <w:p w:rsidR="00270FBC" w:rsidRPr="00270FBC" w:rsidRDefault="00B26558" w:rsidP="00270FBC">
      <w:pPr>
        <w:pStyle w:val="BodyText"/>
        <w:spacing w:before="13"/>
        <w:jc w:val="both"/>
        <w:rPr>
          <w:rFonts w:asciiTheme="minorHAnsi" w:hAnsiTheme="minorHAnsi"/>
          <w:sz w:val="22"/>
          <w:szCs w:val="22"/>
        </w:rPr>
      </w:pPr>
      <w:r>
        <w:rPr>
          <w:rFonts w:asciiTheme="minorHAnsi" w:hAnsiTheme="minorHAnsi"/>
          <w:sz w:val="22"/>
          <w:szCs w:val="22"/>
        </w:rPr>
        <w:t>•</w:t>
      </w:r>
      <w:r w:rsidR="00270FBC" w:rsidRPr="00270FBC">
        <w:rPr>
          <w:rFonts w:asciiTheme="minorHAnsi" w:hAnsiTheme="minorHAnsi"/>
          <w:sz w:val="22"/>
          <w:szCs w:val="22"/>
        </w:rPr>
        <w:t xml:space="preserve">Values and beliefs: We all have our own codes regarding morals, religion, and politics and so on. If </w:t>
      </w:r>
      <w:r w:rsidR="00270FBC" w:rsidRPr="00270FBC">
        <w:rPr>
          <w:rFonts w:asciiTheme="minorHAnsi" w:hAnsiTheme="minorHAnsi"/>
          <w:sz w:val="22"/>
          <w:szCs w:val="22"/>
        </w:rPr>
        <w:lastRenderedPageBreak/>
        <w:t>the message transgresses these standards, we are likely to switch off.</w:t>
      </w:r>
    </w:p>
    <w:p w:rsidR="00270FBC" w:rsidRPr="00270FBC" w:rsidRDefault="00B26558" w:rsidP="00270FBC">
      <w:pPr>
        <w:pStyle w:val="BodyText"/>
        <w:spacing w:before="13"/>
        <w:jc w:val="both"/>
        <w:rPr>
          <w:rFonts w:asciiTheme="minorHAnsi" w:hAnsiTheme="minorHAnsi" w:cs="Calibri"/>
          <w:sz w:val="22"/>
          <w:szCs w:val="22"/>
        </w:rPr>
      </w:pPr>
      <w:r>
        <w:rPr>
          <w:rFonts w:ascii="Calibri" w:hAnsi="Calibri" w:cs="Calibri"/>
          <w:sz w:val="22"/>
          <w:szCs w:val="22"/>
        </w:rPr>
        <w:t></w:t>
      </w:r>
      <w:r w:rsidR="00270FBC" w:rsidRPr="00270FBC">
        <w:rPr>
          <w:rFonts w:ascii="Calibri" w:hAnsi="Calibri" w:cs="Calibri"/>
          <w:sz w:val="22"/>
          <w:szCs w:val="22"/>
        </w:rPr>
        <w:t>Word filters: Certain words and phrases can cause us to stop listening to the person who utters them:</w:t>
      </w:r>
    </w:p>
    <w:p w:rsidR="00270FBC" w:rsidRPr="00270FBC" w:rsidRDefault="00B26558" w:rsidP="00270FBC">
      <w:pPr>
        <w:pStyle w:val="BodyText"/>
        <w:spacing w:before="13"/>
        <w:jc w:val="both"/>
        <w:rPr>
          <w:rFonts w:asciiTheme="minorHAnsi" w:hAnsiTheme="minorHAnsi"/>
          <w:sz w:val="22"/>
          <w:szCs w:val="22"/>
        </w:rPr>
      </w:pPr>
      <w:r>
        <w:rPr>
          <w:rFonts w:asciiTheme="minorHAnsi" w:hAnsiTheme="minorHAnsi"/>
          <w:sz w:val="22"/>
          <w:szCs w:val="22"/>
        </w:rPr>
        <w:t>•</w:t>
      </w:r>
      <w:r w:rsidR="00270FBC" w:rsidRPr="00270FBC">
        <w:rPr>
          <w:rFonts w:asciiTheme="minorHAnsi" w:hAnsiTheme="minorHAnsi"/>
          <w:sz w:val="22"/>
          <w:szCs w:val="22"/>
        </w:rPr>
        <w:t>Criticism: Few of us like to be criticized: “That was the  wrong  way  to  tackle  the problem!”</w:t>
      </w:r>
    </w:p>
    <w:p w:rsidR="00270FBC" w:rsidRPr="00270FBC" w:rsidRDefault="00B26558" w:rsidP="00270FBC">
      <w:pPr>
        <w:pStyle w:val="BodyText"/>
        <w:spacing w:before="13"/>
        <w:jc w:val="both"/>
        <w:rPr>
          <w:rFonts w:asciiTheme="minorHAnsi" w:hAnsiTheme="minorHAnsi"/>
          <w:sz w:val="22"/>
          <w:szCs w:val="22"/>
        </w:rPr>
      </w:pPr>
      <w:r>
        <w:rPr>
          <w:rFonts w:asciiTheme="minorHAnsi" w:hAnsiTheme="minorHAnsi"/>
          <w:sz w:val="22"/>
          <w:szCs w:val="22"/>
        </w:rPr>
        <w:t>•</w:t>
      </w:r>
      <w:r w:rsidR="00270FBC" w:rsidRPr="00270FBC">
        <w:rPr>
          <w:rFonts w:asciiTheme="minorHAnsi" w:hAnsiTheme="minorHAnsi"/>
          <w:sz w:val="22"/>
          <w:szCs w:val="22"/>
        </w:rPr>
        <w:t>Moralizing: “You shouldn’t have done that!”</w:t>
      </w:r>
    </w:p>
    <w:p w:rsidR="00270FBC" w:rsidRPr="00270FBC" w:rsidRDefault="00B26558" w:rsidP="00270FBC">
      <w:pPr>
        <w:pStyle w:val="BodyText"/>
        <w:spacing w:before="13"/>
        <w:jc w:val="both"/>
        <w:rPr>
          <w:rFonts w:asciiTheme="minorHAnsi" w:hAnsiTheme="minorHAnsi"/>
          <w:sz w:val="22"/>
          <w:szCs w:val="22"/>
        </w:rPr>
      </w:pPr>
      <w:r>
        <w:rPr>
          <w:rFonts w:asciiTheme="minorHAnsi" w:hAnsiTheme="minorHAnsi"/>
          <w:sz w:val="22"/>
          <w:szCs w:val="22"/>
        </w:rPr>
        <w:t>•</w:t>
      </w:r>
      <w:r w:rsidR="00270FBC" w:rsidRPr="00270FBC">
        <w:rPr>
          <w:rFonts w:asciiTheme="minorHAnsi" w:hAnsiTheme="minorHAnsi"/>
          <w:sz w:val="22"/>
          <w:szCs w:val="22"/>
        </w:rPr>
        <w:t>Ordering: “I want the report on my desk by Thursday afternoon without fail”.</w:t>
      </w:r>
    </w:p>
    <w:p w:rsidR="00270FBC" w:rsidRPr="00270FBC" w:rsidRDefault="00B26558" w:rsidP="00270FBC">
      <w:pPr>
        <w:pStyle w:val="BodyText"/>
        <w:spacing w:before="13"/>
        <w:jc w:val="both"/>
        <w:rPr>
          <w:rFonts w:asciiTheme="minorHAnsi" w:hAnsiTheme="minorHAnsi"/>
          <w:sz w:val="22"/>
          <w:szCs w:val="22"/>
        </w:rPr>
      </w:pPr>
      <w:r>
        <w:rPr>
          <w:rFonts w:asciiTheme="minorHAnsi" w:hAnsiTheme="minorHAnsi"/>
          <w:sz w:val="22"/>
          <w:szCs w:val="22"/>
        </w:rPr>
        <w:t>•</w:t>
      </w:r>
      <w:r w:rsidR="00270FBC" w:rsidRPr="00270FBC">
        <w:rPr>
          <w:rFonts w:asciiTheme="minorHAnsi" w:hAnsiTheme="minorHAnsi"/>
          <w:sz w:val="22"/>
          <w:szCs w:val="22"/>
        </w:rPr>
        <w:t>Threatening: “If you don’t do what I say, you will be in serious trouble”.</w:t>
      </w:r>
    </w:p>
    <w:p w:rsidR="00270FBC" w:rsidRPr="00270FBC" w:rsidRDefault="00B26558" w:rsidP="00270FBC">
      <w:pPr>
        <w:pStyle w:val="BodyText"/>
        <w:spacing w:before="13"/>
        <w:jc w:val="both"/>
        <w:rPr>
          <w:rFonts w:asciiTheme="minorHAnsi" w:hAnsiTheme="minorHAnsi"/>
          <w:sz w:val="22"/>
          <w:szCs w:val="22"/>
        </w:rPr>
      </w:pPr>
      <w:r>
        <w:rPr>
          <w:rFonts w:asciiTheme="minorHAnsi" w:hAnsiTheme="minorHAnsi"/>
          <w:sz w:val="22"/>
          <w:szCs w:val="22"/>
        </w:rPr>
        <w:t>•</w:t>
      </w:r>
      <w:r w:rsidR="00270FBC" w:rsidRPr="00270FBC">
        <w:rPr>
          <w:rFonts w:asciiTheme="minorHAnsi" w:hAnsiTheme="minorHAnsi"/>
          <w:sz w:val="22"/>
          <w:szCs w:val="22"/>
        </w:rPr>
        <w:t>Advising: “I suggest that you….” (People will only accept the advice that agrees with their solution. They will respond to advice with the phrase “Yes, but….”</w:t>
      </w:r>
    </w:p>
    <w:p w:rsidR="00270FBC" w:rsidRPr="00270FBC" w:rsidRDefault="00270FBC" w:rsidP="00270FBC">
      <w:pPr>
        <w:pStyle w:val="BodyText"/>
        <w:spacing w:before="13"/>
        <w:jc w:val="both"/>
        <w:rPr>
          <w:rFonts w:asciiTheme="minorHAnsi" w:hAnsiTheme="minorHAnsi"/>
          <w:sz w:val="22"/>
          <w:szCs w:val="22"/>
        </w:rPr>
      </w:pPr>
      <w:r w:rsidRPr="00270FBC">
        <w:rPr>
          <w:rFonts w:asciiTheme="minorHAnsi" w:hAnsiTheme="minorHAnsi"/>
          <w:sz w:val="22"/>
          <w:szCs w:val="22"/>
        </w:rPr>
        <w:t xml:space="preserve"> </w:t>
      </w:r>
    </w:p>
    <w:p w:rsidR="00270FBC" w:rsidRPr="00270FBC" w:rsidRDefault="00B26558" w:rsidP="00270FBC">
      <w:pPr>
        <w:pStyle w:val="BodyText"/>
        <w:spacing w:before="13"/>
        <w:jc w:val="both"/>
        <w:rPr>
          <w:rFonts w:asciiTheme="minorHAnsi" w:hAnsiTheme="minorHAnsi"/>
          <w:sz w:val="22"/>
          <w:szCs w:val="22"/>
        </w:rPr>
      </w:pPr>
      <w:r>
        <w:rPr>
          <w:rFonts w:asciiTheme="minorHAnsi" w:hAnsiTheme="minorHAnsi"/>
          <w:sz w:val="22"/>
          <w:szCs w:val="22"/>
        </w:rPr>
        <w:t>•</w:t>
      </w:r>
      <w:r w:rsidR="00270FBC" w:rsidRPr="00270FBC">
        <w:rPr>
          <w:rFonts w:asciiTheme="minorHAnsi" w:hAnsiTheme="minorHAnsi"/>
          <w:sz w:val="22"/>
          <w:szCs w:val="22"/>
        </w:rPr>
        <w:t>Logical argument: It is too difficult to argue with logic.</w:t>
      </w:r>
    </w:p>
    <w:p w:rsidR="00270FBC" w:rsidRPr="00270FBC" w:rsidRDefault="00B26558" w:rsidP="00270FBC">
      <w:pPr>
        <w:pStyle w:val="BodyText"/>
        <w:spacing w:before="13"/>
        <w:jc w:val="both"/>
        <w:rPr>
          <w:rFonts w:asciiTheme="minorHAnsi" w:hAnsiTheme="minorHAnsi"/>
          <w:sz w:val="22"/>
          <w:szCs w:val="22"/>
        </w:rPr>
      </w:pPr>
      <w:r>
        <w:rPr>
          <w:rFonts w:asciiTheme="minorHAnsi" w:hAnsiTheme="minorHAnsi"/>
          <w:sz w:val="22"/>
          <w:szCs w:val="22"/>
        </w:rPr>
        <w:t>•</w:t>
      </w:r>
      <w:r w:rsidR="00270FBC" w:rsidRPr="00270FBC">
        <w:rPr>
          <w:rFonts w:asciiTheme="minorHAnsi" w:hAnsiTheme="minorHAnsi"/>
          <w:sz w:val="22"/>
          <w:szCs w:val="22"/>
        </w:rPr>
        <w:t>Reassuring: “Never mind, everything will turn out all right in the end”.</w:t>
      </w:r>
    </w:p>
    <w:p w:rsidR="00270FBC" w:rsidRPr="00270FBC" w:rsidRDefault="00B26558" w:rsidP="00270FBC">
      <w:pPr>
        <w:pStyle w:val="BodyText"/>
        <w:spacing w:before="13"/>
        <w:jc w:val="both"/>
        <w:rPr>
          <w:rFonts w:asciiTheme="minorHAnsi" w:hAnsiTheme="minorHAnsi"/>
          <w:sz w:val="22"/>
          <w:szCs w:val="22"/>
        </w:rPr>
      </w:pPr>
      <w:r>
        <w:rPr>
          <w:rFonts w:asciiTheme="minorHAnsi" w:hAnsiTheme="minorHAnsi"/>
          <w:sz w:val="22"/>
          <w:szCs w:val="22"/>
        </w:rPr>
        <w:t>•</w:t>
      </w:r>
      <w:r w:rsidR="00270FBC" w:rsidRPr="00270FBC">
        <w:rPr>
          <w:rFonts w:asciiTheme="minorHAnsi" w:hAnsiTheme="minorHAnsi"/>
          <w:sz w:val="22"/>
          <w:szCs w:val="22"/>
        </w:rPr>
        <w:t>Diverting: “Yes all right, but as I was saying….”</w:t>
      </w:r>
    </w:p>
    <w:p w:rsidR="00270FBC" w:rsidRPr="00270FBC" w:rsidRDefault="00B26558" w:rsidP="00270FBC">
      <w:pPr>
        <w:pStyle w:val="BodyText"/>
        <w:spacing w:before="13"/>
        <w:jc w:val="both"/>
        <w:rPr>
          <w:rFonts w:asciiTheme="minorHAnsi" w:hAnsiTheme="minorHAnsi"/>
          <w:sz w:val="22"/>
          <w:szCs w:val="22"/>
        </w:rPr>
      </w:pPr>
      <w:r>
        <w:rPr>
          <w:rFonts w:asciiTheme="minorHAnsi" w:hAnsiTheme="minorHAnsi"/>
          <w:sz w:val="22"/>
          <w:szCs w:val="22"/>
        </w:rPr>
        <w:t>•</w:t>
      </w:r>
      <w:r w:rsidR="00270FBC" w:rsidRPr="00270FBC">
        <w:rPr>
          <w:rFonts w:asciiTheme="minorHAnsi" w:hAnsiTheme="minorHAnsi"/>
          <w:sz w:val="22"/>
          <w:szCs w:val="22"/>
        </w:rPr>
        <w:t>Jargon: Unless the listener understands the jargon (unfamiliar words and phrases), they will wonder what it means and will not be listening to the rest of the message.</w:t>
      </w:r>
    </w:p>
    <w:p w:rsidR="00270FBC" w:rsidRPr="00270FBC" w:rsidRDefault="00270FBC" w:rsidP="00270FBC">
      <w:pPr>
        <w:pStyle w:val="BodyText"/>
        <w:spacing w:before="13"/>
        <w:jc w:val="both"/>
        <w:rPr>
          <w:rFonts w:asciiTheme="minorHAnsi" w:hAnsiTheme="minorHAnsi"/>
          <w:sz w:val="22"/>
          <w:szCs w:val="22"/>
        </w:rPr>
      </w:pPr>
    </w:p>
    <w:p w:rsidR="00270FBC" w:rsidRPr="00270FBC" w:rsidRDefault="00270FBC" w:rsidP="00270FBC">
      <w:pPr>
        <w:pStyle w:val="BodyText"/>
        <w:spacing w:before="13"/>
        <w:jc w:val="both"/>
        <w:rPr>
          <w:rFonts w:asciiTheme="minorHAnsi" w:hAnsiTheme="minorHAnsi"/>
          <w:sz w:val="22"/>
          <w:szCs w:val="22"/>
        </w:rPr>
      </w:pPr>
      <w:r w:rsidRPr="00270FBC">
        <w:rPr>
          <w:rFonts w:asciiTheme="minorHAnsi" w:hAnsiTheme="minorHAnsi"/>
          <w:sz w:val="22"/>
          <w:szCs w:val="22"/>
        </w:rPr>
        <w:t>REDUCING THE FILTERS</w:t>
      </w:r>
    </w:p>
    <w:p w:rsidR="00270FBC" w:rsidRPr="00270FBC" w:rsidRDefault="00270FBC" w:rsidP="00270FBC">
      <w:pPr>
        <w:pStyle w:val="BodyText"/>
        <w:spacing w:before="13"/>
        <w:jc w:val="both"/>
        <w:rPr>
          <w:rFonts w:asciiTheme="minorHAnsi" w:hAnsiTheme="minorHAnsi"/>
          <w:sz w:val="22"/>
          <w:szCs w:val="22"/>
        </w:rPr>
      </w:pPr>
      <w:r w:rsidRPr="00270FBC">
        <w:rPr>
          <w:rFonts w:asciiTheme="minorHAnsi" w:hAnsiTheme="minorHAnsi"/>
          <w:sz w:val="22"/>
          <w:szCs w:val="22"/>
        </w:rPr>
        <w:t>Even one filter can reduce the effect of or distort communication but in most instances, two or more are operating at the same time. Being aware that they exist is half the battle won in reducing the effect of filters.</w:t>
      </w:r>
    </w:p>
    <w:p w:rsidR="00270FBC" w:rsidRPr="00270FBC" w:rsidRDefault="00270FBC" w:rsidP="00270FBC">
      <w:pPr>
        <w:pStyle w:val="BodyText"/>
        <w:spacing w:before="13"/>
        <w:jc w:val="both"/>
        <w:rPr>
          <w:rFonts w:asciiTheme="minorHAnsi" w:hAnsiTheme="minorHAnsi"/>
          <w:sz w:val="22"/>
          <w:szCs w:val="22"/>
        </w:rPr>
      </w:pPr>
    </w:p>
    <w:p w:rsidR="00270FBC" w:rsidRPr="00270FBC" w:rsidRDefault="00270FBC" w:rsidP="00270FBC">
      <w:pPr>
        <w:pStyle w:val="BodyText"/>
        <w:spacing w:before="13"/>
        <w:jc w:val="both"/>
        <w:rPr>
          <w:rFonts w:asciiTheme="minorHAnsi" w:hAnsiTheme="minorHAnsi"/>
          <w:sz w:val="22"/>
          <w:szCs w:val="22"/>
        </w:rPr>
      </w:pPr>
      <w:r w:rsidRPr="00270FBC">
        <w:rPr>
          <w:rFonts w:asciiTheme="minorHAnsi" w:hAnsiTheme="minorHAnsi"/>
          <w:sz w:val="22"/>
          <w:szCs w:val="22"/>
        </w:rPr>
        <w:t>It is not always possible to eliminate attention filters, but they can be reduced. If the proposed conversation will take more than a few minutes, find somewhere quiet to hold   it and let it be known that you want no interruptions. It is simple enough to get your timing right. If someone approaches you at an inconvenient time, politely tell them so and arrange to meet later.</w:t>
      </w:r>
    </w:p>
    <w:p w:rsidR="00270FBC" w:rsidRPr="00270FBC" w:rsidRDefault="00270FBC" w:rsidP="00270FBC">
      <w:pPr>
        <w:pStyle w:val="BodyText"/>
        <w:spacing w:before="13"/>
        <w:jc w:val="both"/>
        <w:rPr>
          <w:rFonts w:asciiTheme="minorHAnsi" w:hAnsiTheme="minorHAnsi"/>
          <w:sz w:val="22"/>
          <w:szCs w:val="22"/>
        </w:rPr>
      </w:pPr>
    </w:p>
    <w:p w:rsidR="00270FBC" w:rsidRPr="00270FBC" w:rsidRDefault="00270FBC" w:rsidP="00270FBC">
      <w:pPr>
        <w:pStyle w:val="BodyText"/>
        <w:spacing w:before="13"/>
        <w:jc w:val="both"/>
        <w:rPr>
          <w:rFonts w:asciiTheme="minorHAnsi" w:hAnsiTheme="minorHAnsi"/>
          <w:sz w:val="22"/>
          <w:szCs w:val="22"/>
        </w:rPr>
      </w:pPr>
      <w:r w:rsidRPr="00270FBC">
        <w:rPr>
          <w:rFonts w:asciiTheme="minorHAnsi" w:hAnsiTheme="minorHAnsi"/>
          <w:sz w:val="22"/>
          <w:szCs w:val="22"/>
        </w:rPr>
        <w:t>You  can  do  little  about  other  people’s  emotions,  but  try  to  put  your  own  on  hold  when talking and listening to others. If you sense emotional filters becoming barriers, keep your conversation brief and to the point.</w:t>
      </w:r>
    </w:p>
    <w:p w:rsidR="00270FBC" w:rsidRPr="00270FBC" w:rsidRDefault="00270FBC" w:rsidP="00270FBC">
      <w:pPr>
        <w:pStyle w:val="BodyText"/>
        <w:spacing w:before="13"/>
        <w:jc w:val="both"/>
        <w:rPr>
          <w:rFonts w:asciiTheme="minorHAnsi" w:hAnsiTheme="minorHAnsi"/>
          <w:sz w:val="22"/>
          <w:szCs w:val="22"/>
        </w:rPr>
      </w:pPr>
    </w:p>
    <w:p w:rsidR="00270FBC" w:rsidRDefault="00270FBC" w:rsidP="00270FBC">
      <w:pPr>
        <w:pStyle w:val="BodyText"/>
        <w:spacing w:before="13"/>
        <w:jc w:val="both"/>
        <w:rPr>
          <w:rFonts w:asciiTheme="minorHAnsi" w:hAnsiTheme="minorHAnsi"/>
          <w:sz w:val="22"/>
          <w:szCs w:val="22"/>
        </w:rPr>
      </w:pPr>
      <w:r w:rsidRPr="00270FBC">
        <w:rPr>
          <w:rFonts w:asciiTheme="minorHAnsi" w:hAnsiTheme="minorHAnsi"/>
          <w:sz w:val="22"/>
          <w:szCs w:val="22"/>
        </w:rPr>
        <w:t>Take care over the words and phrases that you use. How would you respond as the listener? If you are on the receiving end, question the speaker, and ask him/her to justify their comments.</w:t>
      </w:r>
    </w:p>
    <w:p w:rsidR="009741FD" w:rsidRDefault="009741FD" w:rsidP="00270FBC">
      <w:pPr>
        <w:pStyle w:val="BodyText"/>
        <w:spacing w:before="13"/>
        <w:jc w:val="both"/>
        <w:rPr>
          <w:rFonts w:asciiTheme="minorHAnsi" w:hAnsiTheme="minorHAnsi"/>
          <w:sz w:val="22"/>
          <w:szCs w:val="22"/>
        </w:rPr>
      </w:pPr>
    </w:p>
    <w:p w:rsidR="009741FD" w:rsidRDefault="009741FD" w:rsidP="009741FD">
      <w:pPr>
        <w:pStyle w:val="BodyText"/>
        <w:spacing w:before="13"/>
        <w:jc w:val="both"/>
        <w:rPr>
          <w:rFonts w:asciiTheme="minorHAnsi" w:hAnsiTheme="minorHAnsi"/>
          <w:sz w:val="22"/>
          <w:szCs w:val="22"/>
        </w:rPr>
      </w:pPr>
    </w:p>
    <w:p w:rsidR="009741FD" w:rsidRDefault="009741FD" w:rsidP="009741FD">
      <w:pPr>
        <w:pStyle w:val="BodyText"/>
        <w:spacing w:before="13"/>
        <w:jc w:val="both"/>
        <w:rPr>
          <w:rFonts w:asciiTheme="minorHAnsi" w:hAnsiTheme="minorHAnsi"/>
          <w:sz w:val="22"/>
          <w:szCs w:val="22"/>
        </w:rPr>
      </w:pPr>
    </w:p>
    <w:p w:rsidR="009741FD" w:rsidRDefault="009741FD" w:rsidP="009741FD">
      <w:pPr>
        <w:pStyle w:val="BodyText"/>
        <w:spacing w:before="13"/>
        <w:jc w:val="both"/>
        <w:rPr>
          <w:rFonts w:asciiTheme="minorHAnsi" w:hAnsiTheme="minorHAnsi"/>
          <w:sz w:val="22"/>
          <w:szCs w:val="22"/>
        </w:rPr>
      </w:pPr>
    </w:p>
    <w:p w:rsidR="009741FD" w:rsidRDefault="009741FD" w:rsidP="009741FD">
      <w:pPr>
        <w:pStyle w:val="BodyText"/>
        <w:spacing w:before="13"/>
        <w:jc w:val="both"/>
        <w:rPr>
          <w:rFonts w:asciiTheme="minorHAnsi" w:hAnsiTheme="minorHAnsi"/>
          <w:sz w:val="22"/>
          <w:szCs w:val="22"/>
        </w:rPr>
      </w:pPr>
    </w:p>
    <w:p w:rsidR="009741FD" w:rsidRDefault="009741FD" w:rsidP="009741FD">
      <w:pPr>
        <w:pStyle w:val="BodyText"/>
        <w:spacing w:before="13"/>
        <w:jc w:val="both"/>
        <w:rPr>
          <w:rFonts w:asciiTheme="minorHAnsi" w:hAnsiTheme="minorHAnsi"/>
          <w:sz w:val="22"/>
          <w:szCs w:val="22"/>
        </w:rPr>
      </w:pPr>
    </w:p>
    <w:p w:rsidR="009741FD" w:rsidRDefault="009741FD" w:rsidP="009741FD">
      <w:pPr>
        <w:pStyle w:val="BodyText"/>
        <w:spacing w:before="13"/>
        <w:jc w:val="both"/>
        <w:rPr>
          <w:rFonts w:asciiTheme="minorHAnsi" w:hAnsiTheme="minorHAnsi"/>
          <w:sz w:val="22"/>
          <w:szCs w:val="22"/>
        </w:rPr>
      </w:pPr>
    </w:p>
    <w:p w:rsidR="009741FD" w:rsidRDefault="009741FD" w:rsidP="009741FD">
      <w:pPr>
        <w:pStyle w:val="BodyText"/>
        <w:spacing w:before="13"/>
        <w:jc w:val="both"/>
        <w:rPr>
          <w:rFonts w:asciiTheme="minorHAnsi" w:hAnsiTheme="minorHAnsi"/>
          <w:sz w:val="22"/>
          <w:szCs w:val="22"/>
        </w:rPr>
      </w:pPr>
    </w:p>
    <w:p w:rsidR="009741FD" w:rsidRDefault="009741FD" w:rsidP="009741FD">
      <w:pPr>
        <w:pStyle w:val="BodyText"/>
        <w:spacing w:before="13"/>
        <w:jc w:val="both"/>
        <w:rPr>
          <w:rFonts w:asciiTheme="minorHAnsi" w:hAnsiTheme="minorHAnsi"/>
          <w:sz w:val="22"/>
          <w:szCs w:val="22"/>
        </w:rPr>
      </w:pPr>
    </w:p>
    <w:p w:rsidR="00B26558" w:rsidRDefault="00B26558" w:rsidP="009741FD">
      <w:pPr>
        <w:pStyle w:val="BodyText"/>
        <w:spacing w:before="13"/>
        <w:jc w:val="both"/>
        <w:rPr>
          <w:rFonts w:asciiTheme="minorHAnsi" w:hAnsiTheme="minorHAnsi"/>
          <w:sz w:val="22"/>
          <w:szCs w:val="22"/>
        </w:rPr>
      </w:pPr>
    </w:p>
    <w:p w:rsidR="00B26558" w:rsidRDefault="00B26558" w:rsidP="009741FD">
      <w:pPr>
        <w:pStyle w:val="BodyText"/>
        <w:spacing w:before="13"/>
        <w:jc w:val="both"/>
        <w:rPr>
          <w:rFonts w:asciiTheme="minorHAnsi" w:hAnsiTheme="minorHAnsi"/>
          <w:sz w:val="22"/>
          <w:szCs w:val="22"/>
        </w:rPr>
      </w:pPr>
    </w:p>
    <w:p w:rsidR="00B26558" w:rsidRDefault="00B26558" w:rsidP="009741FD">
      <w:pPr>
        <w:pStyle w:val="BodyText"/>
        <w:spacing w:before="13"/>
        <w:jc w:val="both"/>
        <w:rPr>
          <w:rFonts w:asciiTheme="minorHAnsi" w:hAnsiTheme="minorHAnsi"/>
          <w:sz w:val="22"/>
          <w:szCs w:val="22"/>
        </w:rPr>
      </w:pPr>
    </w:p>
    <w:p w:rsidR="00B26558" w:rsidRDefault="00B26558" w:rsidP="009741FD">
      <w:pPr>
        <w:pStyle w:val="BodyText"/>
        <w:spacing w:before="13"/>
        <w:jc w:val="both"/>
        <w:rPr>
          <w:rFonts w:asciiTheme="minorHAnsi" w:hAnsiTheme="minorHAnsi"/>
          <w:sz w:val="22"/>
          <w:szCs w:val="22"/>
        </w:rPr>
      </w:pPr>
    </w:p>
    <w:p w:rsidR="00B26558" w:rsidRDefault="00B26558" w:rsidP="009741FD">
      <w:pPr>
        <w:pStyle w:val="BodyText"/>
        <w:spacing w:before="13"/>
        <w:jc w:val="both"/>
        <w:rPr>
          <w:rFonts w:asciiTheme="minorHAnsi" w:hAnsiTheme="minorHAnsi"/>
          <w:sz w:val="22"/>
          <w:szCs w:val="22"/>
        </w:rPr>
      </w:pPr>
    </w:p>
    <w:p w:rsidR="00B26558" w:rsidRDefault="00B26558" w:rsidP="009741FD">
      <w:pPr>
        <w:pStyle w:val="BodyText"/>
        <w:spacing w:before="13"/>
        <w:jc w:val="both"/>
        <w:rPr>
          <w:rFonts w:asciiTheme="minorHAnsi" w:hAnsiTheme="minorHAnsi"/>
          <w:sz w:val="22"/>
          <w:szCs w:val="22"/>
        </w:rPr>
      </w:pPr>
    </w:p>
    <w:p w:rsidR="00AD1283" w:rsidRDefault="00AD1283" w:rsidP="009741FD">
      <w:pPr>
        <w:pStyle w:val="BodyText"/>
        <w:spacing w:before="13"/>
        <w:jc w:val="both"/>
        <w:rPr>
          <w:rFonts w:asciiTheme="minorHAnsi" w:hAnsiTheme="minorHAnsi"/>
          <w:sz w:val="22"/>
          <w:szCs w:val="22"/>
        </w:rPr>
      </w:pPr>
    </w:p>
    <w:p w:rsidR="00B26558" w:rsidRDefault="00B26558" w:rsidP="003E41DA">
      <w:pPr>
        <w:pStyle w:val="BodyText"/>
        <w:spacing w:before="13"/>
        <w:ind w:left="720"/>
        <w:jc w:val="center"/>
        <w:rPr>
          <w:rFonts w:asciiTheme="minorHAnsi" w:hAnsiTheme="minorHAnsi"/>
          <w:sz w:val="22"/>
          <w:szCs w:val="22"/>
        </w:rPr>
      </w:pPr>
    </w:p>
    <w:p w:rsidR="00AD1283" w:rsidRDefault="00AD1283" w:rsidP="003E41DA">
      <w:pPr>
        <w:pStyle w:val="BodyText"/>
        <w:spacing w:before="13"/>
        <w:ind w:left="720"/>
        <w:jc w:val="center"/>
        <w:rPr>
          <w:rFonts w:asciiTheme="minorHAnsi" w:hAnsiTheme="minorHAnsi"/>
          <w:sz w:val="22"/>
          <w:szCs w:val="22"/>
        </w:rPr>
      </w:pPr>
    </w:p>
    <w:p w:rsidR="00E9135C" w:rsidRPr="003E41DA" w:rsidRDefault="0029444D" w:rsidP="00AD1283">
      <w:pPr>
        <w:pStyle w:val="BodyText"/>
        <w:spacing w:before="13"/>
        <w:ind w:left="720"/>
        <w:jc w:val="center"/>
        <w:rPr>
          <w:rFonts w:asciiTheme="minorHAnsi" w:hAnsiTheme="minorHAnsi"/>
          <w:sz w:val="22"/>
          <w:szCs w:val="22"/>
        </w:rPr>
      </w:pPr>
      <w:r w:rsidRPr="003E41DA">
        <w:rPr>
          <w:rFonts w:asciiTheme="minorHAnsi" w:hAnsiTheme="minorHAnsi"/>
          <w:b/>
          <w:sz w:val="22"/>
          <w:szCs w:val="22"/>
          <w:u w:val="single"/>
        </w:rPr>
        <w:lastRenderedPageBreak/>
        <w:t>Unit 5</w:t>
      </w:r>
    </w:p>
    <w:p w:rsidR="008A4164" w:rsidRDefault="008A4164" w:rsidP="00713402">
      <w:pPr>
        <w:pStyle w:val="BodyText"/>
        <w:spacing w:before="13"/>
        <w:rPr>
          <w:rFonts w:asciiTheme="minorHAnsi" w:hAnsiTheme="minorHAnsi"/>
          <w:b/>
          <w:sz w:val="22"/>
          <w:szCs w:val="22"/>
          <w:u w:val="single"/>
        </w:rPr>
      </w:pPr>
    </w:p>
    <w:p w:rsidR="00713402" w:rsidRDefault="00713402" w:rsidP="00713402">
      <w:pPr>
        <w:pStyle w:val="BodyText"/>
        <w:spacing w:before="13"/>
        <w:rPr>
          <w:rFonts w:asciiTheme="minorHAnsi" w:hAnsiTheme="minorHAnsi"/>
          <w:b/>
          <w:sz w:val="22"/>
          <w:szCs w:val="22"/>
          <w:u w:val="single"/>
        </w:rPr>
      </w:pPr>
      <w:r>
        <w:rPr>
          <w:rFonts w:asciiTheme="minorHAnsi" w:hAnsiTheme="minorHAnsi"/>
          <w:b/>
          <w:sz w:val="22"/>
          <w:szCs w:val="22"/>
          <w:u w:val="single"/>
        </w:rPr>
        <w:t>Q. Give an introductory view of Presentation Skills.</w:t>
      </w:r>
      <w:r w:rsidR="00AD42D2">
        <w:rPr>
          <w:rFonts w:asciiTheme="minorHAnsi" w:hAnsiTheme="minorHAnsi"/>
          <w:b/>
          <w:sz w:val="22"/>
          <w:szCs w:val="22"/>
          <w:u w:val="single"/>
        </w:rPr>
        <w:t xml:space="preserve"> Discuss in detail the process of Presentation Skills and give its examples of Presentation Language.</w:t>
      </w:r>
    </w:p>
    <w:p w:rsidR="00AD42D2" w:rsidRDefault="00AD42D2" w:rsidP="00713402">
      <w:pPr>
        <w:pStyle w:val="BodyText"/>
        <w:spacing w:before="13"/>
        <w:rPr>
          <w:rFonts w:asciiTheme="minorHAnsi" w:hAnsiTheme="minorHAnsi"/>
          <w:b/>
          <w:sz w:val="22"/>
          <w:szCs w:val="22"/>
          <w:u w:val="single"/>
        </w:rPr>
      </w:pPr>
    </w:p>
    <w:p w:rsidR="00AD42D2" w:rsidRPr="00DB5017" w:rsidRDefault="003E41DA" w:rsidP="00DB5017">
      <w:r>
        <w:rPr>
          <w:rFonts w:ascii="Mangal" w:hAnsi="Mangal" w:cs="Mangal"/>
        </w:rPr>
        <w:t xml:space="preserve">Q. </w:t>
      </w:r>
      <w:r w:rsidR="00DB5017">
        <w:rPr>
          <w:rFonts w:ascii="Mangal" w:hAnsi="Mangal" w:cs="Mangal"/>
        </w:rPr>
        <w:t>प्रस्तुति</w:t>
      </w:r>
      <w:r w:rsidR="00DB5017">
        <w:t xml:space="preserve"> </w:t>
      </w:r>
      <w:r w:rsidR="00DB5017">
        <w:rPr>
          <w:rFonts w:ascii="Mangal" w:hAnsi="Mangal" w:cs="Mangal"/>
        </w:rPr>
        <w:t>कौशल</w:t>
      </w:r>
      <w:r w:rsidR="00DB5017">
        <w:t xml:space="preserve"> </w:t>
      </w:r>
      <w:r w:rsidR="00DB5017">
        <w:rPr>
          <w:rFonts w:ascii="Mangal" w:hAnsi="Mangal" w:cs="Mangal"/>
        </w:rPr>
        <w:t>का</w:t>
      </w:r>
      <w:r w:rsidR="00DB5017">
        <w:t xml:space="preserve"> </w:t>
      </w:r>
      <w:r w:rsidR="00DB5017">
        <w:rPr>
          <w:rFonts w:ascii="Mangal" w:hAnsi="Mangal" w:cs="Mangal"/>
        </w:rPr>
        <w:t>परिचयात्मक</w:t>
      </w:r>
      <w:r w:rsidR="00DB5017">
        <w:t xml:space="preserve"> </w:t>
      </w:r>
      <w:r w:rsidR="00DB5017">
        <w:rPr>
          <w:rFonts w:ascii="Mangal" w:hAnsi="Mangal" w:cs="Mangal"/>
        </w:rPr>
        <w:t>दृश्य</w:t>
      </w:r>
      <w:r w:rsidR="00DB5017">
        <w:t xml:space="preserve"> </w:t>
      </w:r>
      <w:r w:rsidR="00DB5017">
        <w:rPr>
          <w:rFonts w:ascii="Mangal" w:hAnsi="Mangal" w:cs="Mangal"/>
        </w:rPr>
        <w:t>दें।</w:t>
      </w:r>
      <w:r w:rsidR="00DB5017">
        <w:t xml:space="preserve"> </w:t>
      </w:r>
      <w:r w:rsidR="00DB5017">
        <w:rPr>
          <w:rFonts w:ascii="Mangal" w:hAnsi="Mangal" w:cs="Mangal"/>
        </w:rPr>
        <w:t>प्रेजेंटेशन</w:t>
      </w:r>
      <w:r w:rsidR="00DB5017">
        <w:t xml:space="preserve"> </w:t>
      </w:r>
      <w:r w:rsidR="00DB5017">
        <w:rPr>
          <w:rFonts w:ascii="Mangal" w:hAnsi="Mangal" w:cs="Mangal"/>
        </w:rPr>
        <w:t>स्किल्स</w:t>
      </w:r>
      <w:r w:rsidR="00DB5017">
        <w:t xml:space="preserve"> </w:t>
      </w:r>
      <w:r w:rsidR="00DB5017">
        <w:rPr>
          <w:rFonts w:ascii="Mangal" w:hAnsi="Mangal" w:cs="Mangal"/>
        </w:rPr>
        <w:t>की</w:t>
      </w:r>
      <w:r w:rsidR="00DB5017">
        <w:t xml:space="preserve"> </w:t>
      </w:r>
      <w:r w:rsidR="00DB5017">
        <w:rPr>
          <w:rFonts w:ascii="Mangal" w:hAnsi="Mangal" w:cs="Mangal"/>
        </w:rPr>
        <w:t>प्रक्रिया</w:t>
      </w:r>
      <w:r w:rsidR="00DB5017">
        <w:t xml:space="preserve"> </w:t>
      </w:r>
      <w:r w:rsidR="00DB5017">
        <w:rPr>
          <w:rFonts w:ascii="Mangal" w:hAnsi="Mangal" w:cs="Mangal"/>
        </w:rPr>
        <w:t>पर</w:t>
      </w:r>
      <w:r w:rsidR="00DB5017">
        <w:t xml:space="preserve"> </w:t>
      </w:r>
      <w:r w:rsidR="00DB5017">
        <w:rPr>
          <w:rFonts w:ascii="Mangal" w:hAnsi="Mangal" w:cs="Mangal"/>
        </w:rPr>
        <w:t>विस्तार</w:t>
      </w:r>
      <w:r w:rsidR="00DB5017">
        <w:t xml:space="preserve"> </w:t>
      </w:r>
      <w:r w:rsidR="00DB5017">
        <w:rPr>
          <w:rFonts w:ascii="Mangal" w:hAnsi="Mangal" w:cs="Mangal"/>
        </w:rPr>
        <w:t>से</w:t>
      </w:r>
      <w:r w:rsidR="00DB5017">
        <w:t xml:space="preserve"> </w:t>
      </w:r>
      <w:r w:rsidR="00DB5017">
        <w:rPr>
          <w:rFonts w:ascii="Mangal" w:hAnsi="Mangal" w:cs="Mangal"/>
        </w:rPr>
        <w:t>चर्चा</w:t>
      </w:r>
      <w:r w:rsidR="00DB5017">
        <w:t xml:space="preserve"> </w:t>
      </w:r>
      <w:r w:rsidR="00DB5017">
        <w:rPr>
          <w:rFonts w:ascii="Mangal" w:hAnsi="Mangal" w:cs="Mangal"/>
        </w:rPr>
        <w:t>करें</w:t>
      </w:r>
      <w:r w:rsidR="00DB5017">
        <w:t xml:space="preserve"> </w:t>
      </w:r>
      <w:r w:rsidR="00DB5017">
        <w:rPr>
          <w:rFonts w:ascii="Mangal" w:hAnsi="Mangal" w:cs="Mangal"/>
        </w:rPr>
        <w:t>और</w:t>
      </w:r>
      <w:r w:rsidR="00DB5017">
        <w:t xml:space="preserve"> </w:t>
      </w:r>
      <w:r w:rsidR="00DB5017">
        <w:rPr>
          <w:rFonts w:ascii="Mangal" w:hAnsi="Mangal" w:cs="Mangal"/>
        </w:rPr>
        <w:t>प्रेजेंटेशन</w:t>
      </w:r>
      <w:r w:rsidR="00DB5017">
        <w:t xml:space="preserve"> </w:t>
      </w:r>
      <w:r w:rsidR="00DB5017">
        <w:rPr>
          <w:rFonts w:ascii="Mangal" w:hAnsi="Mangal" w:cs="Mangal"/>
        </w:rPr>
        <w:t>लैंग्वेज</w:t>
      </w:r>
      <w:r w:rsidR="00DB5017">
        <w:t xml:space="preserve"> </w:t>
      </w:r>
      <w:r w:rsidR="00DB5017">
        <w:rPr>
          <w:rFonts w:ascii="Mangal" w:hAnsi="Mangal" w:cs="Mangal"/>
        </w:rPr>
        <w:t>के</w:t>
      </w:r>
      <w:r w:rsidR="00DB5017">
        <w:t xml:space="preserve"> </w:t>
      </w:r>
      <w:r w:rsidR="00DB5017">
        <w:rPr>
          <w:rFonts w:ascii="Mangal" w:hAnsi="Mangal" w:cs="Mangal"/>
        </w:rPr>
        <w:t>अपने</w:t>
      </w:r>
      <w:r w:rsidR="00DB5017">
        <w:t xml:space="preserve"> </w:t>
      </w:r>
      <w:r w:rsidR="00DB5017">
        <w:rPr>
          <w:rFonts w:ascii="Mangal" w:hAnsi="Mangal" w:cs="Mangal"/>
        </w:rPr>
        <w:t>उदाहरण</w:t>
      </w:r>
      <w:r w:rsidR="00DB5017">
        <w:t xml:space="preserve"> </w:t>
      </w:r>
      <w:r w:rsidR="00DB5017">
        <w:rPr>
          <w:rFonts w:ascii="Mangal" w:hAnsi="Mangal" w:cs="Mangal"/>
        </w:rPr>
        <w:t>दें।</w:t>
      </w:r>
    </w:p>
    <w:p w:rsidR="008A4164" w:rsidRPr="0029444D" w:rsidRDefault="008A4164" w:rsidP="0029444D">
      <w:pPr>
        <w:pStyle w:val="BodyText"/>
        <w:spacing w:before="13"/>
        <w:jc w:val="center"/>
        <w:rPr>
          <w:rFonts w:asciiTheme="minorHAnsi" w:hAnsiTheme="minorHAnsi"/>
          <w:b/>
          <w:sz w:val="22"/>
          <w:szCs w:val="22"/>
          <w:u w:val="single"/>
        </w:rPr>
      </w:pPr>
    </w:p>
    <w:p w:rsidR="00E9135C" w:rsidRDefault="0029444D" w:rsidP="00E9135C">
      <w:pPr>
        <w:pStyle w:val="BodyText"/>
        <w:spacing w:before="13"/>
        <w:jc w:val="both"/>
        <w:rPr>
          <w:rFonts w:asciiTheme="minorHAnsi" w:hAnsiTheme="minorHAnsi"/>
          <w:b/>
          <w:sz w:val="22"/>
          <w:szCs w:val="22"/>
          <w:u w:val="single"/>
        </w:rPr>
      </w:pPr>
      <w:r w:rsidRPr="0029444D">
        <w:rPr>
          <w:rFonts w:asciiTheme="minorHAnsi" w:hAnsiTheme="minorHAnsi"/>
          <w:b/>
          <w:sz w:val="22"/>
          <w:szCs w:val="22"/>
          <w:u w:val="single"/>
        </w:rPr>
        <w:t>Introduction of Presentation Skills</w:t>
      </w:r>
    </w:p>
    <w:p w:rsidR="003E41DA" w:rsidRDefault="003E41DA" w:rsidP="00E9135C">
      <w:pPr>
        <w:pStyle w:val="BodyText"/>
        <w:spacing w:before="13"/>
        <w:jc w:val="both"/>
        <w:rPr>
          <w:rFonts w:asciiTheme="minorHAnsi" w:hAnsiTheme="minorHAnsi"/>
          <w:b/>
          <w:sz w:val="22"/>
          <w:szCs w:val="22"/>
          <w:u w:val="single"/>
        </w:rPr>
      </w:pPr>
    </w:p>
    <w:p w:rsidR="003E41DA" w:rsidRDefault="003E41DA" w:rsidP="00E9135C">
      <w:pPr>
        <w:pStyle w:val="BodyText"/>
        <w:spacing w:before="13"/>
        <w:jc w:val="both"/>
        <w:rPr>
          <w:rFonts w:asciiTheme="minorHAnsi" w:hAnsiTheme="minorHAnsi"/>
          <w:b/>
          <w:sz w:val="22"/>
          <w:szCs w:val="22"/>
          <w:u w:val="single"/>
        </w:rPr>
      </w:pPr>
      <w:r>
        <w:rPr>
          <w:rFonts w:asciiTheme="minorHAnsi" w:hAnsiTheme="minorHAnsi"/>
          <w:b/>
          <w:sz w:val="22"/>
          <w:szCs w:val="22"/>
          <w:u w:val="single"/>
        </w:rPr>
        <w:t>Q. Give an introductory view of Presentation Skills</w:t>
      </w:r>
    </w:p>
    <w:p w:rsidR="0029444D" w:rsidRDefault="0029444D" w:rsidP="00E9135C">
      <w:pPr>
        <w:pStyle w:val="BodyText"/>
        <w:spacing w:before="13"/>
        <w:jc w:val="both"/>
        <w:rPr>
          <w:rFonts w:asciiTheme="minorHAnsi" w:hAnsiTheme="minorHAnsi"/>
          <w:b/>
          <w:sz w:val="22"/>
          <w:szCs w:val="22"/>
          <w:u w:val="single"/>
        </w:rPr>
      </w:pPr>
    </w:p>
    <w:p w:rsidR="0029444D" w:rsidRDefault="0029444D" w:rsidP="00E9135C">
      <w:pPr>
        <w:pStyle w:val="BodyText"/>
        <w:spacing w:before="13"/>
        <w:jc w:val="both"/>
        <w:rPr>
          <w:rFonts w:asciiTheme="minorHAnsi" w:hAnsiTheme="minorHAnsi"/>
          <w:sz w:val="22"/>
          <w:szCs w:val="22"/>
        </w:rPr>
      </w:pPr>
      <w:r w:rsidRPr="0029444D">
        <w:rPr>
          <w:rFonts w:asciiTheme="minorHAnsi" w:hAnsiTheme="minorHAnsi"/>
          <w:sz w:val="22"/>
          <w:szCs w:val="22"/>
        </w:rPr>
        <w:t>Presentation is a method of communicating your ideas and thoughts on a given topic. Doing an academic or business presentation can be a difficult task – particularly when you are  doing it for the f</w:t>
      </w:r>
      <w:r w:rsidR="008A4164">
        <w:rPr>
          <w:rFonts w:asciiTheme="minorHAnsi" w:hAnsiTheme="minorHAnsi"/>
          <w:sz w:val="22"/>
          <w:szCs w:val="22"/>
        </w:rPr>
        <w:t>irst time – but once you practic</w:t>
      </w:r>
      <w:r w:rsidRPr="0029444D">
        <w:rPr>
          <w:rFonts w:asciiTheme="minorHAnsi" w:hAnsiTheme="minorHAnsi"/>
          <w:sz w:val="22"/>
          <w:szCs w:val="22"/>
        </w:rPr>
        <w:t>e, it will come easily to you. Presentations can be very effective in making your point clear. It may be just an internal presentation – perhaps to your colleagues/classmates, or to your boss or it may be a marketing or technical presentation. Perhaps it may be to a large group.</w:t>
      </w:r>
    </w:p>
    <w:p w:rsidR="007A5347" w:rsidRDefault="007A5347" w:rsidP="00E9135C">
      <w:pPr>
        <w:pStyle w:val="BodyText"/>
        <w:spacing w:before="13"/>
        <w:jc w:val="both"/>
        <w:rPr>
          <w:rFonts w:asciiTheme="minorHAnsi" w:hAnsiTheme="minorHAnsi"/>
          <w:sz w:val="22"/>
          <w:szCs w:val="22"/>
        </w:rPr>
      </w:pPr>
    </w:p>
    <w:p w:rsidR="007A5347" w:rsidRDefault="007A5347" w:rsidP="00E9135C">
      <w:pPr>
        <w:pStyle w:val="BodyText"/>
        <w:spacing w:before="13"/>
        <w:jc w:val="both"/>
        <w:rPr>
          <w:rFonts w:asciiTheme="minorHAnsi" w:hAnsiTheme="minorHAnsi"/>
          <w:sz w:val="22"/>
          <w:szCs w:val="22"/>
        </w:rPr>
      </w:pPr>
      <w:r>
        <w:rPr>
          <w:rFonts w:ascii="Mangal" w:hAnsi="Mangal" w:cs="Mangal"/>
        </w:rPr>
        <w:t>Q. प्रेजेंटेशन</w:t>
      </w:r>
      <w:r>
        <w:t xml:space="preserve"> </w:t>
      </w:r>
      <w:r>
        <w:rPr>
          <w:rFonts w:ascii="Mangal" w:hAnsi="Mangal" w:cs="Mangal"/>
        </w:rPr>
        <w:t>स्किल्स</w:t>
      </w:r>
      <w:r>
        <w:t xml:space="preserve"> </w:t>
      </w:r>
      <w:r>
        <w:rPr>
          <w:rFonts w:ascii="Mangal" w:hAnsi="Mangal" w:cs="Mangal"/>
        </w:rPr>
        <w:t>की</w:t>
      </w:r>
      <w:r>
        <w:t xml:space="preserve"> </w:t>
      </w:r>
      <w:r>
        <w:rPr>
          <w:rFonts w:ascii="Mangal" w:hAnsi="Mangal" w:cs="Mangal"/>
        </w:rPr>
        <w:t>प्रक्रिया</w:t>
      </w:r>
      <w:r>
        <w:t xml:space="preserve"> </w:t>
      </w:r>
      <w:r>
        <w:rPr>
          <w:rFonts w:ascii="Mangal" w:hAnsi="Mangal" w:cs="Mangal"/>
        </w:rPr>
        <w:t>पर</w:t>
      </w:r>
      <w:r>
        <w:t xml:space="preserve"> </w:t>
      </w:r>
      <w:r>
        <w:rPr>
          <w:rFonts w:ascii="Mangal" w:hAnsi="Mangal" w:cs="Mangal"/>
        </w:rPr>
        <w:t>विस्तार</w:t>
      </w:r>
      <w:r>
        <w:t xml:space="preserve"> </w:t>
      </w:r>
      <w:r>
        <w:rPr>
          <w:rFonts w:ascii="Mangal" w:hAnsi="Mangal" w:cs="Mangal"/>
        </w:rPr>
        <w:t>से</w:t>
      </w:r>
      <w:r>
        <w:t xml:space="preserve"> </w:t>
      </w:r>
      <w:r>
        <w:rPr>
          <w:rFonts w:ascii="Mangal" w:hAnsi="Mangal" w:cs="Mangal"/>
        </w:rPr>
        <w:t>चर्चा</w:t>
      </w:r>
      <w:r>
        <w:t xml:space="preserve"> </w:t>
      </w:r>
      <w:r>
        <w:rPr>
          <w:rFonts w:ascii="Mangal" w:hAnsi="Mangal" w:cs="Mangal"/>
        </w:rPr>
        <w:t>करें।</w:t>
      </w:r>
    </w:p>
    <w:p w:rsidR="0029444D" w:rsidRDefault="00647CB7" w:rsidP="00647CB7">
      <w:pPr>
        <w:pStyle w:val="BodyText"/>
        <w:tabs>
          <w:tab w:val="left" w:pos="1803"/>
        </w:tabs>
        <w:spacing w:before="13"/>
        <w:jc w:val="both"/>
        <w:rPr>
          <w:rFonts w:asciiTheme="minorHAnsi" w:hAnsiTheme="minorHAnsi"/>
          <w:sz w:val="22"/>
          <w:szCs w:val="22"/>
        </w:rPr>
      </w:pPr>
      <w:r>
        <w:rPr>
          <w:rFonts w:asciiTheme="minorHAnsi" w:hAnsiTheme="minorHAnsi"/>
          <w:sz w:val="22"/>
          <w:szCs w:val="22"/>
        </w:rPr>
        <w:tab/>
      </w:r>
    </w:p>
    <w:p w:rsidR="0029444D" w:rsidRDefault="0029444D" w:rsidP="00E9135C">
      <w:pPr>
        <w:pStyle w:val="BodyText"/>
        <w:spacing w:before="13"/>
        <w:jc w:val="both"/>
        <w:rPr>
          <w:rFonts w:asciiTheme="minorHAnsi" w:hAnsiTheme="minorHAnsi"/>
          <w:b/>
          <w:sz w:val="22"/>
          <w:szCs w:val="22"/>
          <w:u w:val="single"/>
        </w:rPr>
      </w:pPr>
      <w:r w:rsidRPr="0029444D">
        <w:rPr>
          <w:rFonts w:asciiTheme="minorHAnsi" w:hAnsiTheme="minorHAnsi"/>
          <w:b/>
          <w:sz w:val="22"/>
          <w:szCs w:val="22"/>
          <w:u w:val="single"/>
        </w:rPr>
        <w:t>Process of Presentation Skills</w:t>
      </w:r>
    </w:p>
    <w:p w:rsidR="0029444D" w:rsidRPr="0029444D" w:rsidRDefault="0029444D" w:rsidP="00E9135C">
      <w:pPr>
        <w:pStyle w:val="BodyText"/>
        <w:spacing w:before="13"/>
        <w:jc w:val="both"/>
        <w:rPr>
          <w:rFonts w:asciiTheme="minorHAnsi" w:hAnsiTheme="minorHAnsi"/>
          <w:sz w:val="22"/>
          <w:szCs w:val="22"/>
        </w:rPr>
      </w:pPr>
    </w:p>
    <w:p w:rsidR="0029444D" w:rsidRDefault="0029444D" w:rsidP="00E9135C">
      <w:pPr>
        <w:pStyle w:val="BodyText"/>
        <w:spacing w:before="13"/>
        <w:jc w:val="both"/>
        <w:rPr>
          <w:rFonts w:asciiTheme="minorHAnsi" w:hAnsiTheme="minorHAnsi"/>
          <w:sz w:val="22"/>
          <w:szCs w:val="22"/>
        </w:rPr>
      </w:pPr>
      <w:r w:rsidRPr="0029444D">
        <w:rPr>
          <w:rFonts w:asciiTheme="minorHAnsi" w:hAnsiTheme="minorHAnsi"/>
          <w:sz w:val="22"/>
          <w:szCs w:val="22"/>
        </w:rPr>
        <w:t>You must organise yourself well before you can even think of making a presentation.</w:t>
      </w:r>
    </w:p>
    <w:p w:rsidR="0029444D" w:rsidRDefault="0029444D" w:rsidP="00E9135C">
      <w:pPr>
        <w:pStyle w:val="BodyText"/>
        <w:spacing w:before="13"/>
        <w:jc w:val="both"/>
        <w:rPr>
          <w:rFonts w:asciiTheme="minorHAnsi" w:hAnsiTheme="minorHAnsi"/>
          <w:sz w:val="22"/>
          <w:szCs w:val="22"/>
        </w:rPr>
      </w:pPr>
    </w:p>
    <w:p w:rsidR="0029444D" w:rsidRPr="0029444D" w:rsidRDefault="0029444D" w:rsidP="0029444D">
      <w:pPr>
        <w:pStyle w:val="BodyText"/>
        <w:spacing w:before="13"/>
        <w:jc w:val="both"/>
        <w:rPr>
          <w:rFonts w:asciiTheme="minorHAnsi" w:hAnsiTheme="minorHAnsi"/>
          <w:sz w:val="22"/>
          <w:szCs w:val="22"/>
        </w:rPr>
      </w:pPr>
      <w:r w:rsidRPr="0029444D">
        <w:rPr>
          <w:rFonts w:asciiTheme="minorHAnsi" w:hAnsiTheme="minorHAnsi"/>
          <w:sz w:val="22"/>
          <w:szCs w:val="22"/>
        </w:rPr>
        <w:t>STEP-1: PLAN YOUR PRESENTATION</w:t>
      </w:r>
    </w:p>
    <w:p w:rsidR="0029444D" w:rsidRPr="0029444D" w:rsidRDefault="0029444D" w:rsidP="0029444D">
      <w:pPr>
        <w:pStyle w:val="BodyText"/>
        <w:spacing w:before="13"/>
        <w:jc w:val="both"/>
        <w:rPr>
          <w:rFonts w:asciiTheme="minorHAnsi" w:hAnsiTheme="minorHAnsi"/>
          <w:sz w:val="22"/>
          <w:szCs w:val="22"/>
        </w:rPr>
      </w:pPr>
      <w:r>
        <w:rPr>
          <w:rFonts w:asciiTheme="minorHAnsi" w:hAnsiTheme="minorHAnsi"/>
          <w:sz w:val="22"/>
          <w:szCs w:val="22"/>
        </w:rPr>
        <w:t xml:space="preserve">              </w:t>
      </w:r>
      <w:r w:rsidRPr="0029444D">
        <w:rPr>
          <w:rFonts w:asciiTheme="minorHAnsi" w:hAnsiTheme="minorHAnsi"/>
          <w:sz w:val="22"/>
          <w:szCs w:val="22"/>
        </w:rPr>
        <w:t>When you decide to make a presentation, take care of the following:</w:t>
      </w:r>
    </w:p>
    <w:p w:rsidR="0029444D" w:rsidRPr="0029444D" w:rsidRDefault="0029444D" w:rsidP="0029444D">
      <w:pPr>
        <w:pStyle w:val="BodyText"/>
        <w:spacing w:before="13"/>
        <w:jc w:val="both"/>
        <w:rPr>
          <w:rFonts w:asciiTheme="minorHAnsi" w:hAnsiTheme="minorHAnsi"/>
          <w:sz w:val="22"/>
          <w:szCs w:val="22"/>
        </w:rPr>
      </w:pPr>
    </w:p>
    <w:p w:rsidR="0029444D" w:rsidRPr="0029444D" w:rsidRDefault="0029444D" w:rsidP="0029444D">
      <w:pPr>
        <w:pStyle w:val="BodyText"/>
        <w:numPr>
          <w:ilvl w:val="0"/>
          <w:numId w:val="35"/>
        </w:numPr>
        <w:spacing w:before="13"/>
        <w:jc w:val="both"/>
        <w:rPr>
          <w:rFonts w:asciiTheme="minorHAnsi" w:hAnsiTheme="minorHAnsi"/>
          <w:sz w:val="22"/>
          <w:szCs w:val="22"/>
        </w:rPr>
      </w:pPr>
      <w:r w:rsidRPr="0029444D">
        <w:rPr>
          <w:rFonts w:asciiTheme="minorHAnsi" w:hAnsiTheme="minorHAnsi"/>
          <w:sz w:val="22"/>
          <w:szCs w:val="22"/>
        </w:rPr>
        <w:t>Subject: You must be thoroughly conversant with the subject of your presentation.</w:t>
      </w:r>
    </w:p>
    <w:p w:rsidR="0029444D" w:rsidRPr="0029444D" w:rsidRDefault="0029444D" w:rsidP="0029444D">
      <w:pPr>
        <w:pStyle w:val="BodyText"/>
        <w:numPr>
          <w:ilvl w:val="0"/>
          <w:numId w:val="35"/>
        </w:numPr>
        <w:spacing w:before="13"/>
        <w:jc w:val="both"/>
        <w:rPr>
          <w:rFonts w:asciiTheme="minorHAnsi" w:hAnsiTheme="minorHAnsi"/>
          <w:sz w:val="22"/>
          <w:szCs w:val="22"/>
        </w:rPr>
      </w:pPr>
      <w:r w:rsidRPr="0029444D">
        <w:rPr>
          <w:rFonts w:asciiTheme="minorHAnsi" w:hAnsiTheme="minorHAnsi"/>
          <w:sz w:val="22"/>
          <w:szCs w:val="22"/>
        </w:rPr>
        <w:t>Collect information: Collect all the information required – from your knowledge and experience, colleagues/classmates, books and journals, Internet etc.</w:t>
      </w:r>
    </w:p>
    <w:p w:rsidR="0029444D" w:rsidRPr="0029444D" w:rsidRDefault="0029444D" w:rsidP="0029444D">
      <w:pPr>
        <w:pStyle w:val="BodyText"/>
        <w:numPr>
          <w:ilvl w:val="0"/>
          <w:numId w:val="35"/>
        </w:numPr>
        <w:spacing w:before="13"/>
        <w:jc w:val="both"/>
        <w:rPr>
          <w:rFonts w:asciiTheme="minorHAnsi" w:hAnsiTheme="minorHAnsi"/>
          <w:sz w:val="22"/>
          <w:szCs w:val="22"/>
        </w:rPr>
      </w:pPr>
      <w:r w:rsidRPr="0029444D">
        <w:rPr>
          <w:rFonts w:asciiTheme="minorHAnsi" w:hAnsiTheme="minorHAnsi"/>
          <w:sz w:val="22"/>
          <w:szCs w:val="22"/>
        </w:rPr>
        <w:t>Size and type of audience: You must know in advance who your audience is going to be. You should analyse audience needs beforehand. Answers to these questions will enable you to plan accordingly:</w:t>
      </w:r>
    </w:p>
    <w:p w:rsidR="0029444D" w:rsidRPr="0029444D" w:rsidRDefault="0029444D" w:rsidP="0029444D">
      <w:pPr>
        <w:pStyle w:val="BodyText"/>
        <w:spacing w:before="13"/>
        <w:ind w:left="720"/>
        <w:jc w:val="both"/>
        <w:rPr>
          <w:rFonts w:asciiTheme="minorHAnsi" w:hAnsiTheme="minorHAnsi"/>
          <w:sz w:val="22"/>
          <w:szCs w:val="22"/>
        </w:rPr>
      </w:pPr>
      <w:r>
        <w:rPr>
          <w:rFonts w:asciiTheme="minorHAnsi" w:hAnsiTheme="minorHAnsi"/>
          <w:sz w:val="22"/>
          <w:szCs w:val="22"/>
        </w:rPr>
        <w:t xml:space="preserve">-      </w:t>
      </w:r>
      <w:r w:rsidRPr="0029444D">
        <w:rPr>
          <w:rFonts w:asciiTheme="minorHAnsi" w:hAnsiTheme="minorHAnsi"/>
          <w:sz w:val="22"/>
          <w:szCs w:val="22"/>
        </w:rPr>
        <w:t>Are they your co-workers/classmates?</w:t>
      </w:r>
    </w:p>
    <w:p w:rsidR="0029444D" w:rsidRPr="0029444D" w:rsidRDefault="0029444D" w:rsidP="0029444D">
      <w:pPr>
        <w:pStyle w:val="BodyText"/>
        <w:spacing w:before="13"/>
        <w:jc w:val="both"/>
        <w:rPr>
          <w:rFonts w:asciiTheme="minorHAnsi" w:hAnsiTheme="minorHAnsi"/>
          <w:sz w:val="22"/>
          <w:szCs w:val="22"/>
        </w:rPr>
      </w:pPr>
      <w:r>
        <w:rPr>
          <w:rFonts w:asciiTheme="minorHAnsi" w:hAnsiTheme="minorHAnsi"/>
          <w:sz w:val="22"/>
          <w:szCs w:val="22"/>
        </w:rPr>
        <w:t xml:space="preserve">               -      </w:t>
      </w:r>
      <w:r w:rsidRPr="0029444D">
        <w:rPr>
          <w:rFonts w:asciiTheme="minorHAnsi" w:hAnsiTheme="minorHAnsi"/>
          <w:sz w:val="22"/>
          <w:szCs w:val="22"/>
        </w:rPr>
        <w:t>Or people you don’t know?</w:t>
      </w:r>
    </w:p>
    <w:p w:rsidR="0029444D" w:rsidRPr="0029444D" w:rsidRDefault="0029444D" w:rsidP="0029444D">
      <w:pPr>
        <w:pStyle w:val="BodyText"/>
        <w:spacing w:before="13"/>
        <w:jc w:val="both"/>
        <w:rPr>
          <w:rFonts w:asciiTheme="minorHAnsi" w:hAnsiTheme="minorHAnsi"/>
          <w:sz w:val="22"/>
          <w:szCs w:val="22"/>
        </w:rPr>
      </w:pPr>
      <w:r>
        <w:rPr>
          <w:rFonts w:asciiTheme="minorHAnsi" w:hAnsiTheme="minorHAnsi"/>
          <w:sz w:val="22"/>
          <w:szCs w:val="22"/>
        </w:rPr>
        <w:t xml:space="preserve">               -      </w:t>
      </w:r>
      <w:r w:rsidRPr="0029444D">
        <w:rPr>
          <w:rFonts w:asciiTheme="minorHAnsi" w:hAnsiTheme="minorHAnsi"/>
          <w:sz w:val="22"/>
          <w:szCs w:val="22"/>
        </w:rPr>
        <w:t>What is their level of knowledge of the subject?</w:t>
      </w:r>
    </w:p>
    <w:p w:rsidR="0029444D" w:rsidRPr="0029444D" w:rsidRDefault="0029444D" w:rsidP="0029444D">
      <w:pPr>
        <w:pStyle w:val="BodyText"/>
        <w:spacing w:before="13"/>
        <w:jc w:val="both"/>
        <w:rPr>
          <w:rFonts w:asciiTheme="minorHAnsi" w:hAnsiTheme="minorHAnsi"/>
          <w:sz w:val="22"/>
          <w:szCs w:val="22"/>
        </w:rPr>
      </w:pPr>
      <w:r>
        <w:rPr>
          <w:rFonts w:asciiTheme="minorHAnsi" w:hAnsiTheme="minorHAnsi"/>
          <w:sz w:val="22"/>
          <w:szCs w:val="22"/>
        </w:rPr>
        <w:t xml:space="preserve">               -      </w:t>
      </w:r>
      <w:r w:rsidRPr="0029444D">
        <w:rPr>
          <w:rFonts w:asciiTheme="minorHAnsi" w:hAnsiTheme="minorHAnsi"/>
          <w:sz w:val="22"/>
          <w:szCs w:val="22"/>
        </w:rPr>
        <w:t>How many people will be present?</w:t>
      </w:r>
    </w:p>
    <w:p w:rsidR="0029444D" w:rsidRPr="0029444D" w:rsidRDefault="0029444D" w:rsidP="00041241">
      <w:pPr>
        <w:pStyle w:val="BodyText"/>
        <w:numPr>
          <w:ilvl w:val="0"/>
          <w:numId w:val="37"/>
        </w:numPr>
        <w:spacing w:before="13"/>
        <w:jc w:val="both"/>
        <w:rPr>
          <w:rFonts w:asciiTheme="minorHAnsi" w:hAnsiTheme="minorHAnsi"/>
          <w:sz w:val="22"/>
          <w:szCs w:val="22"/>
        </w:rPr>
      </w:pPr>
      <w:r w:rsidRPr="0029444D">
        <w:rPr>
          <w:rFonts w:asciiTheme="minorHAnsi" w:hAnsiTheme="minorHAnsi"/>
          <w:sz w:val="22"/>
          <w:szCs w:val="22"/>
        </w:rPr>
        <w:t>Aids to be used: Decide what aids you will use:</w:t>
      </w:r>
    </w:p>
    <w:p w:rsidR="0029444D" w:rsidRPr="0029444D" w:rsidRDefault="00041241" w:rsidP="00041241">
      <w:pPr>
        <w:pStyle w:val="BodyText"/>
        <w:spacing w:before="13"/>
        <w:ind w:left="720"/>
        <w:jc w:val="both"/>
        <w:rPr>
          <w:rFonts w:asciiTheme="minorHAnsi" w:hAnsiTheme="minorHAnsi"/>
          <w:sz w:val="22"/>
          <w:szCs w:val="22"/>
        </w:rPr>
      </w:pPr>
      <w:r>
        <w:rPr>
          <w:rFonts w:asciiTheme="minorHAnsi" w:hAnsiTheme="minorHAnsi"/>
          <w:sz w:val="22"/>
          <w:szCs w:val="22"/>
        </w:rPr>
        <w:t xml:space="preserve">- </w:t>
      </w:r>
      <w:r w:rsidR="0029444D" w:rsidRPr="0029444D">
        <w:rPr>
          <w:rFonts w:asciiTheme="minorHAnsi" w:hAnsiTheme="minorHAnsi"/>
          <w:sz w:val="22"/>
          <w:szCs w:val="22"/>
        </w:rPr>
        <w:t>PowerPoint?</w:t>
      </w:r>
    </w:p>
    <w:p w:rsidR="0029444D" w:rsidRPr="0029444D" w:rsidRDefault="00041241" w:rsidP="0029444D">
      <w:pPr>
        <w:pStyle w:val="BodyText"/>
        <w:spacing w:before="13"/>
        <w:jc w:val="both"/>
        <w:rPr>
          <w:rFonts w:asciiTheme="minorHAnsi" w:hAnsiTheme="minorHAnsi"/>
          <w:sz w:val="22"/>
          <w:szCs w:val="22"/>
        </w:rPr>
      </w:pPr>
      <w:r>
        <w:rPr>
          <w:rFonts w:asciiTheme="minorHAnsi" w:hAnsiTheme="minorHAnsi"/>
          <w:sz w:val="22"/>
          <w:szCs w:val="22"/>
        </w:rPr>
        <w:t xml:space="preserve">               - </w:t>
      </w:r>
      <w:r w:rsidR="0029444D" w:rsidRPr="0029444D">
        <w:rPr>
          <w:rFonts w:asciiTheme="minorHAnsi" w:hAnsiTheme="minorHAnsi"/>
          <w:sz w:val="22"/>
          <w:szCs w:val="22"/>
        </w:rPr>
        <w:t>White board and marker?</w:t>
      </w:r>
    </w:p>
    <w:p w:rsidR="0029444D" w:rsidRPr="0029444D" w:rsidRDefault="00041241" w:rsidP="0029444D">
      <w:pPr>
        <w:pStyle w:val="BodyText"/>
        <w:spacing w:before="13"/>
        <w:jc w:val="both"/>
        <w:rPr>
          <w:rFonts w:asciiTheme="minorHAnsi" w:hAnsiTheme="minorHAnsi"/>
          <w:sz w:val="22"/>
          <w:szCs w:val="22"/>
        </w:rPr>
      </w:pPr>
      <w:r>
        <w:rPr>
          <w:rFonts w:asciiTheme="minorHAnsi" w:hAnsiTheme="minorHAnsi"/>
          <w:sz w:val="22"/>
          <w:szCs w:val="22"/>
        </w:rPr>
        <w:t xml:space="preserve">               - </w:t>
      </w:r>
      <w:r w:rsidR="0029444D" w:rsidRPr="0029444D">
        <w:rPr>
          <w:rFonts w:asciiTheme="minorHAnsi" w:hAnsiTheme="minorHAnsi"/>
          <w:sz w:val="22"/>
          <w:szCs w:val="22"/>
        </w:rPr>
        <w:t>Flipchart?</w:t>
      </w:r>
    </w:p>
    <w:p w:rsidR="0029444D" w:rsidRPr="0029444D" w:rsidRDefault="00041241" w:rsidP="0029444D">
      <w:pPr>
        <w:pStyle w:val="BodyText"/>
        <w:spacing w:before="13"/>
        <w:jc w:val="both"/>
        <w:rPr>
          <w:rFonts w:asciiTheme="minorHAnsi" w:hAnsiTheme="minorHAnsi"/>
          <w:sz w:val="22"/>
          <w:szCs w:val="22"/>
        </w:rPr>
      </w:pPr>
      <w:r>
        <w:rPr>
          <w:rFonts w:asciiTheme="minorHAnsi" w:hAnsiTheme="minorHAnsi"/>
          <w:sz w:val="22"/>
          <w:szCs w:val="22"/>
        </w:rPr>
        <w:t xml:space="preserve">               - </w:t>
      </w:r>
      <w:r w:rsidR="0029444D" w:rsidRPr="0029444D">
        <w:rPr>
          <w:rFonts w:asciiTheme="minorHAnsi" w:hAnsiTheme="minorHAnsi"/>
          <w:sz w:val="22"/>
          <w:szCs w:val="22"/>
        </w:rPr>
        <w:t>Just speak?</w:t>
      </w:r>
    </w:p>
    <w:p w:rsidR="0029444D" w:rsidRPr="0029444D" w:rsidRDefault="00041241" w:rsidP="0029444D">
      <w:pPr>
        <w:pStyle w:val="BodyText"/>
        <w:spacing w:before="13"/>
        <w:jc w:val="both"/>
        <w:rPr>
          <w:rFonts w:asciiTheme="minorHAnsi" w:hAnsiTheme="minorHAnsi"/>
          <w:sz w:val="22"/>
          <w:szCs w:val="22"/>
        </w:rPr>
      </w:pPr>
      <w:r>
        <w:rPr>
          <w:rFonts w:asciiTheme="minorHAnsi" w:hAnsiTheme="minorHAnsi"/>
          <w:sz w:val="22"/>
          <w:szCs w:val="22"/>
        </w:rPr>
        <w:t xml:space="preserve">                 </w:t>
      </w:r>
      <w:r w:rsidR="0029444D" w:rsidRPr="0029444D">
        <w:rPr>
          <w:rFonts w:asciiTheme="minorHAnsi" w:hAnsiTheme="minorHAnsi"/>
          <w:sz w:val="22"/>
          <w:szCs w:val="22"/>
        </w:rPr>
        <w:t>However, these days almost all presentations are made with the aid of PowerPoint.</w:t>
      </w:r>
    </w:p>
    <w:p w:rsidR="0029444D" w:rsidRPr="0029444D" w:rsidRDefault="0029444D" w:rsidP="0029444D">
      <w:pPr>
        <w:pStyle w:val="BodyText"/>
        <w:spacing w:before="13"/>
        <w:jc w:val="both"/>
        <w:rPr>
          <w:rFonts w:asciiTheme="minorHAnsi" w:hAnsiTheme="minorHAnsi"/>
          <w:sz w:val="22"/>
          <w:szCs w:val="22"/>
        </w:rPr>
      </w:pPr>
    </w:p>
    <w:p w:rsidR="0029444D" w:rsidRPr="0029444D" w:rsidRDefault="00041241" w:rsidP="0029444D">
      <w:pPr>
        <w:pStyle w:val="BodyText"/>
        <w:spacing w:before="13"/>
        <w:jc w:val="both"/>
        <w:rPr>
          <w:rFonts w:asciiTheme="minorHAnsi" w:hAnsiTheme="minorHAnsi"/>
          <w:sz w:val="22"/>
          <w:szCs w:val="22"/>
        </w:rPr>
      </w:pPr>
      <w:r>
        <w:rPr>
          <w:rFonts w:asciiTheme="minorHAnsi" w:hAnsiTheme="minorHAnsi"/>
          <w:sz w:val="22"/>
          <w:szCs w:val="22"/>
        </w:rPr>
        <w:t xml:space="preserve">  </w:t>
      </w:r>
      <w:r w:rsidR="0029444D" w:rsidRPr="0029444D">
        <w:rPr>
          <w:rFonts w:asciiTheme="minorHAnsi" w:hAnsiTheme="minorHAnsi"/>
          <w:sz w:val="22"/>
          <w:szCs w:val="22"/>
        </w:rPr>
        <w:t>STEP-2: PREPARE YOUR PRESENTATION</w:t>
      </w:r>
    </w:p>
    <w:p w:rsidR="0029444D" w:rsidRPr="0029444D" w:rsidRDefault="0029444D" w:rsidP="00041241">
      <w:pPr>
        <w:pStyle w:val="BodyText"/>
        <w:numPr>
          <w:ilvl w:val="0"/>
          <w:numId w:val="37"/>
        </w:numPr>
        <w:spacing w:before="13"/>
        <w:jc w:val="both"/>
        <w:rPr>
          <w:rFonts w:asciiTheme="minorHAnsi" w:hAnsiTheme="minorHAnsi"/>
          <w:sz w:val="22"/>
          <w:szCs w:val="22"/>
        </w:rPr>
      </w:pPr>
      <w:r w:rsidRPr="0029444D">
        <w:rPr>
          <w:rFonts w:asciiTheme="minorHAnsi" w:hAnsiTheme="minorHAnsi"/>
          <w:sz w:val="22"/>
          <w:szCs w:val="22"/>
        </w:rPr>
        <w:t>Write the script in points:</w:t>
      </w:r>
    </w:p>
    <w:p w:rsidR="0029444D" w:rsidRPr="0029444D" w:rsidRDefault="00041241" w:rsidP="00041241">
      <w:pPr>
        <w:pStyle w:val="BodyText"/>
        <w:spacing w:before="13"/>
        <w:ind w:left="720"/>
        <w:jc w:val="both"/>
        <w:rPr>
          <w:rFonts w:asciiTheme="minorHAnsi" w:hAnsiTheme="minorHAnsi"/>
          <w:sz w:val="22"/>
          <w:szCs w:val="22"/>
        </w:rPr>
      </w:pPr>
      <w:r>
        <w:rPr>
          <w:rFonts w:asciiTheme="minorHAnsi" w:hAnsiTheme="minorHAnsi"/>
          <w:sz w:val="22"/>
          <w:szCs w:val="22"/>
        </w:rPr>
        <w:lastRenderedPageBreak/>
        <w:t xml:space="preserve">-   </w:t>
      </w:r>
      <w:r w:rsidR="0029444D" w:rsidRPr="0029444D">
        <w:rPr>
          <w:rFonts w:asciiTheme="minorHAnsi" w:hAnsiTheme="minorHAnsi"/>
          <w:sz w:val="22"/>
          <w:szCs w:val="22"/>
        </w:rPr>
        <w:t>Introduction</w:t>
      </w:r>
    </w:p>
    <w:p w:rsidR="0029444D" w:rsidRPr="0029444D" w:rsidRDefault="00041241" w:rsidP="0029444D">
      <w:pPr>
        <w:pStyle w:val="BodyText"/>
        <w:spacing w:before="13"/>
        <w:jc w:val="both"/>
        <w:rPr>
          <w:rFonts w:asciiTheme="minorHAnsi" w:hAnsiTheme="minorHAnsi"/>
          <w:sz w:val="22"/>
          <w:szCs w:val="22"/>
        </w:rPr>
      </w:pPr>
      <w:r>
        <w:rPr>
          <w:rFonts w:asciiTheme="minorHAnsi" w:hAnsiTheme="minorHAnsi"/>
          <w:sz w:val="22"/>
          <w:szCs w:val="22"/>
        </w:rPr>
        <w:t xml:space="preserve">               -   </w:t>
      </w:r>
      <w:r w:rsidR="0029444D" w:rsidRPr="0029444D">
        <w:rPr>
          <w:rFonts w:asciiTheme="minorHAnsi" w:hAnsiTheme="minorHAnsi"/>
          <w:sz w:val="22"/>
          <w:szCs w:val="22"/>
        </w:rPr>
        <w:t>Main body – points you want to discuss</w:t>
      </w:r>
    </w:p>
    <w:p w:rsidR="0029444D" w:rsidRPr="0029444D" w:rsidRDefault="0029444D" w:rsidP="00041241">
      <w:pPr>
        <w:pStyle w:val="BodyText"/>
        <w:numPr>
          <w:ilvl w:val="0"/>
          <w:numId w:val="37"/>
        </w:numPr>
        <w:spacing w:before="13"/>
        <w:jc w:val="both"/>
        <w:rPr>
          <w:rFonts w:asciiTheme="minorHAnsi" w:hAnsiTheme="minorHAnsi"/>
          <w:sz w:val="22"/>
          <w:szCs w:val="22"/>
        </w:rPr>
      </w:pPr>
      <w:r w:rsidRPr="0029444D">
        <w:rPr>
          <w:rFonts w:asciiTheme="minorHAnsi" w:hAnsiTheme="minorHAnsi"/>
          <w:sz w:val="22"/>
          <w:szCs w:val="22"/>
        </w:rPr>
        <w:t>Prepare notes on small index card for you to use when making a presentation (if you are not using PowerPoint).</w:t>
      </w:r>
    </w:p>
    <w:p w:rsidR="0029444D" w:rsidRPr="0029444D" w:rsidRDefault="0029444D" w:rsidP="00041241">
      <w:pPr>
        <w:pStyle w:val="BodyText"/>
        <w:numPr>
          <w:ilvl w:val="0"/>
          <w:numId w:val="37"/>
        </w:numPr>
        <w:spacing w:before="13"/>
        <w:jc w:val="both"/>
        <w:rPr>
          <w:rFonts w:asciiTheme="minorHAnsi" w:hAnsiTheme="minorHAnsi"/>
          <w:sz w:val="22"/>
          <w:szCs w:val="22"/>
        </w:rPr>
      </w:pPr>
      <w:r w:rsidRPr="0029444D">
        <w:rPr>
          <w:rFonts w:asciiTheme="minorHAnsi" w:hAnsiTheme="minorHAnsi"/>
          <w:sz w:val="22"/>
          <w:szCs w:val="22"/>
        </w:rPr>
        <w:t>Prepare PowerPoint presentation. Do not write paragraphs. Write points only, and click point by point instead of the whole slide. This will help the audience to concentrate on the point you are talking about.</w:t>
      </w:r>
    </w:p>
    <w:p w:rsidR="0029444D" w:rsidRPr="0029444D" w:rsidRDefault="0029444D" w:rsidP="0029444D">
      <w:pPr>
        <w:pStyle w:val="BodyText"/>
        <w:spacing w:before="13"/>
        <w:jc w:val="both"/>
        <w:rPr>
          <w:rFonts w:asciiTheme="minorHAnsi" w:hAnsiTheme="minorHAnsi"/>
          <w:sz w:val="22"/>
          <w:szCs w:val="22"/>
        </w:rPr>
      </w:pPr>
    </w:p>
    <w:p w:rsidR="0029444D" w:rsidRPr="0029444D" w:rsidRDefault="00041241" w:rsidP="0029444D">
      <w:pPr>
        <w:pStyle w:val="BodyText"/>
        <w:spacing w:before="13"/>
        <w:jc w:val="both"/>
        <w:rPr>
          <w:rFonts w:asciiTheme="minorHAnsi" w:hAnsiTheme="minorHAnsi"/>
          <w:sz w:val="22"/>
          <w:szCs w:val="22"/>
        </w:rPr>
      </w:pPr>
      <w:r>
        <w:rPr>
          <w:rFonts w:asciiTheme="minorHAnsi" w:hAnsiTheme="minorHAnsi"/>
          <w:sz w:val="22"/>
          <w:szCs w:val="22"/>
        </w:rPr>
        <w:t xml:space="preserve">    </w:t>
      </w:r>
      <w:r w:rsidR="008A4164">
        <w:rPr>
          <w:rFonts w:asciiTheme="minorHAnsi" w:hAnsiTheme="minorHAnsi"/>
          <w:sz w:val="22"/>
          <w:szCs w:val="22"/>
        </w:rPr>
        <w:t>STEP-3: PRACTIC</w:t>
      </w:r>
      <w:r w:rsidR="0029444D" w:rsidRPr="0029444D">
        <w:rPr>
          <w:rFonts w:asciiTheme="minorHAnsi" w:hAnsiTheme="minorHAnsi"/>
          <w:sz w:val="22"/>
          <w:szCs w:val="22"/>
        </w:rPr>
        <w:t>E YOUR PRESENTATION</w:t>
      </w:r>
    </w:p>
    <w:p w:rsidR="0029444D" w:rsidRPr="0029444D" w:rsidRDefault="008A4164" w:rsidP="00041241">
      <w:pPr>
        <w:pStyle w:val="BodyText"/>
        <w:numPr>
          <w:ilvl w:val="0"/>
          <w:numId w:val="38"/>
        </w:numPr>
        <w:spacing w:before="13"/>
        <w:jc w:val="both"/>
        <w:rPr>
          <w:rFonts w:asciiTheme="minorHAnsi" w:hAnsiTheme="minorHAnsi"/>
          <w:sz w:val="22"/>
          <w:szCs w:val="22"/>
        </w:rPr>
      </w:pPr>
      <w:r>
        <w:rPr>
          <w:rFonts w:asciiTheme="minorHAnsi" w:hAnsiTheme="minorHAnsi"/>
          <w:sz w:val="22"/>
          <w:szCs w:val="22"/>
        </w:rPr>
        <w:t>Practic</w:t>
      </w:r>
      <w:r w:rsidR="0029444D" w:rsidRPr="0029444D">
        <w:rPr>
          <w:rFonts w:asciiTheme="minorHAnsi" w:hAnsiTheme="minorHAnsi"/>
          <w:sz w:val="22"/>
          <w:szCs w:val="22"/>
        </w:rPr>
        <w:t>e either by yourself or in front of a small audien</w:t>
      </w:r>
      <w:r>
        <w:rPr>
          <w:rFonts w:asciiTheme="minorHAnsi" w:hAnsiTheme="minorHAnsi"/>
          <w:sz w:val="22"/>
          <w:szCs w:val="22"/>
        </w:rPr>
        <w:t xml:space="preserve">ce. You  can do so in front  </w:t>
      </w:r>
      <w:r w:rsidR="0029444D" w:rsidRPr="0029444D">
        <w:rPr>
          <w:rFonts w:asciiTheme="minorHAnsi" w:hAnsiTheme="minorHAnsi"/>
          <w:sz w:val="22"/>
          <w:szCs w:val="22"/>
        </w:rPr>
        <w:t>of a mirror also if nobody is available.</w:t>
      </w:r>
    </w:p>
    <w:p w:rsidR="0029444D" w:rsidRPr="0029444D" w:rsidRDefault="0029444D" w:rsidP="00041241">
      <w:pPr>
        <w:pStyle w:val="BodyText"/>
        <w:numPr>
          <w:ilvl w:val="0"/>
          <w:numId w:val="38"/>
        </w:numPr>
        <w:spacing w:before="13"/>
        <w:jc w:val="both"/>
        <w:rPr>
          <w:rFonts w:asciiTheme="minorHAnsi" w:hAnsiTheme="minorHAnsi"/>
          <w:sz w:val="22"/>
          <w:szCs w:val="22"/>
        </w:rPr>
      </w:pPr>
      <w:r w:rsidRPr="0029444D">
        <w:rPr>
          <w:rFonts w:asciiTheme="minorHAnsi" w:hAnsiTheme="minorHAnsi"/>
          <w:sz w:val="22"/>
          <w:szCs w:val="22"/>
        </w:rPr>
        <w:t>Check your timing. Quite often you may have to ke</w:t>
      </w:r>
      <w:r w:rsidR="000174E9">
        <w:rPr>
          <w:rFonts w:asciiTheme="minorHAnsi" w:hAnsiTheme="minorHAnsi"/>
          <w:sz w:val="22"/>
          <w:szCs w:val="22"/>
        </w:rPr>
        <w:t xml:space="preserve">ep to time limit. Hence it is </w:t>
      </w:r>
      <w:r w:rsidRPr="0029444D">
        <w:rPr>
          <w:rFonts w:asciiTheme="minorHAnsi" w:hAnsiTheme="minorHAnsi"/>
          <w:sz w:val="22"/>
          <w:szCs w:val="22"/>
        </w:rPr>
        <w:t>better to check whether you conform to it – neither less nor more.</w:t>
      </w:r>
    </w:p>
    <w:p w:rsidR="0029444D" w:rsidRPr="0029444D" w:rsidRDefault="0029444D" w:rsidP="0029444D">
      <w:pPr>
        <w:pStyle w:val="BodyText"/>
        <w:spacing w:before="13"/>
        <w:jc w:val="both"/>
        <w:rPr>
          <w:rFonts w:asciiTheme="minorHAnsi" w:hAnsiTheme="minorHAnsi"/>
          <w:sz w:val="22"/>
          <w:szCs w:val="22"/>
        </w:rPr>
      </w:pPr>
      <w:r w:rsidRPr="0029444D">
        <w:rPr>
          <w:rFonts w:asciiTheme="minorHAnsi" w:hAnsiTheme="minorHAnsi"/>
          <w:sz w:val="22"/>
          <w:szCs w:val="22"/>
        </w:rPr>
        <w:t xml:space="preserve"> </w:t>
      </w:r>
    </w:p>
    <w:p w:rsidR="0029444D" w:rsidRPr="0029444D" w:rsidRDefault="00041241" w:rsidP="0029444D">
      <w:pPr>
        <w:pStyle w:val="BodyText"/>
        <w:spacing w:before="13"/>
        <w:jc w:val="both"/>
        <w:rPr>
          <w:rFonts w:asciiTheme="minorHAnsi" w:hAnsiTheme="minorHAnsi"/>
          <w:sz w:val="22"/>
          <w:szCs w:val="22"/>
        </w:rPr>
      </w:pPr>
      <w:r>
        <w:rPr>
          <w:rFonts w:asciiTheme="minorHAnsi" w:hAnsiTheme="minorHAnsi"/>
          <w:sz w:val="22"/>
          <w:szCs w:val="22"/>
        </w:rPr>
        <w:t xml:space="preserve">      </w:t>
      </w:r>
      <w:r w:rsidR="0029444D" w:rsidRPr="0029444D">
        <w:rPr>
          <w:rFonts w:asciiTheme="minorHAnsi" w:hAnsiTheme="minorHAnsi"/>
          <w:sz w:val="22"/>
          <w:szCs w:val="22"/>
        </w:rPr>
        <w:t>STEP-4: MAKE YOUR PRESENTATION</w:t>
      </w:r>
    </w:p>
    <w:p w:rsidR="0029444D" w:rsidRPr="0029444D" w:rsidRDefault="0029444D" w:rsidP="00041241">
      <w:pPr>
        <w:pStyle w:val="BodyText"/>
        <w:numPr>
          <w:ilvl w:val="0"/>
          <w:numId w:val="39"/>
        </w:numPr>
        <w:spacing w:before="13"/>
        <w:jc w:val="both"/>
        <w:rPr>
          <w:rFonts w:asciiTheme="minorHAnsi" w:hAnsiTheme="minorHAnsi"/>
          <w:sz w:val="22"/>
          <w:szCs w:val="22"/>
        </w:rPr>
      </w:pPr>
      <w:r w:rsidRPr="0029444D">
        <w:rPr>
          <w:rFonts w:asciiTheme="minorHAnsi" w:hAnsiTheme="minorHAnsi"/>
          <w:sz w:val="22"/>
          <w:szCs w:val="22"/>
        </w:rPr>
        <w:t>Get rid of stage fear.</w:t>
      </w:r>
    </w:p>
    <w:p w:rsidR="0029444D" w:rsidRPr="0029444D" w:rsidRDefault="0029444D" w:rsidP="00041241">
      <w:pPr>
        <w:pStyle w:val="BodyText"/>
        <w:numPr>
          <w:ilvl w:val="0"/>
          <w:numId w:val="39"/>
        </w:numPr>
        <w:spacing w:before="13"/>
        <w:jc w:val="both"/>
        <w:rPr>
          <w:rFonts w:asciiTheme="minorHAnsi" w:hAnsiTheme="minorHAnsi"/>
          <w:sz w:val="22"/>
          <w:szCs w:val="22"/>
        </w:rPr>
      </w:pPr>
      <w:r w:rsidRPr="0029444D">
        <w:rPr>
          <w:rFonts w:asciiTheme="minorHAnsi" w:hAnsiTheme="minorHAnsi"/>
          <w:sz w:val="22"/>
          <w:szCs w:val="22"/>
        </w:rPr>
        <w:t>Be confident.</w:t>
      </w:r>
    </w:p>
    <w:p w:rsidR="0029444D" w:rsidRPr="0029444D" w:rsidRDefault="0029444D" w:rsidP="00041241">
      <w:pPr>
        <w:pStyle w:val="BodyText"/>
        <w:numPr>
          <w:ilvl w:val="0"/>
          <w:numId w:val="39"/>
        </w:numPr>
        <w:spacing w:before="13"/>
        <w:jc w:val="both"/>
        <w:rPr>
          <w:rFonts w:asciiTheme="minorHAnsi" w:hAnsiTheme="minorHAnsi"/>
          <w:sz w:val="22"/>
          <w:szCs w:val="22"/>
        </w:rPr>
      </w:pPr>
      <w:r w:rsidRPr="0029444D">
        <w:rPr>
          <w:rFonts w:asciiTheme="minorHAnsi" w:hAnsiTheme="minorHAnsi"/>
          <w:sz w:val="22"/>
          <w:szCs w:val="22"/>
        </w:rPr>
        <w:t>Talk normally.</w:t>
      </w:r>
    </w:p>
    <w:p w:rsidR="0029444D" w:rsidRPr="0029444D" w:rsidRDefault="0029444D" w:rsidP="00041241">
      <w:pPr>
        <w:pStyle w:val="BodyText"/>
        <w:numPr>
          <w:ilvl w:val="0"/>
          <w:numId w:val="39"/>
        </w:numPr>
        <w:spacing w:before="13"/>
        <w:jc w:val="both"/>
        <w:rPr>
          <w:rFonts w:asciiTheme="minorHAnsi" w:hAnsiTheme="minorHAnsi"/>
          <w:sz w:val="22"/>
          <w:szCs w:val="22"/>
        </w:rPr>
      </w:pPr>
      <w:r w:rsidRPr="0029444D">
        <w:rPr>
          <w:rFonts w:asciiTheme="minorHAnsi" w:hAnsiTheme="minorHAnsi"/>
          <w:sz w:val="22"/>
          <w:szCs w:val="22"/>
        </w:rPr>
        <w:t>Preferably start with a simple and appropriate ice-breaker. Maintain proper and regular eye contact with the audience.</w:t>
      </w:r>
    </w:p>
    <w:p w:rsidR="0029444D" w:rsidRPr="0029444D" w:rsidRDefault="0029444D" w:rsidP="00041241">
      <w:pPr>
        <w:pStyle w:val="BodyText"/>
        <w:numPr>
          <w:ilvl w:val="0"/>
          <w:numId w:val="39"/>
        </w:numPr>
        <w:spacing w:before="13"/>
        <w:jc w:val="both"/>
        <w:rPr>
          <w:rFonts w:asciiTheme="minorHAnsi" w:hAnsiTheme="minorHAnsi"/>
          <w:sz w:val="22"/>
          <w:szCs w:val="22"/>
        </w:rPr>
      </w:pPr>
      <w:r w:rsidRPr="0029444D">
        <w:rPr>
          <w:rFonts w:asciiTheme="minorHAnsi" w:hAnsiTheme="minorHAnsi"/>
          <w:sz w:val="22"/>
          <w:szCs w:val="22"/>
        </w:rPr>
        <w:t>Look at the points only. Then speak from memory.</w:t>
      </w:r>
    </w:p>
    <w:p w:rsidR="0029444D" w:rsidRPr="0029444D" w:rsidRDefault="0029444D" w:rsidP="00041241">
      <w:pPr>
        <w:pStyle w:val="BodyText"/>
        <w:numPr>
          <w:ilvl w:val="0"/>
          <w:numId w:val="39"/>
        </w:numPr>
        <w:spacing w:before="13"/>
        <w:jc w:val="both"/>
        <w:rPr>
          <w:rFonts w:asciiTheme="minorHAnsi" w:hAnsiTheme="minorHAnsi"/>
          <w:sz w:val="22"/>
          <w:szCs w:val="22"/>
        </w:rPr>
      </w:pPr>
      <w:r w:rsidRPr="0029444D">
        <w:rPr>
          <w:rFonts w:asciiTheme="minorHAnsi" w:hAnsiTheme="minorHAnsi"/>
          <w:sz w:val="22"/>
          <w:szCs w:val="22"/>
        </w:rPr>
        <w:t>Always stand while making a presentation. Sitting presentations lose their effectiveness as the invisible thread of eye contact with the audience is lost.</w:t>
      </w:r>
    </w:p>
    <w:p w:rsidR="0029444D" w:rsidRPr="0029444D" w:rsidRDefault="0029444D" w:rsidP="00041241">
      <w:pPr>
        <w:pStyle w:val="BodyText"/>
        <w:numPr>
          <w:ilvl w:val="0"/>
          <w:numId w:val="39"/>
        </w:numPr>
        <w:spacing w:before="13"/>
        <w:jc w:val="both"/>
        <w:rPr>
          <w:rFonts w:asciiTheme="minorHAnsi" w:hAnsiTheme="minorHAnsi"/>
          <w:sz w:val="22"/>
          <w:szCs w:val="22"/>
        </w:rPr>
      </w:pPr>
      <w:r w:rsidRPr="0029444D">
        <w:rPr>
          <w:rFonts w:asciiTheme="minorHAnsi" w:hAnsiTheme="minorHAnsi"/>
          <w:sz w:val="22"/>
          <w:szCs w:val="22"/>
        </w:rPr>
        <w:t>Correct body language is important. Use hand mo</w:t>
      </w:r>
      <w:r w:rsidR="00161B10">
        <w:rPr>
          <w:rFonts w:asciiTheme="minorHAnsi" w:hAnsiTheme="minorHAnsi"/>
          <w:sz w:val="22"/>
          <w:szCs w:val="22"/>
        </w:rPr>
        <w:t>vements and gestures to emphasiz</w:t>
      </w:r>
      <w:r w:rsidRPr="0029444D">
        <w:rPr>
          <w:rFonts w:asciiTheme="minorHAnsi" w:hAnsiTheme="minorHAnsi"/>
          <w:sz w:val="22"/>
          <w:szCs w:val="22"/>
        </w:rPr>
        <w:t>e your points.</w:t>
      </w:r>
    </w:p>
    <w:p w:rsidR="0029444D" w:rsidRPr="0029444D" w:rsidRDefault="0029444D" w:rsidP="00041241">
      <w:pPr>
        <w:pStyle w:val="BodyText"/>
        <w:numPr>
          <w:ilvl w:val="0"/>
          <w:numId w:val="39"/>
        </w:numPr>
        <w:spacing w:before="13"/>
        <w:jc w:val="both"/>
        <w:rPr>
          <w:rFonts w:asciiTheme="minorHAnsi" w:hAnsiTheme="minorHAnsi"/>
          <w:sz w:val="22"/>
          <w:szCs w:val="22"/>
        </w:rPr>
      </w:pPr>
      <w:r w:rsidRPr="0029444D">
        <w:rPr>
          <w:rFonts w:asciiTheme="minorHAnsi" w:hAnsiTheme="minorHAnsi"/>
          <w:sz w:val="22"/>
          <w:szCs w:val="22"/>
        </w:rPr>
        <w:t>Make your presentation interactive. You may elicit information from the participants instead of giving out all of it yourself.</w:t>
      </w:r>
    </w:p>
    <w:p w:rsidR="0029444D" w:rsidRPr="0029444D" w:rsidRDefault="0029444D" w:rsidP="00041241">
      <w:pPr>
        <w:pStyle w:val="BodyText"/>
        <w:numPr>
          <w:ilvl w:val="0"/>
          <w:numId w:val="39"/>
        </w:numPr>
        <w:spacing w:before="13"/>
        <w:jc w:val="both"/>
        <w:rPr>
          <w:rFonts w:asciiTheme="minorHAnsi" w:hAnsiTheme="minorHAnsi"/>
          <w:sz w:val="22"/>
          <w:szCs w:val="22"/>
        </w:rPr>
      </w:pPr>
      <w:r w:rsidRPr="0029444D">
        <w:rPr>
          <w:rFonts w:asciiTheme="minorHAnsi" w:hAnsiTheme="minorHAnsi"/>
          <w:sz w:val="22"/>
          <w:szCs w:val="22"/>
        </w:rPr>
        <w:t>You may break the monotony with a small game relevant to the subject of your presentation (depending on the length of your presentation).</w:t>
      </w:r>
    </w:p>
    <w:p w:rsidR="0029444D" w:rsidRPr="0029444D" w:rsidRDefault="0029444D" w:rsidP="00041241">
      <w:pPr>
        <w:pStyle w:val="BodyText"/>
        <w:numPr>
          <w:ilvl w:val="0"/>
          <w:numId w:val="39"/>
        </w:numPr>
        <w:spacing w:before="13"/>
        <w:jc w:val="both"/>
        <w:rPr>
          <w:rFonts w:asciiTheme="minorHAnsi" w:hAnsiTheme="minorHAnsi"/>
          <w:sz w:val="22"/>
          <w:szCs w:val="22"/>
        </w:rPr>
      </w:pPr>
      <w:r w:rsidRPr="0029444D">
        <w:rPr>
          <w:rFonts w:asciiTheme="minorHAnsi" w:hAnsiTheme="minorHAnsi"/>
          <w:sz w:val="22"/>
          <w:szCs w:val="22"/>
        </w:rPr>
        <w:t>At the end, ask if there are any questions. Answer them with confidence.</w:t>
      </w:r>
    </w:p>
    <w:p w:rsidR="0029444D" w:rsidRPr="0029444D" w:rsidRDefault="0029444D" w:rsidP="00041241">
      <w:pPr>
        <w:pStyle w:val="BodyText"/>
        <w:numPr>
          <w:ilvl w:val="0"/>
          <w:numId w:val="39"/>
        </w:numPr>
        <w:spacing w:before="13"/>
        <w:jc w:val="both"/>
        <w:rPr>
          <w:rFonts w:asciiTheme="minorHAnsi" w:hAnsiTheme="minorHAnsi"/>
          <w:sz w:val="22"/>
          <w:szCs w:val="22"/>
        </w:rPr>
      </w:pPr>
      <w:r w:rsidRPr="0029444D">
        <w:rPr>
          <w:rFonts w:asciiTheme="minorHAnsi" w:hAnsiTheme="minorHAnsi"/>
          <w:sz w:val="22"/>
          <w:szCs w:val="22"/>
        </w:rPr>
        <w:t>Provide your contact details (someone may want to contact you for clarifications).</w:t>
      </w:r>
    </w:p>
    <w:p w:rsidR="0029444D" w:rsidRPr="0029444D" w:rsidRDefault="0029444D" w:rsidP="00041241">
      <w:pPr>
        <w:pStyle w:val="BodyText"/>
        <w:numPr>
          <w:ilvl w:val="0"/>
          <w:numId w:val="39"/>
        </w:numPr>
        <w:spacing w:before="13"/>
        <w:jc w:val="both"/>
        <w:rPr>
          <w:rFonts w:asciiTheme="minorHAnsi" w:hAnsiTheme="minorHAnsi"/>
          <w:sz w:val="22"/>
          <w:szCs w:val="22"/>
        </w:rPr>
      </w:pPr>
      <w:r w:rsidRPr="0029444D">
        <w:rPr>
          <w:rFonts w:asciiTheme="minorHAnsi" w:hAnsiTheme="minorHAnsi"/>
          <w:sz w:val="22"/>
          <w:szCs w:val="22"/>
        </w:rPr>
        <w:t>Thank the audience for their patience and participation.</w:t>
      </w:r>
    </w:p>
    <w:p w:rsidR="00855D80" w:rsidRDefault="00855D80" w:rsidP="0029444D">
      <w:pPr>
        <w:pStyle w:val="BodyText"/>
        <w:tabs>
          <w:tab w:val="left" w:pos="6311"/>
        </w:tabs>
        <w:spacing w:before="13"/>
        <w:jc w:val="both"/>
        <w:rPr>
          <w:rFonts w:asciiTheme="minorHAnsi" w:hAnsiTheme="minorHAnsi"/>
          <w:sz w:val="22"/>
          <w:szCs w:val="22"/>
        </w:rPr>
      </w:pPr>
    </w:p>
    <w:p w:rsidR="00855D80" w:rsidRPr="007A5347" w:rsidRDefault="007A5347" w:rsidP="007A5347">
      <w:pPr>
        <w:pStyle w:val="Heading6"/>
        <w:tabs>
          <w:tab w:val="left" w:pos="837"/>
          <w:tab w:val="left" w:pos="838"/>
        </w:tabs>
        <w:spacing w:before="1"/>
      </w:pPr>
      <w:r>
        <w:rPr>
          <w:spacing w:val="4"/>
          <w:w w:val="125"/>
        </w:rPr>
        <w:t xml:space="preserve">Examples </w:t>
      </w:r>
      <w:r>
        <w:rPr>
          <w:spacing w:val="2"/>
          <w:w w:val="125"/>
        </w:rPr>
        <w:t xml:space="preserve">of </w:t>
      </w:r>
      <w:r>
        <w:rPr>
          <w:w w:val="125"/>
        </w:rPr>
        <w:t>Presentation</w:t>
      </w:r>
      <w:r>
        <w:rPr>
          <w:spacing w:val="27"/>
          <w:w w:val="125"/>
        </w:rPr>
        <w:t xml:space="preserve"> </w:t>
      </w:r>
      <w:r>
        <w:rPr>
          <w:spacing w:val="5"/>
          <w:w w:val="125"/>
        </w:rPr>
        <w:t>language</w:t>
      </w:r>
    </w:p>
    <w:p w:rsidR="007A5347" w:rsidRDefault="007A5347" w:rsidP="007A5347">
      <w:pPr>
        <w:pStyle w:val="Heading6"/>
        <w:tabs>
          <w:tab w:val="left" w:pos="837"/>
          <w:tab w:val="left" w:pos="838"/>
        </w:tabs>
        <w:spacing w:before="1"/>
        <w:rPr>
          <w:spacing w:val="5"/>
          <w:w w:val="125"/>
        </w:rPr>
      </w:pPr>
    </w:p>
    <w:p w:rsidR="007A5347" w:rsidRDefault="007A5347" w:rsidP="007A5347">
      <w:pPr>
        <w:pStyle w:val="Heading6"/>
        <w:tabs>
          <w:tab w:val="left" w:pos="837"/>
          <w:tab w:val="left" w:pos="838"/>
        </w:tabs>
        <w:spacing w:before="1"/>
      </w:pPr>
      <w:r>
        <w:rPr>
          <w:rFonts w:ascii="Mangal" w:hAnsi="Mangal" w:cs="Mangal"/>
        </w:rPr>
        <w:t>प्रेजेंटेशन</w:t>
      </w:r>
      <w:r>
        <w:t xml:space="preserve"> </w:t>
      </w:r>
      <w:r>
        <w:rPr>
          <w:rFonts w:ascii="Mangal" w:hAnsi="Mangal" w:cs="Mangal"/>
        </w:rPr>
        <w:t>लैंग्वेज</w:t>
      </w:r>
      <w:r>
        <w:t xml:space="preserve"> </w:t>
      </w:r>
      <w:r>
        <w:rPr>
          <w:rFonts w:ascii="Mangal" w:hAnsi="Mangal" w:cs="Mangal"/>
        </w:rPr>
        <w:t>के</w:t>
      </w:r>
      <w:r>
        <w:t xml:space="preserve"> </w:t>
      </w:r>
      <w:r>
        <w:rPr>
          <w:rFonts w:ascii="Mangal" w:hAnsi="Mangal" w:cs="Mangal"/>
        </w:rPr>
        <w:t>अपने</w:t>
      </w:r>
      <w:r>
        <w:t xml:space="preserve"> </w:t>
      </w:r>
      <w:r>
        <w:rPr>
          <w:rFonts w:ascii="Mangal" w:hAnsi="Mangal" w:cs="Mangal"/>
        </w:rPr>
        <w:t>उदाहरण</w:t>
      </w:r>
      <w:r>
        <w:t xml:space="preserve"> </w:t>
      </w:r>
      <w:r>
        <w:rPr>
          <w:rFonts w:ascii="Mangal" w:hAnsi="Mangal" w:cs="Mangal"/>
        </w:rPr>
        <w:t>दें।</w:t>
      </w:r>
    </w:p>
    <w:p w:rsidR="00855D80" w:rsidRDefault="00855D80" w:rsidP="00855D80">
      <w:pPr>
        <w:pStyle w:val="BodyText"/>
        <w:spacing w:before="8"/>
        <w:rPr>
          <w:rFonts w:ascii="Calibri"/>
          <w:b/>
          <w:sz w:val="10"/>
        </w:rPr>
      </w:pPr>
    </w:p>
    <w:tbl>
      <w:tblPr>
        <w:tblW w:w="0" w:type="auto"/>
        <w:tblInd w:w="127" w:type="dxa"/>
        <w:tblBorders>
          <w:top w:val="single" w:sz="8" w:space="0" w:color="969799"/>
          <w:left w:val="single" w:sz="8" w:space="0" w:color="969799"/>
          <w:bottom w:val="single" w:sz="8" w:space="0" w:color="969799"/>
          <w:right w:val="single" w:sz="8" w:space="0" w:color="969799"/>
          <w:insideH w:val="single" w:sz="8" w:space="0" w:color="969799"/>
          <w:insideV w:val="single" w:sz="8" w:space="0" w:color="969799"/>
        </w:tblBorders>
        <w:tblLayout w:type="fixed"/>
        <w:tblCellMar>
          <w:left w:w="0" w:type="dxa"/>
          <w:right w:w="0" w:type="dxa"/>
        </w:tblCellMar>
        <w:tblLook w:val="01E0"/>
      </w:tblPr>
      <w:tblGrid>
        <w:gridCol w:w="4535"/>
        <w:gridCol w:w="4535"/>
      </w:tblGrid>
      <w:tr w:rsidR="00855D80" w:rsidTr="00AB215B">
        <w:trPr>
          <w:trHeight w:val="471"/>
        </w:trPr>
        <w:tc>
          <w:tcPr>
            <w:tcW w:w="4535" w:type="dxa"/>
          </w:tcPr>
          <w:p w:rsidR="00855D80" w:rsidRDefault="00855D80" w:rsidP="00AB215B">
            <w:pPr>
              <w:pStyle w:val="TableParagraph"/>
              <w:spacing w:before="121"/>
              <w:ind w:left="131" w:right="111"/>
              <w:jc w:val="center"/>
              <w:rPr>
                <w:rFonts w:ascii="Calibri"/>
                <w:b/>
                <w:sz w:val="20"/>
              </w:rPr>
            </w:pPr>
            <w:r>
              <w:rPr>
                <w:rFonts w:ascii="Calibri"/>
                <w:b/>
                <w:color w:val="F58220"/>
                <w:w w:val="115"/>
                <w:sz w:val="20"/>
              </w:rPr>
              <w:t>Function</w:t>
            </w:r>
          </w:p>
        </w:tc>
        <w:tc>
          <w:tcPr>
            <w:tcW w:w="4535" w:type="dxa"/>
          </w:tcPr>
          <w:p w:rsidR="00855D80" w:rsidRDefault="00855D80" w:rsidP="00AB215B">
            <w:pPr>
              <w:pStyle w:val="TableParagraph"/>
              <w:spacing w:before="121"/>
              <w:ind w:left="131" w:right="111"/>
              <w:jc w:val="center"/>
              <w:rPr>
                <w:rFonts w:ascii="Calibri"/>
                <w:b/>
                <w:sz w:val="20"/>
              </w:rPr>
            </w:pPr>
            <w:r>
              <w:rPr>
                <w:rFonts w:ascii="Calibri"/>
                <w:b/>
                <w:color w:val="F58220"/>
                <w:w w:val="115"/>
                <w:sz w:val="20"/>
              </w:rPr>
              <w:t>Language</w:t>
            </w:r>
          </w:p>
        </w:tc>
      </w:tr>
      <w:tr w:rsidR="00855D80" w:rsidTr="00AB215B">
        <w:trPr>
          <w:trHeight w:val="751"/>
        </w:trPr>
        <w:tc>
          <w:tcPr>
            <w:tcW w:w="4535" w:type="dxa"/>
          </w:tcPr>
          <w:p w:rsidR="00855D80" w:rsidRDefault="00855D80" w:rsidP="00AB215B">
            <w:pPr>
              <w:pStyle w:val="TableParagraph"/>
              <w:spacing w:before="111"/>
              <w:ind w:left="131" w:right="111"/>
              <w:jc w:val="center"/>
              <w:rPr>
                <w:sz w:val="20"/>
              </w:rPr>
            </w:pPr>
            <w:r>
              <w:rPr>
                <w:w w:val="105"/>
                <w:sz w:val="20"/>
              </w:rPr>
              <w:t>Greeting the audience</w:t>
            </w:r>
          </w:p>
        </w:tc>
        <w:tc>
          <w:tcPr>
            <w:tcW w:w="4535" w:type="dxa"/>
          </w:tcPr>
          <w:p w:rsidR="00855D80" w:rsidRDefault="00855D80" w:rsidP="00AB215B">
            <w:pPr>
              <w:pStyle w:val="TableParagraph"/>
              <w:spacing w:before="111" w:line="278" w:lineRule="auto"/>
              <w:ind w:left="393" w:right="40" w:hanging="115"/>
              <w:rPr>
                <w:sz w:val="20"/>
              </w:rPr>
            </w:pPr>
            <w:r>
              <w:rPr>
                <w:sz w:val="20"/>
              </w:rPr>
              <w:t>Good morning (afternoon / evening), Ladies and Gentlemen / Friends / Girls and Boys</w:t>
            </w:r>
          </w:p>
        </w:tc>
      </w:tr>
      <w:tr w:rsidR="00855D80" w:rsidTr="00AB215B">
        <w:trPr>
          <w:trHeight w:val="471"/>
        </w:trPr>
        <w:tc>
          <w:tcPr>
            <w:tcW w:w="4535" w:type="dxa"/>
          </w:tcPr>
          <w:p w:rsidR="00855D80" w:rsidRDefault="00855D80" w:rsidP="00AB215B">
            <w:pPr>
              <w:pStyle w:val="TableParagraph"/>
              <w:spacing w:before="111"/>
              <w:ind w:left="131" w:right="112"/>
              <w:jc w:val="center"/>
              <w:rPr>
                <w:sz w:val="20"/>
              </w:rPr>
            </w:pPr>
            <w:r>
              <w:rPr>
                <w:w w:val="105"/>
                <w:sz w:val="20"/>
              </w:rPr>
              <w:t>Introducing the topic</w:t>
            </w:r>
          </w:p>
        </w:tc>
        <w:tc>
          <w:tcPr>
            <w:tcW w:w="4535" w:type="dxa"/>
          </w:tcPr>
          <w:p w:rsidR="00855D80" w:rsidRDefault="00855D80" w:rsidP="00AB215B">
            <w:pPr>
              <w:pStyle w:val="TableParagraph"/>
              <w:spacing w:before="111"/>
              <w:ind w:left="131" w:right="112"/>
              <w:jc w:val="center"/>
              <w:rPr>
                <w:sz w:val="20"/>
              </w:rPr>
            </w:pPr>
            <w:r>
              <w:rPr>
                <w:sz w:val="20"/>
              </w:rPr>
              <w:t>I would like to begin with…</w:t>
            </w:r>
          </w:p>
        </w:tc>
      </w:tr>
      <w:tr w:rsidR="00855D80" w:rsidTr="00AB215B">
        <w:trPr>
          <w:trHeight w:val="471"/>
        </w:trPr>
        <w:tc>
          <w:tcPr>
            <w:tcW w:w="4535" w:type="dxa"/>
          </w:tcPr>
          <w:p w:rsidR="00855D80" w:rsidRDefault="00855D80" w:rsidP="00AB215B">
            <w:pPr>
              <w:pStyle w:val="TableParagraph"/>
              <w:spacing w:before="111"/>
              <w:ind w:left="131" w:right="112"/>
              <w:jc w:val="center"/>
              <w:rPr>
                <w:sz w:val="20"/>
              </w:rPr>
            </w:pPr>
            <w:r>
              <w:rPr>
                <w:w w:val="105"/>
                <w:sz w:val="20"/>
              </w:rPr>
              <w:t>Sequencing</w:t>
            </w:r>
          </w:p>
        </w:tc>
        <w:tc>
          <w:tcPr>
            <w:tcW w:w="4535" w:type="dxa"/>
          </w:tcPr>
          <w:p w:rsidR="00855D80" w:rsidRDefault="00855D80" w:rsidP="00AB215B">
            <w:pPr>
              <w:pStyle w:val="TableParagraph"/>
              <w:spacing w:before="111"/>
              <w:ind w:left="131" w:right="112"/>
              <w:jc w:val="center"/>
              <w:rPr>
                <w:sz w:val="20"/>
              </w:rPr>
            </w:pPr>
            <w:r>
              <w:rPr>
                <w:w w:val="105"/>
                <w:sz w:val="20"/>
              </w:rPr>
              <w:t>First, Second…</w:t>
            </w:r>
          </w:p>
        </w:tc>
      </w:tr>
      <w:tr w:rsidR="00855D80" w:rsidTr="00AB215B">
        <w:trPr>
          <w:trHeight w:val="471"/>
        </w:trPr>
        <w:tc>
          <w:tcPr>
            <w:tcW w:w="4535" w:type="dxa"/>
          </w:tcPr>
          <w:p w:rsidR="00855D80" w:rsidRDefault="00855D80" w:rsidP="00AB215B">
            <w:pPr>
              <w:pStyle w:val="TableParagraph"/>
              <w:spacing w:before="111"/>
              <w:ind w:left="131" w:right="112"/>
              <w:jc w:val="center"/>
              <w:rPr>
                <w:sz w:val="20"/>
              </w:rPr>
            </w:pPr>
            <w:r>
              <w:rPr>
                <w:w w:val="105"/>
                <w:sz w:val="20"/>
              </w:rPr>
              <w:t>Moving on to the next point</w:t>
            </w:r>
          </w:p>
        </w:tc>
        <w:tc>
          <w:tcPr>
            <w:tcW w:w="4535" w:type="dxa"/>
          </w:tcPr>
          <w:p w:rsidR="00855D80" w:rsidRDefault="00855D80" w:rsidP="00AB215B">
            <w:pPr>
              <w:pStyle w:val="TableParagraph"/>
              <w:spacing w:before="111"/>
              <w:ind w:left="131" w:right="112"/>
              <w:jc w:val="center"/>
              <w:rPr>
                <w:sz w:val="20"/>
              </w:rPr>
            </w:pPr>
            <w:r>
              <w:rPr>
                <w:w w:val="110"/>
                <w:sz w:val="20"/>
              </w:rPr>
              <w:t>Next</w:t>
            </w:r>
          </w:p>
        </w:tc>
      </w:tr>
      <w:tr w:rsidR="00855D80" w:rsidTr="00AB215B">
        <w:trPr>
          <w:trHeight w:val="471"/>
        </w:trPr>
        <w:tc>
          <w:tcPr>
            <w:tcW w:w="4535" w:type="dxa"/>
          </w:tcPr>
          <w:p w:rsidR="00855D80" w:rsidRDefault="00855D80" w:rsidP="00AB215B">
            <w:pPr>
              <w:pStyle w:val="TableParagraph"/>
              <w:spacing w:before="111"/>
              <w:ind w:left="131" w:right="112"/>
              <w:jc w:val="center"/>
              <w:rPr>
                <w:sz w:val="20"/>
              </w:rPr>
            </w:pPr>
            <w:r>
              <w:rPr>
                <w:w w:val="105"/>
                <w:sz w:val="20"/>
              </w:rPr>
              <w:t>Checking understanding</w:t>
            </w:r>
          </w:p>
        </w:tc>
        <w:tc>
          <w:tcPr>
            <w:tcW w:w="4535" w:type="dxa"/>
          </w:tcPr>
          <w:p w:rsidR="00855D80" w:rsidRDefault="00855D80" w:rsidP="00AB215B">
            <w:pPr>
              <w:pStyle w:val="TableParagraph"/>
              <w:spacing w:before="111"/>
              <w:ind w:left="131" w:right="112"/>
              <w:jc w:val="center"/>
              <w:rPr>
                <w:sz w:val="20"/>
              </w:rPr>
            </w:pPr>
            <w:r>
              <w:rPr>
                <w:sz w:val="20"/>
              </w:rPr>
              <w:t>Am I clear?</w:t>
            </w:r>
          </w:p>
        </w:tc>
      </w:tr>
      <w:tr w:rsidR="00855D80" w:rsidTr="00AB215B">
        <w:trPr>
          <w:trHeight w:val="471"/>
        </w:trPr>
        <w:tc>
          <w:tcPr>
            <w:tcW w:w="4535" w:type="dxa"/>
          </w:tcPr>
          <w:p w:rsidR="00855D80" w:rsidRDefault="00855D80" w:rsidP="00AB215B">
            <w:pPr>
              <w:pStyle w:val="TableParagraph"/>
              <w:spacing w:before="111"/>
              <w:ind w:left="131" w:right="112"/>
              <w:jc w:val="center"/>
              <w:rPr>
                <w:sz w:val="20"/>
              </w:rPr>
            </w:pPr>
            <w:r>
              <w:rPr>
                <w:sz w:val="20"/>
              </w:rPr>
              <w:lastRenderedPageBreak/>
              <w:t>Summarizing</w:t>
            </w:r>
          </w:p>
        </w:tc>
        <w:tc>
          <w:tcPr>
            <w:tcW w:w="4535" w:type="dxa"/>
          </w:tcPr>
          <w:p w:rsidR="00855D80" w:rsidRDefault="00855D80" w:rsidP="00AB215B">
            <w:pPr>
              <w:pStyle w:val="TableParagraph"/>
              <w:spacing w:before="111"/>
              <w:ind w:left="131" w:right="113"/>
              <w:jc w:val="center"/>
              <w:rPr>
                <w:sz w:val="20"/>
              </w:rPr>
            </w:pPr>
            <w:r>
              <w:rPr>
                <w:sz w:val="20"/>
              </w:rPr>
              <w:t>In summary / Finally / To conclude / To sum up</w:t>
            </w:r>
          </w:p>
        </w:tc>
      </w:tr>
      <w:tr w:rsidR="00855D80" w:rsidTr="00AB215B">
        <w:trPr>
          <w:trHeight w:val="471"/>
        </w:trPr>
        <w:tc>
          <w:tcPr>
            <w:tcW w:w="4535" w:type="dxa"/>
          </w:tcPr>
          <w:p w:rsidR="00855D80" w:rsidRDefault="00855D80" w:rsidP="00AB215B">
            <w:pPr>
              <w:pStyle w:val="TableParagraph"/>
              <w:spacing w:before="111"/>
              <w:ind w:left="131" w:right="112"/>
              <w:jc w:val="center"/>
              <w:rPr>
                <w:sz w:val="20"/>
              </w:rPr>
            </w:pPr>
            <w:r>
              <w:rPr>
                <w:w w:val="105"/>
                <w:sz w:val="20"/>
              </w:rPr>
              <w:t>Finishing</w:t>
            </w:r>
          </w:p>
        </w:tc>
        <w:tc>
          <w:tcPr>
            <w:tcW w:w="4535" w:type="dxa"/>
          </w:tcPr>
          <w:p w:rsidR="00855D80" w:rsidRDefault="00855D80" w:rsidP="00AB215B">
            <w:pPr>
              <w:pStyle w:val="TableParagraph"/>
              <w:spacing w:before="111"/>
              <w:ind w:left="131" w:right="111"/>
              <w:jc w:val="center"/>
              <w:rPr>
                <w:sz w:val="20"/>
              </w:rPr>
            </w:pPr>
            <w:r>
              <w:rPr>
                <w:sz w:val="20"/>
              </w:rPr>
              <w:t>Thank you very much</w:t>
            </w:r>
          </w:p>
        </w:tc>
      </w:tr>
    </w:tbl>
    <w:p w:rsidR="00E9135C" w:rsidRDefault="0029444D" w:rsidP="0029444D">
      <w:pPr>
        <w:pStyle w:val="BodyText"/>
        <w:tabs>
          <w:tab w:val="left" w:pos="6311"/>
        </w:tabs>
        <w:spacing w:before="13"/>
        <w:jc w:val="both"/>
        <w:rPr>
          <w:rFonts w:asciiTheme="minorHAnsi" w:hAnsiTheme="minorHAnsi"/>
          <w:sz w:val="22"/>
          <w:szCs w:val="22"/>
        </w:rPr>
      </w:pPr>
      <w:r>
        <w:rPr>
          <w:rFonts w:asciiTheme="minorHAnsi" w:hAnsiTheme="minorHAnsi"/>
          <w:sz w:val="22"/>
          <w:szCs w:val="22"/>
        </w:rPr>
        <w:tab/>
      </w:r>
    </w:p>
    <w:p w:rsidR="00AD1283" w:rsidRDefault="00AD1283" w:rsidP="00E9135C">
      <w:pPr>
        <w:pStyle w:val="BodyText"/>
        <w:spacing w:before="13"/>
        <w:jc w:val="both"/>
        <w:rPr>
          <w:rFonts w:ascii="Mangal" w:hAnsi="Mangal" w:cs="Mangal" w:hint="eastAsia"/>
          <w:sz w:val="22"/>
          <w:szCs w:val="22"/>
        </w:rPr>
      </w:pPr>
      <w:r>
        <w:rPr>
          <w:rFonts w:ascii="Mangal" w:hAnsi="Mangal" w:cs="Mangal"/>
          <w:sz w:val="22"/>
          <w:szCs w:val="22"/>
        </w:rPr>
        <w:t>Factors affecting Presentation</w:t>
      </w:r>
    </w:p>
    <w:p w:rsidR="00AD1283" w:rsidRDefault="00AD1283" w:rsidP="00E9135C">
      <w:pPr>
        <w:pStyle w:val="BodyText"/>
        <w:spacing w:before="13"/>
        <w:jc w:val="both"/>
        <w:rPr>
          <w:rFonts w:ascii="Mangal" w:hAnsi="Mangal" w:cs="Mangal" w:hint="eastAsia"/>
          <w:sz w:val="22"/>
          <w:szCs w:val="22"/>
        </w:rPr>
      </w:pPr>
    </w:p>
    <w:p w:rsidR="00E9135C" w:rsidRDefault="00AD1283" w:rsidP="00E9135C">
      <w:pPr>
        <w:pStyle w:val="BodyText"/>
        <w:spacing w:before="13"/>
        <w:jc w:val="both"/>
        <w:rPr>
          <w:rFonts w:asciiTheme="minorHAnsi" w:hAnsiTheme="minorHAnsi"/>
          <w:sz w:val="22"/>
          <w:szCs w:val="22"/>
        </w:rPr>
      </w:pPr>
      <w:r w:rsidRPr="00AD1283">
        <w:rPr>
          <w:rFonts w:ascii="Mangal" w:hAnsi="Mangal" w:cs="Mangal"/>
          <w:sz w:val="22"/>
          <w:szCs w:val="22"/>
        </w:rPr>
        <w:t>प्रस्तुति</w:t>
      </w:r>
      <w:r w:rsidRPr="00AD1283">
        <w:rPr>
          <w:rFonts w:asciiTheme="minorHAnsi" w:hAnsiTheme="minorHAnsi"/>
          <w:sz w:val="22"/>
          <w:szCs w:val="22"/>
        </w:rPr>
        <w:t xml:space="preserve"> </w:t>
      </w:r>
      <w:r w:rsidRPr="00AD1283">
        <w:rPr>
          <w:rFonts w:ascii="Mangal" w:hAnsi="Mangal" w:cs="Mangal"/>
          <w:sz w:val="22"/>
          <w:szCs w:val="22"/>
        </w:rPr>
        <w:t>को</w:t>
      </w:r>
      <w:r w:rsidRPr="00AD1283">
        <w:rPr>
          <w:rFonts w:asciiTheme="minorHAnsi" w:hAnsiTheme="minorHAnsi"/>
          <w:sz w:val="22"/>
          <w:szCs w:val="22"/>
        </w:rPr>
        <w:t xml:space="preserve"> </w:t>
      </w:r>
      <w:r w:rsidRPr="00AD1283">
        <w:rPr>
          <w:rFonts w:ascii="Mangal" w:hAnsi="Mangal" w:cs="Mangal"/>
          <w:sz w:val="22"/>
          <w:szCs w:val="22"/>
        </w:rPr>
        <w:t>प्रभावित</w:t>
      </w:r>
      <w:r w:rsidRPr="00AD1283">
        <w:rPr>
          <w:rFonts w:asciiTheme="minorHAnsi" w:hAnsiTheme="minorHAnsi"/>
          <w:sz w:val="22"/>
          <w:szCs w:val="22"/>
        </w:rPr>
        <w:t xml:space="preserve"> </w:t>
      </w:r>
      <w:r w:rsidRPr="00AD1283">
        <w:rPr>
          <w:rFonts w:ascii="Mangal" w:hAnsi="Mangal" w:cs="Mangal"/>
          <w:sz w:val="22"/>
          <w:szCs w:val="22"/>
        </w:rPr>
        <w:t>करने</w:t>
      </w:r>
      <w:r w:rsidRPr="00AD1283">
        <w:rPr>
          <w:rFonts w:asciiTheme="minorHAnsi" w:hAnsiTheme="minorHAnsi"/>
          <w:sz w:val="22"/>
          <w:szCs w:val="22"/>
        </w:rPr>
        <w:t xml:space="preserve"> </w:t>
      </w:r>
      <w:r w:rsidRPr="00AD1283">
        <w:rPr>
          <w:rFonts w:ascii="Mangal" w:hAnsi="Mangal" w:cs="Mangal"/>
          <w:sz w:val="22"/>
          <w:szCs w:val="22"/>
        </w:rPr>
        <w:t>वाले</w:t>
      </w:r>
      <w:r w:rsidRPr="00AD1283">
        <w:rPr>
          <w:rFonts w:asciiTheme="minorHAnsi" w:hAnsiTheme="minorHAnsi"/>
          <w:sz w:val="22"/>
          <w:szCs w:val="22"/>
        </w:rPr>
        <w:t xml:space="preserve"> </w:t>
      </w:r>
      <w:r w:rsidRPr="00AD1283">
        <w:rPr>
          <w:rFonts w:ascii="Mangal" w:hAnsi="Mangal" w:cs="Mangal"/>
          <w:sz w:val="22"/>
          <w:szCs w:val="22"/>
        </w:rPr>
        <w:t>कारक</w:t>
      </w:r>
    </w:p>
    <w:p w:rsidR="00E9135C" w:rsidRDefault="00E9135C" w:rsidP="00E9135C">
      <w:pPr>
        <w:pStyle w:val="BodyText"/>
        <w:spacing w:before="13"/>
        <w:jc w:val="both"/>
        <w:rPr>
          <w:rFonts w:asciiTheme="minorHAnsi" w:hAnsiTheme="minorHAnsi"/>
          <w:sz w:val="22"/>
          <w:szCs w:val="22"/>
        </w:rPr>
      </w:pPr>
    </w:p>
    <w:p w:rsidR="001D1F4F" w:rsidRPr="001D1F4F" w:rsidRDefault="001D1F4F" w:rsidP="001D1F4F">
      <w:pPr>
        <w:pStyle w:val="BodyText"/>
        <w:spacing w:before="13"/>
        <w:jc w:val="both"/>
        <w:rPr>
          <w:rFonts w:asciiTheme="minorHAnsi" w:hAnsiTheme="minorHAnsi"/>
          <w:sz w:val="22"/>
          <w:szCs w:val="22"/>
        </w:rPr>
      </w:pPr>
      <w:r w:rsidRPr="001D1F4F">
        <w:rPr>
          <w:rFonts w:asciiTheme="minorHAnsi" w:hAnsiTheme="minorHAnsi"/>
          <w:sz w:val="22"/>
          <w:szCs w:val="22"/>
        </w:rPr>
        <w:t>Following factors affect the effectiveness of the presentation:</w:t>
      </w:r>
    </w:p>
    <w:p w:rsidR="001D1F4F" w:rsidRPr="001D1F4F" w:rsidRDefault="001D1F4F" w:rsidP="001D1F4F">
      <w:pPr>
        <w:pStyle w:val="BodyText"/>
        <w:spacing w:before="13"/>
        <w:jc w:val="both"/>
        <w:rPr>
          <w:rFonts w:asciiTheme="minorHAnsi" w:hAnsiTheme="minorHAnsi"/>
          <w:sz w:val="22"/>
          <w:szCs w:val="22"/>
        </w:rPr>
      </w:pPr>
      <w:r w:rsidRPr="001D1F4F">
        <w:rPr>
          <w:rFonts w:asciiTheme="minorHAnsi" w:hAnsiTheme="minorHAnsi"/>
          <w:sz w:val="22"/>
          <w:szCs w:val="22"/>
        </w:rPr>
        <w:t>1) Audience Analysis: If the speaker has analyzed the audience in a proper way before presentation, his presentation will be more effective. On the other hand, poor or improper audience analysis leads to ineffective presentation. The style of the presentation is largely dependent upon the type and size of the audience. If audi-ence is large, presentation should be more formal whereas informal presentation can work in small audience.</w:t>
      </w:r>
    </w:p>
    <w:p w:rsidR="001D1F4F" w:rsidRPr="001D1F4F" w:rsidRDefault="001D1F4F" w:rsidP="001D1F4F">
      <w:pPr>
        <w:pStyle w:val="BodyText"/>
        <w:spacing w:before="13"/>
        <w:jc w:val="both"/>
        <w:rPr>
          <w:rFonts w:asciiTheme="minorHAnsi" w:hAnsiTheme="minorHAnsi"/>
          <w:sz w:val="22"/>
          <w:szCs w:val="22"/>
        </w:rPr>
      </w:pPr>
    </w:p>
    <w:p w:rsidR="001D1F4F" w:rsidRPr="001D1F4F" w:rsidRDefault="001D1F4F" w:rsidP="001D1F4F">
      <w:pPr>
        <w:pStyle w:val="BodyText"/>
        <w:spacing w:before="13"/>
        <w:jc w:val="both"/>
        <w:rPr>
          <w:rFonts w:asciiTheme="minorHAnsi" w:hAnsiTheme="minorHAnsi"/>
          <w:sz w:val="22"/>
          <w:szCs w:val="22"/>
        </w:rPr>
      </w:pPr>
      <w:r w:rsidRPr="001D1F4F">
        <w:rPr>
          <w:rFonts w:asciiTheme="minorHAnsi" w:hAnsiTheme="minorHAnsi"/>
          <w:sz w:val="22"/>
          <w:szCs w:val="22"/>
        </w:rPr>
        <w:t>2) Communication Environment: Communication environment affects the effectiveness of the presentations. Much of the audience notices the physical things surrounding the speaker, the stage, lighting arrangement, background, etc. Proper arrangement of these things can enhance the impact of the presentation. If there is noise in the surrounding environment, it detracts the audience from listening and consequently leaves unhealthy messages.</w:t>
      </w:r>
    </w:p>
    <w:p w:rsidR="001D1F4F" w:rsidRPr="001D1F4F" w:rsidRDefault="001D1F4F" w:rsidP="001D1F4F">
      <w:pPr>
        <w:pStyle w:val="BodyText"/>
        <w:spacing w:before="13"/>
        <w:jc w:val="both"/>
        <w:rPr>
          <w:rFonts w:asciiTheme="minorHAnsi" w:hAnsiTheme="minorHAnsi"/>
          <w:sz w:val="22"/>
          <w:szCs w:val="22"/>
        </w:rPr>
      </w:pPr>
    </w:p>
    <w:p w:rsidR="001D1F4F" w:rsidRPr="001D1F4F" w:rsidRDefault="001D1F4F" w:rsidP="001D1F4F">
      <w:pPr>
        <w:pStyle w:val="BodyText"/>
        <w:spacing w:before="13"/>
        <w:jc w:val="both"/>
        <w:rPr>
          <w:rFonts w:asciiTheme="minorHAnsi" w:hAnsiTheme="minorHAnsi"/>
          <w:sz w:val="22"/>
          <w:szCs w:val="22"/>
        </w:rPr>
      </w:pPr>
      <w:r w:rsidRPr="001D1F4F">
        <w:rPr>
          <w:rFonts w:asciiTheme="minorHAnsi" w:hAnsiTheme="minorHAnsi"/>
          <w:sz w:val="22"/>
          <w:szCs w:val="22"/>
        </w:rPr>
        <w:t>3) Personal Appearance: Personal appearance of the speaker has great impact on the audience. Well dressed up person can deliver good presentation. Therefore, the speaker should wear neat and clean clothes and take time to check his appearance just before starting presentation.</w:t>
      </w:r>
    </w:p>
    <w:p w:rsidR="001D1F4F" w:rsidRPr="001D1F4F" w:rsidRDefault="001D1F4F" w:rsidP="001D1F4F">
      <w:pPr>
        <w:pStyle w:val="BodyText"/>
        <w:spacing w:before="13"/>
        <w:jc w:val="both"/>
        <w:rPr>
          <w:rFonts w:asciiTheme="minorHAnsi" w:hAnsiTheme="minorHAnsi"/>
          <w:sz w:val="22"/>
          <w:szCs w:val="22"/>
        </w:rPr>
      </w:pPr>
    </w:p>
    <w:p w:rsidR="001D1F4F" w:rsidRPr="001D1F4F" w:rsidRDefault="001D1F4F" w:rsidP="001D1F4F">
      <w:pPr>
        <w:pStyle w:val="BodyText"/>
        <w:spacing w:before="13"/>
        <w:jc w:val="both"/>
        <w:rPr>
          <w:rFonts w:asciiTheme="minorHAnsi" w:hAnsiTheme="minorHAnsi"/>
          <w:sz w:val="22"/>
          <w:szCs w:val="22"/>
        </w:rPr>
      </w:pPr>
      <w:r w:rsidRPr="001D1F4F">
        <w:rPr>
          <w:rFonts w:asciiTheme="minorHAnsi" w:hAnsiTheme="minorHAnsi"/>
          <w:sz w:val="22"/>
          <w:szCs w:val="22"/>
        </w:rPr>
        <w:t>4) Use of Visuals: Visuals can enhance the professional image of the presentation. Different research studies demonstrate that presenters using latest visual techniques are perceived as better prepared, more persuasive, more credible and more interesting than speakers who do not use visuals. But visuals work only if the technology on which they depend works well. Therefore, presenter should check the equipment in advance before presenting.</w:t>
      </w:r>
    </w:p>
    <w:p w:rsidR="001D1F4F" w:rsidRPr="001D1F4F" w:rsidRDefault="001D1F4F" w:rsidP="001D1F4F">
      <w:pPr>
        <w:pStyle w:val="BodyText"/>
        <w:spacing w:before="13"/>
        <w:jc w:val="both"/>
        <w:rPr>
          <w:rFonts w:asciiTheme="minorHAnsi" w:hAnsiTheme="minorHAnsi"/>
          <w:sz w:val="22"/>
          <w:szCs w:val="22"/>
        </w:rPr>
      </w:pPr>
    </w:p>
    <w:p w:rsidR="001D1F4F" w:rsidRPr="001D1F4F" w:rsidRDefault="001D1F4F" w:rsidP="001D1F4F">
      <w:pPr>
        <w:pStyle w:val="BodyText"/>
        <w:spacing w:before="13"/>
        <w:jc w:val="both"/>
        <w:rPr>
          <w:rFonts w:asciiTheme="minorHAnsi" w:hAnsiTheme="minorHAnsi"/>
          <w:sz w:val="22"/>
          <w:szCs w:val="22"/>
        </w:rPr>
      </w:pPr>
      <w:r w:rsidRPr="001D1F4F">
        <w:rPr>
          <w:rFonts w:asciiTheme="minorHAnsi" w:hAnsiTheme="minorHAnsi"/>
          <w:sz w:val="22"/>
          <w:szCs w:val="22"/>
        </w:rPr>
        <w:t>5) Opening and Closing of Presentation: The beginning and closing of a presentation are the positions of emphasis. Those presenters who can open the presentation with interesting remarks which are likely to create more interest and enthusiasm for listening the presentation. On the other hand, presenters with poor opening are likely to leave the audience bored. Similarly, the ending of the presentation has profound impact on the audience. Endings, with vivid and positive pictures are more likely to have profound impact on the audience.</w:t>
      </w:r>
    </w:p>
    <w:p w:rsidR="001D1F4F" w:rsidRPr="001D1F4F" w:rsidRDefault="001D1F4F" w:rsidP="001D1F4F">
      <w:pPr>
        <w:pStyle w:val="BodyText"/>
        <w:spacing w:before="13"/>
        <w:jc w:val="both"/>
        <w:rPr>
          <w:rFonts w:asciiTheme="minorHAnsi" w:hAnsiTheme="minorHAnsi"/>
          <w:sz w:val="22"/>
          <w:szCs w:val="22"/>
        </w:rPr>
      </w:pPr>
    </w:p>
    <w:p w:rsidR="001D1F4F" w:rsidRPr="001D1F4F" w:rsidRDefault="001D1F4F" w:rsidP="001D1F4F">
      <w:pPr>
        <w:pStyle w:val="BodyText"/>
        <w:spacing w:before="13"/>
        <w:jc w:val="both"/>
        <w:rPr>
          <w:rFonts w:asciiTheme="minorHAnsi" w:hAnsiTheme="minorHAnsi"/>
          <w:sz w:val="22"/>
          <w:szCs w:val="22"/>
        </w:rPr>
      </w:pPr>
      <w:r w:rsidRPr="001D1F4F">
        <w:rPr>
          <w:rFonts w:asciiTheme="minorHAnsi" w:hAnsiTheme="minorHAnsi"/>
          <w:sz w:val="22"/>
          <w:szCs w:val="22"/>
        </w:rPr>
        <w:t>6) Organization of Presentation: Clarity in presentation is essential that comes with proper organization of the information. Organizing the information in a proper manner can make the message more understandable, keep the audience happy and boost the image of the speaker. Proper organization of presentation enhances the effectiveness of the presentation. On the other hand, improper organization of the presentation will not influence the audience. Improper organization of presentation is reflected as follows:</w:t>
      </w:r>
    </w:p>
    <w:p w:rsidR="001D1F4F" w:rsidRPr="001D1F4F" w:rsidRDefault="001D1F4F" w:rsidP="001D1F4F">
      <w:pPr>
        <w:pStyle w:val="BodyText"/>
        <w:spacing w:before="13"/>
        <w:jc w:val="both"/>
        <w:rPr>
          <w:rFonts w:asciiTheme="minorHAnsi" w:hAnsiTheme="minorHAnsi"/>
          <w:sz w:val="22"/>
          <w:szCs w:val="22"/>
        </w:rPr>
      </w:pPr>
      <w:r w:rsidRPr="001D1F4F">
        <w:rPr>
          <w:rFonts w:asciiTheme="minorHAnsi" w:hAnsiTheme="minorHAnsi"/>
          <w:sz w:val="22"/>
          <w:szCs w:val="22"/>
        </w:rPr>
        <w:t>i) Taking a long time to get to the point.</w:t>
      </w:r>
    </w:p>
    <w:p w:rsidR="001D1F4F" w:rsidRPr="001D1F4F" w:rsidRDefault="001D1F4F" w:rsidP="001D1F4F">
      <w:pPr>
        <w:pStyle w:val="BodyText"/>
        <w:spacing w:before="13"/>
        <w:jc w:val="both"/>
        <w:rPr>
          <w:rFonts w:asciiTheme="minorHAnsi" w:hAnsiTheme="minorHAnsi"/>
          <w:sz w:val="22"/>
          <w:szCs w:val="22"/>
        </w:rPr>
      </w:pPr>
      <w:r w:rsidRPr="001D1F4F">
        <w:rPr>
          <w:rFonts w:asciiTheme="minorHAnsi" w:hAnsiTheme="minorHAnsi"/>
          <w:sz w:val="22"/>
          <w:szCs w:val="22"/>
        </w:rPr>
        <w:t>ii) Inclusion of irrelevant material.</w:t>
      </w:r>
    </w:p>
    <w:p w:rsidR="001D1F4F" w:rsidRPr="001D1F4F" w:rsidRDefault="001D1F4F" w:rsidP="001D1F4F">
      <w:pPr>
        <w:pStyle w:val="BodyText"/>
        <w:spacing w:before="13"/>
        <w:jc w:val="both"/>
        <w:rPr>
          <w:rFonts w:asciiTheme="minorHAnsi" w:hAnsiTheme="minorHAnsi"/>
          <w:sz w:val="22"/>
          <w:szCs w:val="22"/>
        </w:rPr>
      </w:pPr>
      <w:r w:rsidRPr="001D1F4F">
        <w:rPr>
          <w:rFonts w:asciiTheme="minorHAnsi" w:hAnsiTheme="minorHAnsi"/>
          <w:sz w:val="22"/>
          <w:szCs w:val="22"/>
        </w:rPr>
        <w:t>iii) Leaving out necessary information.</w:t>
      </w:r>
    </w:p>
    <w:p w:rsidR="001D1F4F" w:rsidRPr="001D1F4F" w:rsidRDefault="001D1F4F" w:rsidP="001D1F4F">
      <w:pPr>
        <w:pStyle w:val="BodyText"/>
        <w:spacing w:before="13"/>
        <w:jc w:val="both"/>
        <w:rPr>
          <w:rFonts w:asciiTheme="minorHAnsi" w:hAnsiTheme="minorHAnsi"/>
          <w:sz w:val="22"/>
          <w:szCs w:val="22"/>
        </w:rPr>
      </w:pPr>
      <w:r w:rsidRPr="001D1F4F">
        <w:rPr>
          <w:rFonts w:asciiTheme="minorHAnsi" w:hAnsiTheme="minorHAnsi"/>
          <w:sz w:val="22"/>
          <w:szCs w:val="22"/>
        </w:rPr>
        <w:t>iv) Mixing up of ideas.</w:t>
      </w:r>
    </w:p>
    <w:p w:rsidR="001D1F4F" w:rsidRPr="001D1F4F" w:rsidRDefault="001D1F4F" w:rsidP="001D1F4F">
      <w:pPr>
        <w:pStyle w:val="BodyText"/>
        <w:spacing w:before="13"/>
        <w:jc w:val="both"/>
        <w:rPr>
          <w:rFonts w:asciiTheme="minorHAnsi" w:hAnsiTheme="minorHAnsi"/>
          <w:sz w:val="22"/>
          <w:szCs w:val="22"/>
        </w:rPr>
      </w:pPr>
    </w:p>
    <w:p w:rsidR="001D1F4F" w:rsidRPr="001D1F4F" w:rsidRDefault="001D1F4F" w:rsidP="001D1F4F">
      <w:pPr>
        <w:pStyle w:val="BodyText"/>
        <w:spacing w:before="13"/>
        <w:jc w:val="both"/>
        <w:rPr>
          <w:rFonts w:asciiTheme="minorHAnsi" w:hAnsiTheme="minorHAnsi"/>
          <w:sz w:val="22"/>
          <w:szCs w:val="22"/>
        </w:rPr>
      </w:pPr>
      <w:r w:rsidRPr="001D1F4F">
        <w:rPr>
          <w:rFonts w:asciiTheme="minorHAnsi" w:hAnsiTheme="minorHAnsi"/>
          <w:sz w:val="22"/>
          <w:szCs w:val="22"/>
        </w:rPr>
        <w:lastRenderedPageBreak/>
        <w:t>To overcome these problems, presentation can be organized in one of the five standard patterns:</w:t>
      </w:r>
    </w:p>
    <w:p w:rsidR="001D1F4F" w:rsidRPr="001D1F4F" w:rsidRDefault="001D1F4F" w:rsidP="001D1F4F">
      <w:pPr>
        <w:pStyle w:val="BodyText"/>
        <w:spacing w:before="13"/>
        <w:jc w:val="both"/>
        <w:rPr>
          <w:rFonts w:asciiTheme="minorHAnsi" w:hAnsiTheme="minorHAnsi"/>
          <w:sz w:val="22"/>
          <w:szCs w:val="22"/>
        </w:rPr>
      </w:pPr>
      <w:r w:rsidRPr="001D1F4F">
        <w:rPr>
          <w:rFonts w:asciiTheme="minorHAnsi" w:hAnsiTheme="minorHAnsi"/>
          <w:sz w:val="22"/>
          <w:szCs w:val="22"/>
        </w:rPr>
        <w:t>i) Chronological: It starts with past, moves to the present and ends by looking ahead.</w:t>
      </w:r>
    </w:p>
    <w:p w:rsidR="001D1F4F" w:rsidRPr="001D1F4F" w:rsidRDefault="001D1F4F" w:rsidP="001D1F4F">
      <w:pPr>
        <w:pStyle w:val="BodyText"/>
        <w:spacing w:before="13"/>
        <w:jc w:val="both"/>
        <w:rPr>
          <w:rFonts w:asciiTheme="minorHAnsi" w:hAnsiTheme="minorHAnsi"/>
          <w:sz w:val="22"/>
          <w:szCs w:val="22"/>
        </w:rPr>
      </w:pPr>
      <w:r w:rsidRPr="001D1F4F">
        <w:rPr>
          <w:rFonts w:asciiTheme="minorHAnsi" w:hAnsiTheme="minorHAnsi"/>
          <w:sz w:val="22"/>
          <w:szCs w:val="22"/>
        </w:rPr>
        <w:t>ii) Problem-Causes-Solution: It explains the symptoms of the problem, identifies its causes and suggests the remedial measures.</w:t>
      </w:r>
    </w:p>
    <w:p w:rsidR="001D1F4F" w:rsidRPr="001D1F4F" w:rsidRDefault="001D1F4F" w:rsidP="001D1F4F">
      <w:pPr>
        <w:pStyle w:val="BodyText"/>
        <w:spacing w:before="13"/>
        <w:jc w:val="both"/>
        <w:rPr>
          <w:rFonts w:asciiTheme="minorHAnsi" w:hAnsiTheme="minorHAnsi"/>
          <w:sz w:val="22"/>
          <w:szCs w:val="22"/>
        </w:rPr>
      </w:pPr>
      <w:r w:rsidRPr="001D1F4F">
        <w:rPr>
          <w:rFonts w:asciiTheme="minorHAnsi" w:hAnsiTheme="minorHAnsi"/>
          <w:sz w:val="22"/>
          <w:szCs w:val="22"/>
        </w:rPr>
        <w:t>iii) Excluding Alternatives: It shows the symptoms of the problem, suggests possible solutions, explains the reasons why these don't work and ends the discussion with a solution that will work.</w:t>
      </w:r>
    </w:p>
    <w:p w:rsidR="001D1F4F" w:rsidRPr="001D1F4F" w:rsidRDefault="001D1F4F" w:rsidP="001D1F4F">
      <w:pPr>
        <w:pStyle w:val="BodyText"/>
        <w:spacing w:before="13"/>
        <w:jc w:val="both"/>
        <w:rPr>
          <w:rFonts w:asciiTheme="minorHAnsi" w:hAnsiTheme="minorHAnsi"/>
          <w:sz w:val="22"/>
          <w:szCs w:val="22"/>
        </w:rPr>
      </w:pPr>
      <w:r w:rsidRPr="001D1F4F">
        <w:rPr>
          <w:rFonts w:asciiTheme="minorHAnsi" w:hAnsiTheme="minorHAnsi"/>
          <w:sz w:val="22"/>
          <w:szCs w:val="22"/>
        </w:rPr>
        <w:t>iv) Pros-Cons: It explains the advantages and disadvantages of problem(s).</w:t>
      </w:r>
    </w:p>
    <w:p w:rsidR="001D1F4F" w:rsidRPr="001D1F4F" w:rsidRDefault="001D1F4F" w:rsidP="001D1F4F">
      <w:pPr>
        <w:pStyle w:val="BodyText"/>
        <w:spacing w:before="13"/>
        <w:jc w:val="both"/>
        <w:rPr>
          <w:rFonts w:asciiTheme="minorHAnsi" w:hAnsiTheme="minorHAnsi"/>
          <w:sz w:val="22"/>
          <w:szCs w:val="22"/>
        </w:rPr>
      </w:pPr>
      <w:r w:rsidRPr="001D1F4F">
        <w:rPr>
          <w:rFonts w:asciiTheme="minorHAnsi" w:hAnsiTheme="minorHAnsi"/>
          <w:sz w:val="22"/>
          <w:szCs w:val="22"/>
        </w:rPr>
        <w:t>v) 1-2-3: It discusses three aspects of a topic: introduction, body and conclusion.</w:t>
      </w:r>
    </w:p>
    <w:p w:rsidR="001D1F4F" w:rsidRPr="001D1F4F" w:rsidRDefault="001D1F4F" w:rsidP="001D1F4F">
      <w:pPr>
        <w:pStyle w:val="BodyText"/>
        <w:spacing w:before="13"/>
        <w:jc w:val="both"/>
        <w:rPr>
          <w:rFonts w:asciiTheme="minorHAnsi" w:hAnsiTheme="minorHAnsi"/>
          <w:sz w:val="22"/>
          <w:szCs w:val="22"/>
        </w:rPr>
      </w:pPr>
    </w:p>
    <w:p w:rsidR="001D1F4F" w:rsidRPr="001D1F4F" w:rsidRDefault="001D1F4F" w:rsidP="001D1F4F">
      <w:pPr>
        <w:pStyle w:val="BodyText"/>
        <w:spacing w:before="13"/>
        <w:jc w:val="both"/>
        <w:rPr>
          <w:rFonts w:asciiTheme="minorHAnsi" w:hAnsiTheme="minorHAnsi"/>
          <w:sz w:val="22"/>
          <w:szCs w:val="22"/>
        </w:rPr>
      </w:pPr>
      <w:r w:rsidRPr="001D1F4F">
        <w:rPr>
          <w:rFonts w:asciiTheme="minorHAnsi" w:hAnsiTheme="minorHAnsi"/>
          <w:sz w:val="22"/>
          <w:szCs w:val="22"/>
        </w:rPr>
        <w:t>7) Language and Words: The quality of presentation is affected by the language and words. To make the audience understand the message, the speaker has to talk in the language known to the audience. To enhance the impact of presentation, he should choose the catchy words that appeal to the heart and emotions of the audience. If the language spoken by presentator is different from audience's language, and words used are stereotyped, it is likely to have least impact on the audience.</w:t>
      </w:r>
    </w:p>
    <w:p w:rsidR="001D1F4F" w:rsidRPr="001D1F4F" w:rsidRDefault="001D1F4F" w:rsidP="001D1F4F">
      <w:pPr>
        <w:pStyle w:val="BodyText"/>
        <w:spacing w:before="13"/>
        <w:jc w:val="both"/>
        <w:rPr>
          <w:rFonts w:asciiTheme="minorHAnsi" w:hAnsiTheme="minorHAnsi"/>
          <w:sz w:val="22"/>
          <w:szCs w:val="22"/>
        </w:rPr>
      </w:pPr>
    </w:p>
    <w:p w:rsidR="001D1F4F" w:rsidRPr="001D1F4F" w:rsidRDefault="001D1F4F" w:rsidP="001D1F4F">
      <w:pPr>
        <w:pStyle w:val="BodyText"/>
        <w:spacing w:before="13"/>
        <w:jc w:val="both"/>
        <w:rPr>
          <w:rFonts w:asciiTheme="minorHAnsi" w:hAnsiTheme="minorHAnsi"/>
          <w:sz w:val="22"/>
          <w:szCs w:val="22"/>
        </w:rPr>
      </w:pPr>
      <w:r w:rsidRPr="001D1F4F">
        <w:rPr>
          <w:rFonts w:asciiTheme="minorHAnsi" w:hAnsiTheme="minorHAnsi"/>
          <w:sz w:val="22"/>
          <w:szCs w:val="22"/>
        </w:rPr>
        <w:t>8) Quality of Voice: Quality of voice of the presenter affects the effectiveness of the presentation. Voice modu-lation is likely to have greater impact upon the audience whereas monotonous voice will bore the audience.</w:t>
      </w:r>
    </w:p>
    <w:p w:rsidR="001D1F4F" w:rsidRPr="001D1F4F" w:rsidRDefault="001D1F4F" w:rsidP="001D1F4F">
      <w:pPr>
        <w:pStyle w:val="BodyText"/>
        <w:spacing w:before="13"/>
        <w:jc w:val="both"/>
        <w:rPr>
          <w:rFonts w:asciiTheme="minorHAnsi" w:hAnsiTheme="minorHAnsi"/>
          <w:sz w:val="22"/>
          <w:szCs w:val="22"/>
        </w:rPr>
      </w:pPr>
    </w:p>
    <w:p w:rsidR="001D1F4F" w:rsidRPr="001D1F4F" w:rsidRDefault="001D1F4F" w:rsidP="001D1F4F">
      <w:pPr>
        <w:pStyle w:val="BodyText"/>
        <w:spacing w:before="13"/>
        <w:jc w:val="both"/>
        <w:rPr>
          <w:rFonts w:asciiTheme="minorHAnsi" w:hAnsiTheme="minorHAnsi"/>
          <w:sz w:val="22"/>
          <w:szCs w:val="22"/>
        </w:rPr>
      </w:pPr>
      <w:r w:rsidRPr="001D1F4F">
        <w:rPr>
          <w:rFonts w:asciiTheme="minorHAnsi" w:hAnsiTheme="minorHAnsi"/>
          <w:sz w:val="22"/>
          <w:szCs w:val="22"/>
        </w:rPr>
        <w:t>9) Body Language: The effectiveness of the presentation is also affected by the body language of the speaker. A speaker having eye contact with audience is likely to impress more than a speaker reading out the hand outs. A speaker who looked more at the audience is judged as better informed, more experienced, more honest and friendliest than a speaker who delivers the speech with less eye contact. With eye contact members of audience feel that speaker is talking to them.</w:t>
      </w:r>
    </w:p>
    <w:p w:rsidR="001D1F4F" w:rsidRPr="001D1F4F" w:rsidRDefault="001D1F4F" w:rsidP="001D1F4F">
      <w:pPr>
        <w:pStyle w:val="BodyText"/>
        <w:spacing w:before="13"/>
        <w:jc w:val="both"/>
        <w:rPr>
          <w:rFonts w:asciiTheme="minorHAnsi" w:hAnsiTheme="minorHAnsi"/>
          <w:sz w:val="22"/>
          <w:szCs w:val="22"/>
        </w:rPr>
      </w:pPr>
    </w:p>
    <w:p w:rsidR="001D1F4F" w:rsidRPr="001D1F4F" w:rsidRDefault="001D1F4F" w:rsidP="001D1F4F">
      <w:pPr>
        <w:pStyle w:val="BodyText"/>
        <w:spacing w:before="13"/>
        <w:jc w:val="both"/>
        <w:rPr>
          <w:rFonts w:asciiTheme="minorHAnsi" w:hAnsiTheme="minorHAnsi"/>
          <w:sz w:val="22"/>
          <w:szCs w:val="22"/>
        </w:rPr>
      </w:pPr>
      <w:r w:rsidRPr="001D1F4F">
        <w:rPr>
          <w:rFonts w:asciiTheme="minorHAnsi" w:hAnsiTheme="minorHAnsi"/>
          <w:sz w:val="22"/>
          <w:szCs w:val="22"/>
        </w:rPr>
        <w:t>Similarly, confidently moving speakers are likely to have more impact than nervous speakers. To calm one's nervousness, one should be well-prepared, take several deep breaths, relax one's muscles, pause and look at the audience and use body energy in strong gestures and movement.</w:t>
      </w:r>
    </w:p>
    <w:p w:rsidR="001D1F4F" w:rsidRPr="001D1F4F" w:rsidRDefault="001D1F4F" w:rsidP="001D1F4F">
      <w:pPr>
        <w:pStyle w:val="BodyText"/>
        <w:spacing w:before="13"/>
        <w:jc w:val="both"/>
        <w:rPr>
          <w:rFonts w:asciiTheme="minorHAnsi" w:hAnsiTheme="minorHAnsi"/>
          <w:sz w:val="22"/>
          <w:szCs w:val="22"/>
        </w:rPr>
      </w:pPr>
    </w:p>
    <w:p w:rsidR="00E9135C" w:rsidRDefault="001D1F4F" w:rsidP="001D1F4F">
      <w:pPr>
        <w:pStyle w:val="BodyText"/>
        <w:spacing w:before="13"/>
        <w:jc w:val="both"/>
        <w:rPr>
          <w:rFonts w:asciiTheme="minorHAnsi" w:hAnsiTheme="minorHAnsi"/>
          <w:sz w:val="22"/>
          <w:szCs w:val="22"/>
        </w:rPr>
      </w:pPr>
      <w:r w:rsidRPr="001D1F4F">
        <w:rPr>
          <w:rFonts w:asciiTheme="minorHAnsi" w:hAnsiTheme="minorHAnsi"/>
          <w:sz w:val="22"/>
          <w:szCs w:val="22"/>
        </w:rPr>
        <w:t>10) Answering Questions: The effectiveness of presentation is also affected by presenter's skill in handling questions asked at the end of presentation. A speaker who answers the audience's questions and handles hostile questions with tact is likely to influence the audience more. On the other hand, a speaker who answers rudely will leave negative impact upon the audience.</w:t>
      </w:r>
    </w:p>
    <w:p w:rsidR="00E9135C" w:rsidRDefault="00E9135C" w:rsidP="00E9135C">
      <w:pPr>
        <w:pStyle w:val="BodyText"/>
        <w:spacing w:before="13"/>
        <w:jc w:val="both"/>
        <w:rPr>
          <w:rFonts w:asciiTheme="minorHAnsi" w:hAnsiTheme="minorHAnsi"/>
          <w:sz w:val="22"/>
          <w:szCs w:val="22"/>
        </w:rPr>
      </w:pPr>
    </w:p>
    <w:p w:rsidR="00E9135C" w:rsidRDefault="00E9135C" w:rsidP="00E9135C">
      <w:pPr>
        <w:pStyle w:val="BodyText"/>
        <w:spacing w:before="13"/>
        <w:jc w:val="both"/>
        <w:rPr>
          <w:rFonts w:asciiTheme="minorHAnsi" w:hAnsiTheme="minorHAnsi"/>
          <w:sz w:val="22"/>
          <w:szCs w:val="22"/>
        </w:rPr>
      </w:pPr>
    </w:p>
    <w:p w:rsidR="00E9135C" w:rsidRDefault="00E9135C" w:rsidP="00E9135C">
      <w:pPr>
        <w:pStyle w:val="BodyText"/>
        <w:spacing w:before="13"/>
        <w:jc w:val="both"/>
        <w:rPr>
          <w:rFonts w:asciiTheme="minorHAnsi" w:hAnsiTheme="minorHAnsi"/>
          <w:sz w:val="22"/>
          <w:szCs w:val="22"/>
        </w:rPr>
      </w:pPr>
    </w:p>
    <w:p w:rsidR="00E9135C" w:rsidRDefault="00E9135C" w:rsidP="00E9135C">
      <w:pPr>
        <w:pStyle w:val="BodyText"/>
        <w:spacing w:before="13"/>
        <w:jc w:val="both"/>
        <w:rPr>
          <w:rFonts w:asciiTheme="minorHAnsi" w:hAnsiTheme="minorHAnsi"/>
          <w:sz w:val="22"/>
          <w:szCs w:val="22"/>
        </w:rPr>
      </w:pPr>
    </w:p>
    <w:p w:rsidR="00E9135C" w:rsidRDefault="00E9135C" w:rsidP="00E9135C">
      <w:pPr>
        <w:pStyle w:val="BodyText"/>
        <w:spacing w:before="13"/>
        <w:jc w:val="both"/>
        <w:rPr>
          <w:rFonts w:asciiTheme="minorHAnsi" w:hAnsiTheme="minorHAnsi"/>
          <w:sz w:val="22"/>
          <w:szCs w:val="22"/>
        </w:rPr>
      </w:pPr>
    </w:p>
    <w:p w:rsidR="00E9135C" w:rsidRDefault="00E9135C" w:rsidP="00E9135C">
      <w:pPr>
        <w:pStyle w:val="BodyText"/>
        <w:spacing w:before="13"/>
        <w:jc w:val="both"/>
        <w:rPr>
          <w:rFonts w:asciiTheme="minorHAnsi" w:hAnsiTheme="minorHAnsi"/>
          <w:sz w:val="22"/>
          <w:szCs w:val="22"/>
        </w:rPr>
      </w:pPr>
    </w:p>
    <w:p w:rsidR="00E9135C" w:rsidRDefault="00E9135C" w:rsidP="00E9135C">
      <w:pPr>
        <w:pStyle w:val="BodyText"/>
        <w:spacing w:before="13"/>
        <w:jc w:val="both"/>
        <w:rPr>
          <w:rFonts w:asciiTheme="minorHAnsi" w:hAnsiTheme="minorHAnsi"/>
          <w:sz w:val="22"/>
          <w:szCs w:val="22"/>
        </w:rPr>
      </w:pPr>
    </w:p>
    <w:p w:rsidR="00E9135C" w:rsidRDefault="00E9135C" w:rsidP="00E9135C">
      <w:pPr>
        <w:pStyle w:val="BodyText"/>
        <w:spacing w:before="13"/>
        <w:jc w:val="both"/>
        <w:rPr>
          <w:rFonts w:asciiTheme="minorHAnsi" w:hAnsiTheme="minorHAnsi"/>
          <w:sz w:val="22"/>
          <w:szCs w:val="22"/>
        </w:rPr>
      </w:pPr>
    </w:p>
    <w:p w:rsidR="00E9135C" w:rsidRDefault="00E9135C" w:rsidP="00E9135C">
      <w:pPr>
        <w:pStyle w:val="BodyText"/>
        <w:spacing w:before="13"/>
        <w:jc w:val="both"/>
        <w:rPr>
          <w:rFonts w:asciiTheme="minorHAnsi" w:hAnsiTheme="minorHAnsi"/>
          <w:sz w:val="22"/>
          <w:szCs w:val="22"/>
        </w:rPr>
      </w:pPr>
    </w:p>
    <w:p w:rsidR="00E9135C" w:rsidRDefault="00E9135C" w:rsidP="00E9135C">
      <w:pPr>
        <w:pStyle w:val="BodyText"/>
        <w:spacing w:before="13"/>
        <w:jc w:val="both"/>
        <w:rPr>
          <w:rFonts w:asciiTheme="minorHAnsi" w:hAnsiTheme="minorHAnsi"/>
          <w:sz w:val="22"/>
          <w:szCs w:val="22"/>
        </w:rPr>
      </w:pPr>
    </w:p>
    <w:p w:rsidR="00E9135C" w:rsidRDefault="00E9135C" w:rsidP="00E9135C">
      <w:pPr>
        <w:pStyle w:val="BodyText"/>
        <w:spacing w:before="13"/>
        <w:jc w:val="both"/>
        <w:rPr>
          <w:rFonts w:asciiTheme="minorHAnsi" w:hAnsiTheme="minorHAnsi"/>
          <w:sz w:val="22"/>
          <w:szCs w:val="22"/>
        </w:rPr>
      </w:pPr>
    </w:p>
    <w:p w:rsidR="00E9135C" w:rsidRDefault="00E9135C" w:rsidP="00E9135C">
      <w:pPr>
        <w:pStyle w:val="BodyText"/>
        <w:spacing w:before="13"/>
        <w:jc w:val="both"/>
        <w:rPr>
          <w:rFonts w:asciiTheme="minorHAnsi" w:hAnsiTheme="minorHAnsi"/>
          <w:sz w:val="22"/>
          <w:szCs w:val="22"/>
        </w:rPr>
      </w:pPr>
    </w:p>
    <w:p w:rsidR="00E9135C" w:rsidRDefault="00E9135C" w:rsidP="00E9135C">
      <w:pPr>
        <w:pStyle w:val="BodyText"/>
        <w:spacing w:before="13"/>
        <w:jc w:val="both"/>
        <w:rPr>
          <w:rFonts w:asciiTheme="minorHAnsi" w:hAnsiTheme="minorHAnsi"/>
          <w:sz w:val="22"/>
          <w:szCs w:val="22"/>
        </w:rPr>
      </w:pPr>
    </w:p>
    <w:p w:rsidR="00E9135C" w:rsidRDefault="00E9135C" w:rsidP="00E9135C">
      <w:pPr>
        <w:pStyle w:val="BodyText"/>
        <w:spacing w:before="13"/>
        <w:jc w:val="both"/>
        <w:rPr>
          <w:rFonts w:asciiTheme="minorHAnsi" w:hAnsiTheme="minorHAnsi"/>
          <w:sz w:val="22"/>
          <w:szCs w:val="22"/>
        </w:rPr>
      </w:pPr>
    </w:p>
    <w:p w:rsidR="00E9135C" w:rsidRDefault="00E9135C" w:rsidP="00E9135C">
      <w:pPr>
        <w:pStyle w:val="BodyText"/>
        <w:spacing w:before="13"/>
        <w:jc w:val="both"/>
        <w:rPr>
          <w:rFonts w:asciiTheme="minorHAnsi" w:hAnsiTheme="minorHAnsi"/>
          <w:sz w:val="22"/>
          <w:szCs w:val="22"/>
        </w:rPr>
      </w:pPr>
    </w:p>
    <w:p w:rsidR="00E9135C" w:rsidRDefault="00E9135C" w:rsidP="00E9135C">
      <w:pPr>
        <w:pStyle w:val="BodyText"/>
        <w:spacing w:before="13"/>
        <w:jc w:val="both"/>
        <w:rPr>
          <w:rFonts w:asciiTheme="minorHAnsi" w:hAnsiTheme="minorHAnsi"/>
          <w:sz w:val="22"/>
          <w:szCs w:val="22"/>
        </w:rPr>
      </w:pPr>
    </w:p>
    <w:p w:rsidR="00E9135C" w:rsidRDefault="00E9135C" w:rsidP="00E9135C">
      <w:pPr>
        <w:pStyle w:val="BodyText"/>
        <w:spacing w:before="13"/>
        <w:jc w:val="both"/>
        <w:rPr>
          <w:rFonts w:asciiTheme="minorHAnsi" w:hAnsiTheme="minorHAnsi"/>
          <w:sz w:val="22"/>
          <w:szCs w:val="22"/>
        </w:rPr>
      </w:pPr>
    </w:p>
    <w:p w:rsidR="00E9135C" w:rsidRDefault="00E9135C" w:rsidP="00E9135C">
      <w:pPr>
        <w:pStyle w:val="BodyText"/>
        <w:spacing w:before="13"/>
        <w:jc w:val="both"/>
        <w:rPr>
          <w:rFonts w:asciiTheme="minorHAnsi" w:hAnsiTheme="minorHAnsi"/>
          <w:sz w:val="22"/>
          <w:szCs w:val="22"/>
        </w:rPr>
      </w:pPr>
    </w:p>
    <w:p w:rsidR="00E9135C" w:rsidRDefault="00E9135C" w:rsidP="00E9135C">
      <w:pPr>
        <w:pStyle w:val="BodyText"/>
        <w:spacing w:before="13"/>
        <w:jc w:val="both"/>
        <w:rPr>
          <w:rFonts w:asciiTheme="minorHAnsi" w:hAnsiTheme="minorHAnsi"/>
          <w:sz w:val="22"/>
          <w:szCs w:val="22"/>
        </w:rPr>
      </w:pPr>
    </w:p>
    <w:p w:rsidR="00E9135C" w:rsidRDefault="00E9135C" w:rsidP="00E9135C">
      <w:pPr>
        <w:pStyle w:val="BodyText"/>
        <w:spacing w:before="13"/>
        <w:jc w:val="both"/>
        <w:rPr>
          <w:rFonts w:asciiTheme="minorHAnsi" w:hAnsiTheme="minorHAnsi"/>
          <w:sz w:val="22"/>
          <w:szCs w:val="22"/>
        </w:rPr>
      </w:pPr>
    </w:p>
    <w:p w:rsidR="00E9135C" w:rsidRDefault="00E9135C" w:rsidP="00E9135C">
      <w:pPr>
        <w:pStyle w:val="BodyText"/>
        <w:spacing w:before="13"/>
        <w:jc w:val="both"/>
        <w:rPr>
          <w:rFonts w:asciiTheme="minorHAnsi" w:hAnsiTheme="minorHAnsi"/>
          <w:sz w:val="22"/>
          <w:szCs w:val="22"/>
        </w:rPr>
      </w:pPr>
    </w:p>
    <w:p w:rsidR="00E9135C" w:rsidRDefault="00E9135C" w:rsidP="00E9135C">
      <w:pPr>
        <w:pStyle w:val="BodyText"/>
        <w:spacing w:before="13"/>
        <w:jc w:val="both"/>
        <w:rPr>
          <w:rFonts w:asciiTheme="minorHAnsi" w:hAnsiTheme="minorHAnsi"/>
          <w:sz w:val="22"/>
          <w:szCs w:val="22"/>
        </w:rPr>
      </w:pPr>
    </w:p>
    <w:p w:rsidR="00E9135C" w:rsidRDefault="00E9135C" w:rsidP="00E9135C">
      <w:pPr>
        <w:pStyle w:val="BodyText"/>
        <w:spacing w:before="13"/>
        <w:jc w:val="both"/>
        <w:rPr>
          <w:rFonts w:asciiTheme="minorHAnsi" w:hAnsiTheme="minorHAnsi"/>
          <w:sz w:val="22"/>
          <w:szCs w:val="22"/>
        </w:rPr>
      </w:pPr>
    </w:p>
    <w:p w:rsidR="00E9135C" w:rsidRDefault="00E9135C" w:rsidP="00E9135C">
      <w:pPr>
        <w:pStyle w:val="BodyText"/>
        <w:spacing w:before="13"/>
        <w:jc w:val="both"/>
        <w:rPr>
          <w:rFonts w:asciiTheme="minorHAnsi" w:hAnsiTheme="minorHAnsi"/>
          <w:sz w:val="22"/>
          <w:szCs w:val="22"/>
        </w:rPr>
      </w:pPr>
    </w:p>
    <w:p w:rsidR="00E9135C" w:rsidRDefault="00E9135C" w:rsidP="00E9135C">
      <w:pPr>
        <w:pStyle w:val="BodyText"/>
        <w:spacing w:before="13"/>
        <w:jc w:val="both"/>
        <w:rPr>
          <w:rFonts w:asciiTheme="minorHAnsi" w:hAnsiTheme="minorHAnsi"/>
          <w:sz w:val="22"/>
          <w:szCs w:val="22"/>
        </w:rPr>
      </w:pPr>
    </w:p>
    <w:p w:rsidR="00E9135C" w:rsidRDefault="00E9135C" w:rsidP="00E9135C">
      <w:pPr>
        <w:pStyle w:val="BodyText"/>
        <w:spacing w:before="13"/>
        <w:jc w:val="both"/>
        <w:rPr>
          <w:rFonts w:asciiTheme="minorHAnsi" w:hAnsiTheme="minorHAnsi"/>
          <w:sz w:val="22"/>
          <w:szCs w:val="22"/>
        </w:rPr>
      </w:pPr>
    </w:p>
    <w:p w:rsidR="00E9135C" w:rsidRPr="00E9135C" w:rsidRDefault="00E9135C" w:rsidP="00E9135C">
      <w:pPr>
        <w:pStyle w:val="BodyText"/>
        <w:spacing w:before="13"/>
        <w:jc w:val="both"/>
        <w:rPr>
          <w:rFonts w:asciiTheme="minorHAnsi" w:hAnsiTheme="minorHAnsi"/>
          <w:sz w:val="22"/>
          <w:szCs w:val="22"/>
        </w:rPr>
      </w:pPr>
    </w:p>
    <w:p w:rsidR="00E134A8" w:rsidRDefault="00E9135C" w:rsidP="00E9135C">
      <w:pPr>
        <w:pStyle w:val="BodyText"/>
        <w:spacing w:before="13"/>
        <w:ind w:left="720"/>
        <w:jc w:val="both"/>
        <w:rPr>
          <w:rFonts w:asciiTheme="minorHAnsi" w:hAnsiTheme="minorHAnsi"/>
          <w:sz w:val="22"/>
          <w:szCs w:val="22"/>
        </w:rPr>
      </w:pPr>
      <w:r>
        <w:rPr>
          <w:rFonts w:asciiTheme="minorHAnsi" w:hAnsiTheme="minorHAnsi"/>
          <w:sz w:val="22"/>
          <w:szCs w:val="22"/>
        </w:rPr>
        <w:t xml:space="preserve"> </w:t>
      </w:r>
      <w:r w:rsidR="00E134A8">
        <w:rPr>
          <w:rFonts w:asciiTheme="minorHAnsi" w:hAnsiTheme="minorHAnsi"/>
          <w:sz w:val="22"/>
          <w:szCs w:val="22"/>
        </w:rPr>
        <w:t xml:space="preserve"> </w:t>
      </w:r>
    </w:p>
    <w:p w:rsidR="00E134A8" w:rsidRPr="00E134A8" w:rsidRDefault="00E134A8" w:rsidP="00E134A8">
      <w:pPr>
        <w:pStyle w:val="BodyText"/>
        <w:spacing w:before="13"/>
        <w:ind w:left="720"/>
        <w:jc w:val="both"/>
        <w:rPr>
          <w:rFonts w:asciiTheme="minorHAnsi" w:hAnsiTheme="minorHAnsi"/>
          <w:sz w:val="22"/>
          <w:szCs w:val="22"/>
        </w:rPr>
      </w:pPr>
      <w:r>
        <w:rPr>
          <w:rFonts w:asciiTheme="minorHAnsi" w:hAnsiTheme="minorHAnsi"/>
          <w:sz w:val="22"/>
          <w:szCs w:val="22"/>
        </w:rPr>
        <w:t xml:space="preserve"> </w:t>
      </w:r>
    </w:p>
    <w:p w:rsidR="000F1C7B" w:rsidRDefault="000F1C7B" w:rsidP="006C1303">
      <w:pPr>
        <w:pStyle w:val="BodyText"/>
        <w:spacing w:before="13"/>
        <w:jc w:val="both"/>
        <w:rPr>
          <w:rFonts w:asciiTheme="minorHAnsi" w:hAnsiTheme="minorHAnsi"/>
          <w:b/>
          <w:sz w:val="22"/>
          <w:szCs w:val="22"/>
          <w:u w:val="single"/>
        </w:rPr>
      </w:pPr>
    </w:p>
    <w:p w:rsidR="00945BF0" w:rsidRPr="00AA36F2" w:rsidRDefault="00945BF0" w:rsidP="006C1303">
      <w:pPr>
        <w:pStyle w:val="ListParagraph"/>
        <w:tabs>
          <w:tab w:val="left" w:pos="2918"/>
        </w:tabs>
        <w:jc w:val="both"/>
      </w:pPr>
    </w:p>
    <w:sectPr w:rsidR="00945BF0" w:rsidRPr="00AA36F2" w:rsidSect="009D2D50">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5CB" w:rsidRDefault="007955CB" w:rsidP="00173D4C">
      <w:pPr>
        <w:spacing w:after="0" w:line="240" w:lineRule="auto"/>
      </w:pPr>
      <w:r>
        <w:separator/>
      </w:r>
    </w:p>
  </w:endnote>
  <w:endnote w:type="continuationSeparator" w:id="1">
    <w:p w:rsidR="007955CB" w:rsidRDefault="007955CB" w:rsidP="00173D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925626"/>
      <w:docPartObj>
        <w:docPartGallery w:val="Page Numbers (Bottom of Page)"/>
        <w:docPartUnique/>
      </w:docPartObj>
    </w:sdtPr>
    <w:sdtContent>
      <w:p w:rsidR="001D57C5" w:rsidRDefault="004E37B6">
        <w:pPr>
          <w:pStyle w:val="Footer"/>
          <w:jc w:val="center"/>
        </w:pPr>
        <w:fldSimple w:instr=" PAGE   \* MERGEFORMAT ">
          <w:r w:rsidR="005B0BB7">
            <w:rPr>
              <w:noProof/>
            </w:rPr>
            <w:t>1</w:t>
          </w:r>
        </w:fldSimple>
      </w:p>
    </w:sdtContent>
  </w:sdt>
  <w:p w:rsidR="001D57C5" w:rsidRDefault="001D57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5CB" w:rsidRDefault="007955CB" w:rsidP="00173D4C">
      <w:pPr>
        <w:spacing w:after="0" w:line="240" w:lineRule="auto"/>
      </w:pPr>
      <w:r>
        <w:separator/>
      </w:r>
    </w:p>
  </w:footnote>
  <w:footnote w:type="continuationSeparator" w:id="1">
    <w:p w:rsidR="007955CB" w:rsidRDefault="007955CB" w:rsidP="00173D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263A"/>
    <w:multiLevelType w:val="hybridMultilevel"/>
    <w:tmpl w:val="837CB7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67D1AEF"/>
    <w:multiLevelType w:val="hybridMultilevel"/>
    <w:tmpl w:val="C4FEF158"/>
    <w:lvl w:ilvl="0" w:tplc="78D4EB1E">
      <w:start w:val="1"/>
      <w:numFmt w:val="decimal"/>
      <w:lvlText w:val="%1"/>
      <w:lvlJc w:val="left"/>
      <w:pPr>
        <w:ind w:left="967" w:hanging="851"/>
      </w:pPr>
      <w:rPr>
        <w:rFonts w:ascii="Calibri" w:eastAsia="Calibri" w:hAnsi="Calibri" w:cs="Calibri" w:hint="default"/>
        <w:b/>
        <w:bCs/>
        <w:w w:val="116"/>
        <w:sz w:val="48"/>
        <w:szCs w:val="48"/>
        <w:lang w:val="en-US" w:eastAsia="en-US" w:bidi="ar-SA"/>
      </w:rPr>
    </w:lvl>
    <w:lvl w:ilvl="1" w:tplc="86888C7A">
      <w:numFmt w:val="none"/>
      <w:lvlText w:val=""/>
      <w:lvlJc w:val="left"/>
      <w:pPr>
        <w:tabs>
          <w:tab w:val="num" w:pos="360"/>
        </w:tabs>
      </w:pPr>
    </w:lvl>
    <w:lvl w:ilvl="2" w:tplc="AB043068">
      <w:numFmt w:val="bullet"/>
      <w:lvlText w:val=""/>
      <w:lvlJc w:val="left"/>
      <w:pPr>
        <w:ind w:left="967" w:hanging="284"/>
      </w:pPr>
      <w:rPr>
        <w:rFonts w:ascii="Wingdings" w:eastAsia="Wingdings" w:hAnsi="Wingdings" w:cs="Wingdings" w:hint="default"/>
        <w:w w:val="93"/>
        <w:sz w:val="24"/>
        <w:szCs w:val="24"/>
        <w:lang w:val="en-US" w:eastAsia="en-US" w:bidi="ar-SA"/>
      </w:rPr>
    </w:lvl>
    <w:lvl w:ilvl="3" w:tplc="59B4E67C">
      <w:numFmt w:val="bullet"/>
      <w:lvlText w:val="•"/>
      <w:lvlJc w:val="left"/>
      <w:pPr>
        <w:ind w:left="1251" w:hanging="284"/>
      </w:pPr>
      <w:rPr>
        <w:rFonts w:ascii="PMingLiU" w:eastAsia="PMingLiU" w:hAnsi="PMingLiU" w:cs="PMingLiU" w:hint="default"/>
        <w:w w:val="40"/>
        <w:sz w:val="24"/>
        <w:szCs w:val="24"/>
        <w:lang w:val="en-US" w:eastAsia="en-US" w:bidi="ar-SA"/>
      </w:rPr>
    </w:lvl>
    <w:lvl w:ilvl="4" w:tplc="D870CA6A">
      <w:numFmt w:val="bullet"/>
      <w:lvlText w:val="•"/>
      <w:lvlJc w:val="left"/>
      <w:pPr>
        <w:ind w:left="3416" w:hanging="284"/>
      </w:pPr>
      <w:rPr>
        <w:rFonts w:hint="default"/>
        <w:lang w:val="en-US" w:eastAsia="en-US" w:bidi="ar-SA"/>
      </w:rPr>
    </w:lvl>
    <w:lvl w:ilvl="5" w:tplc="D7DA6C6E">
      <w:numFmt w:val="bullet"/>
      <w:lvlText w:val="•"/>
      <w:lvlJc w:val="left"/>
      <w:pPr>
        <w:ind w:left="4494" w:hanging="284"/>
      </w:pPr>
      <w:rPr>
        <w:rFonts w:hint="default"/>
        <w:lang w:val="en-US" w:eastAsia="en-US" w:bidi="ar-SA"/>
      </w:rPr>
    </w:lvl>
    <w:lvl w:ilvl="6" w:tplc="2E3656EC">
      <w:numFmt w:val="bullet"/>
      <w:lvlText w:val="•"/>
      <w:lvlJc w:val="left"/>
      <w:pPr>
        <w:ind w:left="5572" w:hanging="284"/>
      </w:pPr>
      <w:rPr>
        <w:rFonts w:hint="default"/>
        <w:lang w:val="en-US" w:eastAsia="en-US" w:bidi="ar-SA"/>
      </w:rPr>
    </w:lvl>
    <w:lvl w:ilvl="7" w:tplc="FF5E57D8">
      <w:numFmt w:val="bullet"/>
      <w:lvlText w:val="•"/>
      <w:lvlJc w:val="left"/>
      <w:pPr>
        <w:ind w:left="6650" w:hanging="284"/>
      </w:pPr>
      <w:rPr>
        <w:rFonts w:hint="default"/>
        <w:lang w:val="en-US" w:eastAsia="en-US" w:bidi="ar-SA"/>
      </w:rPr>
    </w:lvl>
    <w:lvl w:ilvl="8" w:tplc="75523DC2">
      <w:numFmt w:val="bullet"/>
      <w:lvlText w:val="•"/>
      <w:lvlJc w:val="left"/>
      <w:pPr>
        <w:ind w:left="7729" w:hanging="284"/>
      </w:pPr>
      <w:rPr>
        <w:rFonts w:hint="default"/>
        <w:lang w:val="en-US" w:eastAsia="en-US" w:bidi="ar-SA"/>
      </w:rPr>
    </w:lvl>
  </w:abstractNum>
  <w:abstractNum w:abstractNumId="2">
    <w:nsid w:val="0EC2563B"/>
    <w:multiLevelType w:val="hybridMultilevel"/>
    <w:tmpl w:val="349E1390"/>
    <w:lvl w:ilvl="0" w:tplc="40090001">
      <w:start w:val="1"/>
      <w:numFmt w:val="bullet"/>
      <w:lvlText w:val=""/>
      <w:lvlJc w:val="left"/>
      <w:pPr>
        <w:ind w:left="720" w:hanging="360"/>
      </w:pPr>
      <w:rPr>
        <w:rFonts w:ascii="Symbol" w:hAnsi="Symbol" w:hint="default"/>
      </w:rPr>
    </w:lvl>
    <w:lvl w:ilvl="1" w:tplc="C750F75A">
      <w:start w:val="3"/>
      <w:numFmt w:val="bullet"/>
      <w:lvlText w:val="•"/>
      <w:lvlJc w:val="left"/>
      <w:pPr>
        <w:ind w:left="1800" w:hanging="720"/>
      </w:pPr>
      <w:rPr>
        <w:rFonts w:ascii="Calibri" w:eastAsiaTheme="minorEastAsia" w:hAnsi="Calibri" w:cstheme="minorBidi"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1702377"/>
    <w:multiLevelType w:val="hybridMultilevel"/>
    <w:tmpl w:val="6D109532"/>
    <w:lvl w:ilvl="0" w:tplc="40090009">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nsid w:val="12FE58FA"/>
    <w:multiLevelType w:val="hybridMultilevel"/>
    <w:tmpl w:val="64629D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56B6897"/>
    <w:multiLevelType w:val="hybridMultilevel"/>
    <w:tmpl w:val="1EE81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9D65FD4"/>
    <w:multiLevelType w:val="hybridMultilevel"/>
    <w:tmpl w:val="31F4EA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16C61F4"/>
    <w:multiLevelType w:val="hybridMultilevel"/>
    <w:tmpl w:val="2514CB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1A91335"/>
    <w:multiLevelType w:val="hybridMultilevel"/>
    <w:tmpl w:val="3D040CB6"/>
    <w:lvl w:ilvl="0" w:tplc="13C49F3C">
      <w:numFmt w:val="bullet"/>
      <w:lvlText w:val="•"/>
      <w:lvlJc w:val="left"/>
      <w:pPr>
        <w:ind w:left="967" w:hanging="284"/>
      </w:pPr>
      <w:rPr>
        <w:rFonts w:ascii="PMingLiU" w:eastAsia="PMingLiU" w:hAnsi="PMingLiU" w:cs="PMingLiU" w:hint="default"/>
        <w:w w:val="40"/>
        <w:sz w:val="24"/>
        <w:szCs w:val="24"/>
        <w:lang w:val="en-US" w:eastAsia="en-US" w:bidi="ar-SA"/>
      </w:rPr>
    </w:lvl>
    <w:lvl w:ilvl="1" w:tplc="5054107A">
      <w:numFmt w:val="bullet"/>
      <w:lvlText w:val="•"/>
      <w:lvlJc w:val="left"/>
      <w:pPr>
        <w:ind w:left="1007" w:hanging="86"/>
      </w:pPr>
      <w:rPr>
        <w:rFonts w:ascii="Calibri" w:eastAsia="Calibri" w:hAnsi="Calibri" w:cs="Calibri" w:hint="default"/>
        <w:color w:val="FFFFFF"/>
        <w:w w:val="58"/>
        <w:sz w:val="16"/>
        <w:szCs w:val="16"/>
        <w:lang w:val="en-US" w:eastAsia="en-US" w:bidi="ar-SA"/>
      </w:rPr>
    </w:lvl>
    <w:lvl w:ilvl="2" w:tplc="7CAA1548">
      <w:numFmt w:val="bullet"/>
      <w:lvlText w:val="•"/>
      <w:lvlJc w:val="left"/>
      <w:pPr>
        <w:ind w:left="1613" w:hanging="86"/>
      </w:pPr>
      <w:rPr>
        <w:rFonts w:hint="default"/>
        <w:lang w:val="en-US" w:eastAsia="en-US" w:bidi="ar-SA"/>
      </w:rPr>
    </w:lvl>
    <w:lvl w:ilvl="3" w:tplc="DF64800C">
      <w:numFmt w:val="bullet"/>
      <w:lvlText w:val="•"/>
      <w:lvlJc w:val="left"/>
      <w:pPr>
        <w:ind w:left="2226" w:hanging="86"/>
      </w:pPr>
      <w:rPr>
        <w:rFonts w:hint="default"/>
        <w:lang w:val="en-US" w:eastAsia="en-US" w:bidi="ar-SA"/>
      </w:rPr>
    </w:lvl>
    <w:lvl w:ilvl="4" w:tplc="DFEE6C0E">
      <w:numFmt w:val="bullet"/>
      <w:lvlText w:val="•"/>
      <w:lvlJc w:val="left"/>
      <w:pPr>
        <w:ind w:left="2839" w:hanging="86"/>
      </w:pPr>
      <w:rPr>
        <w:rFonts w:hint="default"/>
        <w:lang w:val="en-US" w:eastAsia="en-US" w:bidi="ar-SA"/>
      </w:rPr>
    </w:lvl>
    <w:lvl w:ilvl="5" w:tplc="B058B8DC">
      <w:numFmt w:val="bullet"/>
      <w:lvlText w:val="•"/>
      <w:lvlJc w:val="left"/>
      <w:pPr>
        <w:ind w:left="3452" w:hanging="86"/>
      </w:pPr>
      <w:rPr>
        <w:rFonts w:hint="default"/>
        <w:lang w:val="en-US" w:eastAsia="en-US" w:bidi="ar-SA"/>
      </w:rPr>
    </w:lvl>
    <w:lvl w:ilvl="6" w:tplc="57189FC6">
      <w:numFmt w:val="bullet"/>
      <w:lvlText w:val="•"/>
      <w:lvlJc w:val="left"/>
      <w:pPr>
        <w:ind w:left="4066" w:hanging="86"/>
      </w:pPr>
      <w:rPr>
        <w:rFonts w:hint="default"/>
        <w:lang w:val="en-US" w:eastAsia="en-US" w:bidi="ar-SA"/>
      </w:rPr>
    </w:lvl>
    <w:lvl w:ilvl="7" w:tplc="F16AF5D6">
      <w:numFmt w:val="bullet"/>
      <w:lvlText w:val="•"/>
      <w:lvlJc w:val="left"/>
      <w:pPr>
        <w:ind w:left="4679" w:hanging="86"/>
      </w:pPr>
      <w:rPr>
        <w:rFonts w:hint="default"/>
        <w:lang w:val="en-US" w:eastAsia="en-US" w:bidi="ar-SA"/>
      </w:rPr>
    </w:lvl>
    <w:lvl w:ilvl="8" w:tplc="CF3CB142">
      <w:numFmt w:val="bullet"/>
      <w:lvlText w:val="•"/>
      <w:lvlJc w:val="left"/>
      <w:pPr>
        <w:ind w:left="5292" w:hanging="86"/>
      </w:pPr>
      <w:rPr>
        <w:rFonts w:hint="default"/>
        <w:lang w:val="en-US" w:eastAsia="en-US" w:bidi="ar-SA"/>
      </w:rPr>
    </w:lvl>
  </w:abstractNum>
  <w:abstractNum w:abstractNumId="9">
    <w:nsid w:val="29613962"/>
    <w:multiLevelType w:val="hybridMultilevel"/>
    <w:tmpl w:val="DB340C3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1634FD9"/>
    <w:multiLevelType w:val="hybridMultilevel"/>
    <w:tmpl w:val="F076A9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59D0DDA"/>
    <w:multiLevelType w:val="hybridMultilevel"/>
    <w:tmpl w:val="5CC42F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3BD47133"/>
    <w:multiLevelType w:val="hybridMultilevel"/>
    <w:tmpl w:val="0BE229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C4B446C"/>
    <w:multiLevelType w:val="hybridMultilevel"/>
    <w:tmpl w:val="9C2CBB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D1D38FD"/>
    <w:multiLevelType w:val="hybridMultilevel"/>
    <w:tmpl w:val="19261A58"/>
    <w:lvl w:ilvl="0" w:tplc="01C8B20C">
      <w:numFmt w:val="bullet"/>
      <w:lvlText w:val="•"/>
      <w:lvlJc w:val="left"/>
      <w:pPr>
        <w:ind w:left="967" w:hanging="284"/>
      </w:pPr>
      <w:rPr>
        <w:rFonts w:ascii="PMingLiU" w:eastAsia="PMingLiU" w:hAnsi="PMingLiU" w:cs="PMingLiU" w:hint="default"/>
        <w:w w:val="40"/>
        <w:sz w:val="24"/>
        <w:szCs w:val="24"/>
        <w:lang w:val="en-US" w:eastAsia="en-US" w:bidi="ar-SA"/>
      </w:rPr>
    </w:lvl>
    <w:lvl w:ilvl="1" w:tplc="05A4CAE6">
      <w:numFmt w:val="bullet"/>
      <w:lvlText w:val="•"/>
      <w:lvlJc w:val="left"/>
      <w:pPr>
        <w:ind w:left="1852" w:hanging="284"/>
      </w:pPr>
      <w:rPr>
        <w:rFonts w:hint="default"/>
        <w:lang w:val="en-US" w:eastAsia="en-US" w:bidi="ar-SA"/>
      </w:rPr>
    </w:lvl>
    <w:lvl w:ilvl="2" w:tplc="895AB3CC">
      <w:numFmt w:val="bullet"/>
      <w:lvlText w:val="•"/>
      <w:lvlJc w:val="left"/>
      <w:pPr>
        <w:ind w:left="2745" w:hanging="284"/>
      </w:pPr>
      <w:rPr>
        <w:rFonts w:hint="default"/>
        <w:lang w:val="en-US" w:eastAsia="en-US" w:bidi="ar-SA"/>
      </w:rPr>
    </w:lvl>
    <w:lvl w:ilvl="3" w:tplc="142C3BB4">
      <w:numFmt w:val="bullet"/>
      <w:lvlText w:val="•"/>
      <w:lvlJc w:val="left"/>
      <w:pPr>
        <w:ind w:left="3637" w:hanging="284"/>
      </w:pPr>
      <w:rPr>
        <w:rFonts w:hint="default"/>
        <w:lang w:val="en-US" w:eastAsia="en-US" w:bidi="ar-SA"/>
      </w:rPr>
    </w:lvl>
    <w:lvl w:ilvl="4" w:tplc="C9E85662">
      <w:numFmt w:val="bullet"/>
      <w:lvlText w:val="•"/>
      <w:lvlJc w:val="left"/>
      <w:pPr>
        <w:ind w:left="4530" w:hanging="284"/>
      </w:pPr>
      <w:rPr>
        <w:rFonts w:hint="default"/>
        <w:lang w:val="en-US" w:eastAsia="en-US" w:bidi="ar-SA"/>
      </w:rPr>
    </w:lvl>
    <w:lvl w:ilvl="5" w:tplc="87683B76">
      <w:numFmt w:val="bullet"/>
      <w:lvlText w:val="•"/>
      <w:lvlJc w:val="left"/>
      <w:pPr>
        <w:ind w:left="5422" w:hanging="284"/>
      </w:pPr>
      <w:rPr>
        <w:rFonts w:hint="default"/>
        <w:lang w:val="en-US" w:eastAsia="en-US" w:bidi="ar-SA"/>
      </w:rPr>
    </w:lvl>
    <w:lvl w:ilvl="6" w:tplc="9CB2D2E4">
      <w:numFmt w:val="bullet"/>
      <w:lvlText w:val="•"/>
      <w:lvlJc w:val="left"/>
      <w:pPr>
        <w:ind w:left="6315" w:hanging="284"/>
      </w:pPr>
      <w:rPr>
        <w:rFonts w:hint="default"/>
        <w:lang w:val="en-US" w:eastAsia="en-US" w:bidi="ar-SA"/>
      </w:rPr>
    </w:lvl>
    <w:lvl w:ilvl="7" w:tplc="0DE20D14">
      <w:numFmt w:val="bullet"/>
      <w:lvlText w:val="•"/>
      <w:lvlJc w:val="left"/>
      <w:pPr>
        <w:ind w:left="7207" w:hanging="284"/>
      </w:pPr>
      <w:rPr>
        <w:rFonts w:hint="default"/>
        <w:lang w:val="en-US" w:eastAsia="en-US" w:bidi="ar-SA"/>
      </w:rPr>
    </w:lvl>
    <w:lvl w:ilvl="8" w:tplc="38B8739C">
      <w:numFmt w:val="bullet"/>
      <w:lvlText w:val="•"/>
      <w:lvlJc w:val="left"/>
      <w:pPr>
        <w:ind w:left="8100" w:hanging="284"/>
      </w:pPr>
      <w:rPr>
        <w:rFonts w:hint="default"/>
        <w:lang w:val="en-US" w:eastAsia="en-US" w:bidi="ar-SA"/>
      </w:rPr>
    </w:lvl>
  </w:abstractNum>
  <w:abstractNum w:abstractNumId="15">
    <w:nsid w:val="3F282CEB"/>
    <w:multiLevelType w:val="hybridMultilevel"/>
    <w:tmpl w:val="E35E448A"/>
    <w:lvl w:ilvl="0" w:tplc="B68233D8">
      <w:numFmt w:val="bullet"/>
      <w:lvlText w:val="•"/>
      <w:lvlJc w:val="left"/>
      <w:pPr>
        <w:ind w:left="967" w:hanging="284"/>
      </w:pPr>
      <w:rPr>
        <w:rFonts w:ascii="PMingLiU" w:eastAsia="PMingLiU" w:hAnsi="PMingLiU" w:cs="PMingLiU" w:hint="default"/>
        <w:w w:val="40"/>
        <w:sz w:val="24"/>
        <w:szCs w:val="24"/>
        <w:lang w:val="en-US" w:eastAsia="en-US" w:bidi="ar-SA"/>
      </w:rPr>
    </w:lvl>
    <w:lvl w:ilvl="1" w:tplc="717ABD40">
      <w:numFmt w:val="bullet"/>
      <w:lvlText w:val="•"/>
      <w:lvlJc w:val="left"/>
      <w:pPr>
        <w:ind w:left="1007" w:hanging="86"/>
      </w:pPr>
      <w:rPr>
        <w:rFonts w:ascii="Calibri" w:eastAsia="Calibri" w:hAnsi="Calibri" w:cs="Calibri" w:hint="default"/>
        <w:color w:val="FFFFFF"/>
        <w:w w:val="58"/>
        <w:sz w:val="16"/>
        <w:szCs w:val="16"/>
        <w:lang w:val="en-US" w:eastAsia="en-US" w:bidi="ar-SA"/>
      </w:rPr>
    </w:lvl>
    <w:lvl w:ilvl="2" w:tplc="D234BFDC">
      <w:numFmt w:val="bullet"/>
      <w:lvlText w:val="•"/>
      <w:lvlJc w:val="left"/>
      <w:pPr>
        <w:ind w:left="1613" w:hanging="86"/>
      </w:pPr>
      <w:rPr>
        <w:rFonts w:hint="default"/>
        <w:lang w:val="en-US" w:eastAsia="en-US" w:bidi="ar-SA"/>
      </w:rPr>
    </w:lvl>
    <w:lvl w:ilvl="3" w:tplc="DA6E2AD6">
      <w:numFmt w:val="bullet"/>
      <w:lvlText w:val="•"/>
      <w:lvlJc w:val="left"/>
      <w:pPr>
        <w:ind w:left="2226" w:hanging="86"/>
      </w:pPr>
      <w:rPr>
        <w:rFonts w:hint="default"/>
        <w:lang w:val="en-US" w:eastAsia="en-US" w:bidi="ar-SA"/>
      </w:rPr>
    </w:lvl>
    <w:lvl w:ilvl="4" w:tplc="C8A620DC">
      <w:numFmt w:val="bullet"/>
      <w:lvlText w:val="•"/>
      <w:lvlJc w:val="left"/>
      <w:pPr>
        <w:ind w:left="2839" w:hanging="86"/>
      </w:pPr>
      <w:rPr>
        <w:rFonts w:hint="default"/>
        <w:lang w:val="en-US" w:eastAsia="en-US" w:bidi="ar-SA"/>
      </w:rPr>
    </w:lvl>
    <w:lvl w:ilvl="5" w:tplc="24146112">
      <w:numFmt w:val="bullet"/>
      <w:lvlText w:val="•"/>
      <w:lvlJc w:val="left"/>
      <w:pPr>
        <w:ind w:left="3452" w:hanging="86"/>
      </w:pPr>
      <w:rPr>
        <w:rFonts w:hint="default"/>
        <w:lang w:val="en-US" w:eastAsia="en-US" w:bidi="ar-SA"/>
      </w:rPr>
    </w:lvl>
    <w:lvl w:ilvl="6" w:tplc="71AE84EA">
      <w:numFmt w:val="bullet"/>
      <w:lvlText w:val="•"/>
      <w:lvlJc w:val="left"/>
      <w:pPr>
        <w:ind w:left="4066" w:hanging="86"/>
      </w:pPr>
      <w:rPr>
        <w:rFonts w:hint="default"/>
        <w:lang w:val="en-US" w:eastAsia="en-US" w:bidi="ar-SA"/>
      </w:rPr>
    </w:lvl>
    <w:lvl w:ilvl="7" w:tplc="842604C6">
      <w:numFmt w:val="bullet"/>
      <w:lvlText w:val="•"/>
      <w:lvlJc w:val="left"/>
      <w:pPr>
        <w:ind w:left="4679" w:hanging="86"/>
      </w:pPr>
      <w:rPr>
        <w:rFonts w:hint="default"/>
        <w:lang w:val="en-US" w:eastAsia="en-US" w:bidi="ar-SA"/>
      </w:rPr>
    </w:lvl>
    <w:lvl w:ilvl="8" w:tplc="8514BFBE">
      <w:numFmt w:val="bullet"/>
      <w:lvlText w:val="•"/>
      <w:lvlJc w:val="left"/>
      <w:pPr>
        <w:ind w:left="5292" w:hanging="86"/>
      </w:pPr>
      <w:rPr>
        <w:rFonts w:hint="default"/>
        <w:lang w:val="en-US" w:eastAsia="en-US" w:bidi="ar-SA"/>
      </w:rPr>
    </w:lvl>
  </w:abstractNum>
  <w:abstractNum w:abstractNumId="16">
    <w:nsid w:val="3F5566DF"/>
    <w:multiLevelType w:val="hybridMultilevel"/>
    <w:tmpl w:val="9A0A0452"/>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0827501"/>
    <w:multiLevelType w:val="hybridMultilevel"/>
    <w:tmpl w:val="F5A0A5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084366A"/>
    <w:multiLevelType w:val="hybridMultilevel"/>
    <w:tmpl w:val="FF6214F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0FB0E76"/>
    <w:multiLevelType w:val="hybridMultilevel"/>
    <w:tmpl w:val="FBD261BA"/>
    <w:lvl w:ilvl="0" w:tplc="4009000B">
      <w:start w:val="1"/>
      <w:numFmt w:val="bullet"/>
      <w:lvlText w:val=""/>
      <w:lvlJc w:val="left"/>
      <w:pPr>
        <w:ind w:left="1484" w:hanging="360"/>
      </w:pPr>
      <w:rPr>
        <w:rFonts w:ascii="Wingdings" w:hAnsi="Wingdings" w:hint="default"/>
      </w:rPr>
    </w:lvl>
    <w:lvl w:ilvl="1" w:tplc="40090003" w:tentative="1">
      <w:start w:val="1"/>
      <w:numFmt w:val="bullet"/>
      <w:lvlText w:val="o"/>
      <w:lvlJc w:val="left"/>
      <w:pPr>
        <w:ind w:left="2204" w:hanging="360"/>
      </w:pPr>
      <w:rPr>
        <w:rFonts w:ascii="Courier New" w:hAnsi="Courier New" w:cs="Courier New" w:hint="default"/>
      </w:rPr>
    </w:lvl>
    <w:lvl w:ilvl="2" w:tplc="40090005" w:tentative="1">
      <w:start w:val="1"/>
      <w:numFmt w:val="bullet"/>
      <w:lvlText w:val=""/>
      <w:lvlJc w:val="left"/>
      <w:pPr>
        <w:ind w:left="2924" w:hanging="360"/>
      </w:pPr>
      <w:rPr>
        <w:rFonts w:ascii="Wingdings" w:hAnsi="Wingdings" w:hint="default"/>
      </w:rPr>
    </w:lvl>
    <w:lvl w:ilvl="3" w:tplc="40090001" w:tentative="1">
      <w:start w:val="1"/>
      <w:numFmt w:val="bullet"/>
      <w:lvlText w:val=""/>
      <w:lvlJc w:val="left"/>
      <w:pPr>
        <w:ind w:left="3644" w:hanging="360"/>
      </w:pPr>
      <w:rPr>
        <w:rFonts w:ascii="Symbol" w:hAnsi="Symbol" w:hint="default"/>
      </w:rPr>
    </w:lvl>
    <w:lvl w:ilvl="4" w:tplc="40090003" w:tentative="1">
      <w:start w:val="1"/>
      <w:numFmt w:val="bullet"/>
      <w:lvlText w:val="o"/>
      <w:lvlJc w:val="left"/>
      <w:pPr>
        <w:ind w:left="4364" w:hanging="360"/>
      </w:pPr>
      <w:rPr>
        <w:rFonts w:ascii="Courier New" w:hAnsi="Courier New" w:cs="Courier New" w:hint="default"/>
      </w:rPr>
    </w:lvl>
    <w:lvl w:ilvl="5" w:tplc="40090005" w:tentative="1">
      <w:start w:val="1"/>
      <w:numFmt w:val="bullet"/>
      <w:lvlText w:val=""/>
      <w:lvlJc w:val="left"/>
      <w:pPr>
        <w:ind w:left="5084" w:hanging="360"/>
      </w:pPr>
      <w:rPr>
        <w:rFonts w:ascii="Wingdings" w:hAnsi="Wingdings" w:hint="default"/>
      </w:rPr>
    </w:lvl>
    <w:lvl w:ilvl="6" w:tplc="40090001" w:tentative="1">
      <w:start w:val="1"/>
      <w:numFmt w:val="bullet"/>
      <w:lvlText w:val=""/>
      <w:lvlJc w:val="left"/>
      <w:pPr>
        <w:ind w:left="5804" w:hanging="360"/>
      </w:pPr>
      <w:rPr>
        <w:rFonts w:ascii="Symbol" w:hAnsi="Symbol" w:hint="default"/>
      </w:rPr>
    </w:lvl>
    <w:lvl w:ilvl="7" w:tplc="40090003" w:tentative="1">
      <w:start w:val="1"/>
      <w:numFmt w:val="bullet"/>
      <w:lvlText w:val="o"/>
      <w:lvlJc w:val="left"/>
      <w:pPr>
        <w:ind w:left="6524" w:hanging="360"/>
      </w:pPr>
      <w:rPr>
        <w:rFonts w:ascii="Courier New" w:hAnsi="Courier New" w:cs="Courier New" w:hint="default"/>
      </w:rPr>
    </w:lvl>
    <w:lvl w:ilvl="8" w:tplc="40090005" w:tentative="1">
      <w:start w:val="1"/>
      <w:numFmt w:val="bullet"/>
      <w:lvlText w:val=""/>
      <w:lvlJc w:val="left"/>
      <w:pPr>
        <w:ind w:left="7244" w:hanging="360"/>
      </w:pPr>
      <w:rPr>
        <w:rFonts w:ascii="Wingdings" w:hAnsi="Wingdings" w:hint="default"/>
      </w:rPr>
    </w:lvl>
  </w:abstractNum>
  <w:abstractNum w:abstractNumId="20">
    <w:nsid w:val="43696512"/>
    <w:multiLevelType w:val="hybridMultilevel"/>
    <w:tmpl w:val="4C28FB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4F53A24"/>
    <w:multiLevelType w:val="hybridMultilevel"/>
    <w:tmpl w:val="B510C8F4"/>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BD90D42"/>
    <w:multiLevelType w:val="hybridMultilevel"/>
    <w:tmpl w:val="BC7A0DB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3">
    <w:nsid w:val="4DC37227"/>
    <w:multiLevelType w:val="hybridMultilevel"/>
    <w:tmpl w:val="487E5E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4E4A31DC"/>
    <w:multiLevelType w:val="hybridMultilevel"/>
    <w:tmpl w:val="28CC8A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4E58486A"/>
    <w:multiLevelType w:val="hybridMultilevel"/>
    <w:tmpl w:val="B8365EF2"/>
    <w:lvl w:ilvl="0" w:tplc="40090001">
      <w:start w:val="1"/>
      <w:numFmt w:val="bullet"/>
      <w:lvlText w:val=""/>
      <w:lvlJc w:val="left"/>
      <w:pPr>
        <w:ind w:left="758" w:hanging="360"/>
      </w:pPr>
      <w:rPr>
        <w:rFonts w:ascii="Symbol" w:hAnsi="Symbol" w:hint="default"/>
      </w:rPr>
    </w:lvl>
    <w:lvl w:ilvl="1" w:tplc="40090003" w:tentative="1">
      <w:start w:val="1"/>
      <w:numFmt w:val="bullet"/>
      <w:lvlText w:val="o"/>
      <w:lvlJc w:val="left"/>
      <w:pPr>
        <w:ind w:left="1478" w:hanging="360"/>
      </w:pPr>
      <w:rPr>
        <w:rFonts w:ascii="Courier New" w:hAnsi="Courier New" w:cs="Courier New" w:hint="default"/>
      </w:rPr>
    </w:lvl>
    <w:lvl w:ilvl="2" w:tplc="40090005" w:tentative="1">
      <w:start w:val="1"/>
      <w:numFmt w:val="bullet"/>
      <w:lvlText w:val=""/>
      <w:lvlJc w:val="left"/>
      <w:pPr>
        <w:ind w:left="2198" w:hanging="360"/>
      </w:pPr>
      <w:rPr>
        <w:rFonts w:ascii="Wingdings" w:hAnsi="Wingdings" w:hint="default"/>
      </w:rPr>
    </w:lvl>
    <w:lvl w:ilvl="3" w:tplc="40090001" w:tentative="1">
      <w:start w:val="1"/>
      <w:numFmt w:val="bullet"/>
      <w:lvlText w:val=""/>
      <w:lvlJc w:val="left"/>
      <w:pPr>
        <w:ind w:left="2918" w:hanging="360"/>
      </w:pPr>
      <w:rPr>
        <w:rFonts w:ascii="Symbol" w:hAnsi="Symbol" w:hint="default"/>
      </w:rPr>
    </w:lvl>
    <w:lvl w:ilvl="4" w:tplc="40090003" w:tentative="1">
      <w:start w:val="1"/>
      <w:numFmt w:val="bullet"/>
      <w:lvlText w:val="o"/>
      <w:lvlJc w:val="left"/>
      <w:pPr>
        <w:ind w:left="3638" w:hanging="360"/>
      </w:pPr>
      <w:rPr>
        <w:rFonts w:ascii="Courier New" w:hAnsi="Courier New" w:cs="Courier New" w:hint="default"/>
      </w:rPr>
    </w:lvl>
    <w:lvl w:ilvl="5" w:tplc="40090005" w:tentative="1">
      <w:start w:val="1"/>
      <w:numFmt w:val="bullet"/>
      <w:lvlText w:val=""/>
      <w:lvlJc w:val="left"/>
      <w:pPr>
        <w:ind w:left="4358" w:hanging="360"/>
      </w:pPr>
      <w:rPr>
        <w:rFonts w:ascii="Wingdings" w:hAnsi="Wingdings" w:hint="default"/>
      </w:rPr>
    </w:lvl>
    <w:lvl w:ilvl="6" w:tplc="40090001" w:tentative="1">
      <w:start w:val="1"/>
      <w:numFmt w:val="bullet"/>
      <w:lvlText w:val=""/>
      <w:lvlJc w:val="left"/>
      <w:pPr>
        <w:ind w:left="5078" w:hanging="360"/>
      </w:pPr>
      <w:rPr>
        <w:rFonts w:ascii="Symbol" w:hAnsi="Symbol" w:hint="default"/>
      </w:rPr>
    </w:lvl>
    <w:lvl w:ilvl="7" w:tplc="40090003" w:tentative="1">
      <w:start w:val="1"/>
      <w:numFmt w:val="bullet"/>
      <w:lvlText w:val="o"/>
      <w:lvlJc w:val="left"/>
      <w:pPr>
        <w:ind w:left="5798" w:hanging="360"/>
      </w:pPr>
      <w:rPr>
        <w:rFonts w:ascii="Courier New" w:hAnsi="Courier New" w:cs="Courier New" w:hint="default"/>
      </w:rPr>
    </w:lvl>
    <w:lvl w:ilvl="8" w:tplc="40090005" w:tentative="1">
      <w:start w:val="1"/>
      <w:numFmt w:val="bullet"/>
      <w:lvlText w:val=""/>
      <w:lvlJc w:val="left"/>
      <w:pPr>
        <w:ind w:left="6518" w:hanging="360"/>
      </w:pPr>
      <w:rPr>
        <w:rFonts w:ascii="Wingdings" w:hAnsi="Wingdings" w:hint="default"/>
      </w:rPr>
    </w:lvl>
  </w:abstractNum>
  <w:abstractNum w:abstractNumId="26">
    <w:nsid w:val="54D23B9A"/>
    <w:multiLevelType w:val="hybridMultilevel"/>
    <w:tmpl w:val="C780FE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6345491"/>
    <w:multiLevelType w:val="hybridMultilevel"/>
    <w:tmpl w:val="29F27C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6AB3920"/>
    <w:multiLevelType w:val="hybridMultilevel"/>
    <w:tmpl w:val="840A0C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7D3716B"/>
    <w:multiLevelType w:val="hybridMultilevel"/>
    <w:tmpl w:val="93DA99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57F05320"/>
    <w:multiLevelType w:val="hybridMultilevel"/>
    <w:tmpl w:val="70A27AE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1">
    <w:nsid w:val="5AE269C7"/>
    <w:multiLevelType w:val="hybridMultilevel"/>
    <w:tmpl w:val="371C97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5CCD7F58"/>
    <w:multiLevelType w:val="hybridMultilevel"/>
    <w:tmpl w:val="C360DD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5D430AC9"/>
    <w:multiLevelType w:val="hybridMultilevel"/>
    <w:tmpl w:val="8C5AF6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1001B1A"/>
    <w:multiLevelType w:val="hybridMultilevel"/>
    <w:tmpl w:val="45AA20D0"/>
    <w:lvl w:ilvl="0" w:tplc="1960FCFC">
      <w:start w:val="1"/>
      <w:numFmt w:val="decimal"/>
      <w:lvlText w:val="%1"/>
      <w:lvlJc w:val="left"/>
      <w:pPr>
        <w:ind w:left="967" w:hanging="851"/>
      </w:pPr>
      <w:rPr>
        <w:rFonts w:ascii="Calibri" w:eastAsia="Calibri" w:hAnsi="Calibri" w:cs="Calibri" w:hint="default"/>
        <w:b/>
        <w:bCs/>
        <w:w w:val="116"/>
        <w:sz w:val="48"/>
        <w:szCs w:val="48"/>
        <w:lang w:val="en-US" w:eastAsia="en-US" w:bidi="ar-SA"/>
      </w:rPr>
    </w:lvl>
    <w:lvl w:ilvl="1" w:tplc="E0EAEF88">
      <w:numFmt w:val="none"/>
      <w:lvlText w:val=""/>
      <w:lvlJc w:val="left"/>
      <w:pPr>
        <w:tabs>
          <w:tab w:val="num" w:pos="360"/>
        </w:tabs>
      </w:pPr>
    </w:lvl>
    <w:lvl w:ilvl="2" w:tplc="D66A335E">
      <w:numFmt w:val="bullet"/>
      <w:lvlText w:val=""/>
      <w:lvlJc w:val="left"/>
      <w:pPr>
        <w:ind w:left="967" w:hanging="284"/>
      </w:pPr>
      <w:rPr>
        <w:rFonts w:ascii="Wingdings" w:eastAsia="Wingdings" w:hAnsi="Wingdings" w:cs="Wingdings" w:hint="default"/>
        <w:w w:val="93"/>
        <w:sz w:val="24"/>
        <w:szCs w:val="24"/>
        <w:lang w:val="en-US" w:eastAsia="en-US" w:bidi="ar-SA"/>
      </w:rPr>
    </w:lvl>
    <w:lvl w:ilvl="3" w:tplc="FFAC2F26">
      <w:numFmt w:val="bullet"/>
      <w:lvlText w:val="•"/>
      <w:lvlJc w:val="left"/>
      <w:pPr>
        <w:ind w:left="1251" w:hanging="284"/>
      </w:pPr>
      <w:rPr>
        <w:rFonts w:ascii="PMingLiU" w:eastAsia="PMingLiU" w:hAnsi="PMingLiU" w:cs="PMingLiU" w:hint="default"/>
        <w:w w:val="40"/>
        <w:sz w:val="24"/>
        <w:szCs w:val="24"/>
        <w:lang w:val="en-US" w:eastAsia="en-US" w:bidi="ar-SA"/>
      </w:rPr>
    </w:lvl>
    <w:lvl w:ilvl="4" w:tplc="3DF409D8">
      <w:numFmt w:val="bullet"/>
      <w:lvlText w:val="•"/>
      <w:lvlJc w:val="left"/>
      <w:pPr>
        <w:ind w:left="3416" w:hanging="284"/>
      </w:pPr>
      <w:rPr>
        <w:rFonts w:hint="default"/>
        <w:lang w:val="en-US" w:eastAsia="en-US" w:bidi="ar-SA"/>
      </w:rPr>
    </w:lvl>
    <w:lvl w:ilvl="5" w:tplc="02863F90">
      <w:numFmt w:val="bullet"/>
      <w:lvlText w:val="•"/>
      <w:lvlJc w:val="left"/>
      <w:pPr>
        <w:ind w:left="4494" w:hanging="284"/>
      </w:pPr>
      <w:rPr>
        <w:rFonts w:hint="default"/>
        <w:lang w:val="en-US" w:eastAsia="en-US" w:bidi="ar-SA"/>
      </w:rPr>
    </w:lvl>
    <w:lvl w:ilvl="6" w:tplc="CA08144C">
      <w:numFmt w:val="bullet"/>
      <w:lvlText w:val="•"/>
      <w:lvlJc w:val="left"/>
      <w:pPr>
        <w:ind w:left="5572" w:hanging="284"/>
      </w:pPr>
      <w:rPr>
        <w:rFonts w:hint="default"/>
        <w:lang w:val="en-US" w:eastAsia="en-US" w:bidi="ar-SA"/>
      </w:rPr>
    </w:lvl>
    <w:lvl w:ilvl="7" w:tplc="EC26FD24">
      <w:numFmt w:val="bullet"/>
      <w:lvlText w:val="•"/>
      <w:lvlJc w:val="left"/>
      <w:pPr>
        <w:ind w:left="6650" w:hanging="284"/>
      </w:pPr>
      <w:rPr>
        <w:rFonts w:hint="default"/>
        <w:lang w:val="en-US" w:eastAsia="en-US" w:bidi="ar-SA"/>
      </w:rPr>
    </w:lvl>
    <w:lvl w:ilvl="8" w:tplc="116C9B56">
      <w:numFmt w:val="bullet"/>
      <w:lvlText w:val="•"/>
      <w:lvlJc w:val="left"/>
      <w:pPr>
        <w:ind w:left="7729" w:hanging="284"/>
      </w:pPr>
      <w:rPr>
        <w:rFonts w:hint="default"/>
        <w:lang w:val="en-US" w:eastAsia="en-US" w:bidi="ar-SA"/>
      </w:rPr>
    </w:lvl>
  </w:abstractNum>
  <w:abstractNum w:abstractNumId="35">
    <w:nsid w:val="6B0F6C4F"/>
    <w:multiLevelType w:val="hybridMultilevel"/>
    <w:tmpl w:val="A5F637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B434139"/>
    <w:multiLevelType w:val="hybridMultilevel"/>
    <w:tmpl w:val="675A4B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6B654334"/>
    <w:multiLevelType w:val="hybridMultilevel"/>
    <w:tmpl w:val="A410875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8">
    <w:nsid w:val="75C72E20"/>
    <w:multiLevelType w:val="hybridMultilevel"/>
    <w:tmpl w:val="16261DD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9">
    <w:nsid w:val="769B6D2B"/>
    <w:multiLevelType w:val="hybridMultilevel"/>
    <w:tmpl w:val="72E8B2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798D758A"/>
    <w:multiLevelType w:val="hybridMultilevel"/>
    <w:tmpl w:val="CCCA13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7CD42E05"/>
    <w:multiLevelType w:val="hybridMultilevel"/>
    <w:tmpl w:val="803C0318"/>
    <w:lvl w:ilvl="0" w:tplc="40090001">
      <w:start w:val="1"/>
      <w:numFmt w:val="bullet"/>
      <w:lvlText w:val=""/>
      <w:lvlJc w:val="left"/>
      <w:pPr>
        <w:ind w:left="908" w:hanging="360"/>
      </w:pPr>
      <w:rPr>
        <w:rFonts w:ascii="Symbol" w:hAnsi="Symbol" w:hint="default"/>
      </w:rPr>
    </w:lvl>
    <w:lvl w:ilvl="1" w:tplc="40090003" w:tentative="1">
      <w:start w:val="1"/>
      <w:numFmt w:val="bullet"/>
      <w:lvlText w:val="o"/>
      <w:lvlJc w:val="left"/>
      <w:pPr>
        <w:ind w:left="1628" w:hanging="360"/>
      </w:pPr>
      <w:rPr>
        <w:rFonts w:ascii="Courier New" w:hAnsi="Courier New" w:cs="Courier New" w:hint="default"/>
      </w:rPr>
    </w:lvl>
    <w:lvl w:ilvl="2" w:tplc="40090005" w:tentative="1">
      <w:start w:val="1"/>
      <w:numFmt w:val="bullet"/>
      <w:lvlText w:val=""/>
      <w:lvlJc w:val="left"/>
      <w:pPr>
        <w:ind w:left="2348" w:hanging="360"/>
      </w:pPr>
      <w:rPr>
        <w:rFonts w:ascii="Wingdings" w:hAnsi="Wingdings" w:hint="default"/>
      </w:rPr>
    </w:lvl>
    <w:lvl w:ilvl="3" w:tplc="40090001" w:tentative="1">
      <w:start w:val="1"/>
      <w:numFmt w:val="bullet"/>
      <w:lvlText w:val=""/>
      <w:lvlJc w:val="left"/>
      <w:pPr>
        <w:ind w:left="3068" w:hanging="360"/>
      </w:pPr>
      <w:rPr>
        <w:rFonts w:ascii="Symbol" w:hAnsi="Symbol" w:hint="default"/>
      </w:rPr>
    </w:lvl>
    <w:lvl w:ilvl="4" w:tplc="40090003" w:tentative="1">
      <w:start w:val="1"/>
      <w:numFmt w:val="bullet"/>
      <w:lvlText w:val="o"/>
      <w:lvlJc w:val="left"/>
      <w:pPr>
        <w:ind w:left="3788" w:hanging="360"/>
      </w:pPr>
      <w:rPr>
        <w:rFonts w:ascii="Courier New" w:hAnsi="Courier New" w:cs="Courier New" w:hint="default"/>
      </w:rPr>
    </w:lvl>
    <w:lvl w:ilvl="5" w:tplc="40090005" w:tentative="1">
      <w:start w:val="1"/>
      <w:numFmt w:val="bullet"/>
      <w:lvlText w:val=""/>
      <w:lvlJc w:val="left"/>
      <w:pPr>
        <w:ind w:left="4508" w:hanging="360"/>
      </w:pPr>
      <w:rPr>
        <w:rFonts w:ascii="Wingdings" w:hAnsi="Wingdings" w:hint="default"/>
      </w:rPr>
    </w:lvl>
    <w:lvl w:ilvl="6" w:tplc="40090001" w:tentative="1">
      <w:start w:val="1"/>
      <w:numFmt w:val="bullet"/>
      <w:lvlText w:val=""/>
      <w:lvlJc w:val="left"/>
      <w:pPr>
        <w:ind w:left="5228" w:hanging="360"/>
      </w:pPr>
      <w:rPr>
        <w:rFonts w:ascii="Symbol" w:hAnsi="Symbol" w:hint="default"/>
      </w:rPr>
    </w:lvl>
    <w:lvl w:ilvl="7" w:tplc="40090003" w:tentative="1">
      <w:start w:val="1"/>
      <w:numFmt w:val="bullet"/>
      <w:lvlText w:val="o"/>
      <w:lvlJc w:val="left"/>
      <w:pPr>
        <w:ind w:left="5948" w:hanging="360"/>
      </w:pPr>
      <w:rPr>
        <w:rFonts w:ascii="Courier New" w:hAnsi="Courier New" w:cs="Courier New" w:hint="default"/>
      </w:rPr>
    </w:lvl>
    <w:lvl w:ilvl="8" w:tplc="40090005" w:tentative="1">
      <w:start w:val="1"/>
      <w:numFmt w:val="bullet"/>
      <w:lvlText w:val=""/>
      <w:lvlJc w:val="left"/>
      <w:pPr>
        <w:ind w:left="6668" w:hanging="360"/>
      </w:pPr>
      <w:rPr>
        <w:rFonts w:ascii="Wingdings" w:hAnsi="Wingdings" w:hint="default"/>
      </w:rPr>
    </w:lvl>
  </w:abstractNum>
  <w:num w:numId="1">
    <w:abstractNumId w:val="12"/>
  </w:num>
  <w:num w:numId="2">
    <w:abstractNumId w:val="3"/>
  </w:num>
  <w:num w:numId="3">
    <w:abstractNumId w:val="21"/>
  </w:num>
  <w:num w:numId="4">
    <w:abstractNumId w:val="37"/>
  </w:num>
  <w:num w:numId="5">
    <w:abstractNumId w:val="30"/>
  </w:num>
  <w:num w:numId="6">
    <w:abstractNumId w:val="22"/>
  </w:num>
  <w:num w:numId="7">
    <w:abstractNumId w:val="7"/>
  </w:num>
  <w:num w:numId="8">
    <w:abstractNumId w:val="39"/>
  </w:num>
  <w:num w:numId="9">
    <w:abstractNumId w:val="16"/>
  </w:num>
  <w:num w:numId="10">
    <w:abstractNumId w:val="6"/>
  </w:num>
  <w:num w:numId="11">
    <w:abstractNumId w:val="35"/>
  </w:num>
  <w:num w:numId="12">
    <w:abstractNumId w:val="41"/>
  </w:num>
  <w:num w:numId="13">
    <w:abstractNumId w:val="20"/>
  </w:num>
  <w:num w:numId="14">
    <w:abstractNumId w:val="2"/>
  </w:num>
  <w:num w:numId="15">
    <w:abstractNumId w:val="0"/>
  </w:num>
  <w:num w:numId="16">
    <w:abstractNumId w:val="11"/>
  </w:num>
  <w:num w:numId="17">
    <w:abstractNumId w:val="4"/>
  </w:num>
  <w:num w:numId="18">
    <w:abstractNumId w:val="9"/>
  </w:num>
  <w:num w:numId="19">
    <w:abstractNumId w:val="36"/>
  </w:num>
  <w:num w:numId="20">
    <w:abstractNumId w:val="29"/>
  </w:num>
  <w:num w:numId="21">
    <w:abstractNumId w:val="33"/>
  </w:num>
  <w:num w:numId="22">
    <w:abstractNumId w:val="26"/>
  </w:num>
  <w:num w:numId="23">
    <w:abstractNumId w:val="15"/>
  </w:num>
  <w:num w:numId="24">
    <w:abstractNumId w:val="25"/>
  </w:num>
  <w:num w:numId="25">
    <w:abstractNumId w:val="24"/>
  </w:num>
  <w:num w:numId="26">
    <w:abstractNumId w:val="19"/>
  </w:num>
  <w:num w:numId="27">
    <w:abstractNumId w:val="27"/>
  </w:num>
  <w:num w:numId="28">
    <w:abstractNumId w:val="18"/>
  </w:num>
  <w:num w:numId="29">
    <w:abstractNumId w:val="32"/>
  </w:num>
  <w:num w:numId="30">
    <w:abstractNumId w:val="8"/>
  </w:num>
  <w:num w:numId="31">
    <w:abstractNumId w:val="5"/>
  </w:num>
  <w:num w:numId="32">
    <w:abstractNumId w:val="23"/>
  </w:num>
  <w:num w:numId="33">
    <w:abstractNumId w:val="10"/>
  </w:num>
  <w:num w:numId="34">
    <w:abstractNumId w:val="14"/>
  </w:num>
  <w:num w:numId="35">
    <w:abstractNumId w:val="31"/>
  </w:num>
  <w:num w:numId="36">
    <w:abstractNumId w:val="38"/>
  </w:num>
  <w:num w:numId="37">
    <w:abstractNumId w:val="40"/>
  </w:num>
  <w:num w:numId="38">
    <w:abstractNumId w:val="28"/>
  </w:num>
  <w:num w:numId="39">
    <w:abstractNumId w:val="13"/>
  </w:num>
  <w:num w:numId="40">
    <w:abstractNumId w:val="34"/>
  </w:num>
  <w:num w:numId="41">
    <w:abstractNumId w:val="17"/>
  </w:num>
  <w:num w:numId="4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58370"/>
  </w:hdrShapeDefaults>
  <w:footnotePr>
    <w:footnote w:id="0"/>
    <w:footnote w:id="1"/>
  </w:footnotePr>
  <w:endnotePr>
    <w:endnote w:id="0"/>
    <w:endnote w:id="1"/>
  </w:endnotePr>
  <w:compat>
    <w:useFELayout/>
  </w:compat>
  <w:rsids>
    <w:rsidRoot w:val="00AA36F2"/>
    <w:rsid w:val="000174E9"/>
    <w:rsid w:val="00041241"/>
    <w:rsid w:val="000442F7"/>
    <w:rsid w:val="00052317"/>
    <w:rsid w:val="0005241A"/>
    <w:rsid w:val="00074F1E"/>
    <w:rsid w:val="00081685"/>
    <w:rsid w:val="00092F4C"/>
    <w:rsid w:val="00094AF9"/>
    <w:rsid w:val="000A1127"/>
    <w:rsid w:val="000B5A76"/>
    <w:rsid w:val="000B7B85"/>
    <w:rsid w:val="000C0413"/>
    <w:rsid w:val="000C469D"/>
    <w:rsid w:val="000D2636"/>
    <w:rsid w:val="000D35FB"/>
    <w:rsid w:val="000F119E"/>
    <w:rsid w:val="000F19F4"/>
    <w:rsid w:val="000F1C7B"/>
    <w:rsid w:val="000F71A2"/>
    <w:rsid w:val="00117548"/>
    <w:rsid w:val="001443BB"/>
    <w:rsid w:val="00161B10"/>
    <w:rsid w:val="00164141"/>
    <w:rsid w:val="00173D4C"/>
    <w:rsid w:val="001A5F72"/>
    <w:rsid w:val="001D1F4F"/>
    <w:rsid w:val="001D380D"/>
    <w:rsid w:val="001D3B86"/>
    <w:rsid w:val="001D4AE0"/>
    <w:rsid w:val="001D57C5"/>
    <w:rsid w:val="001D62EB"/>
    <w:rsid w:val="001D65BB"/>
    <w:rsid w:val="001F25FD"/>
    <w:rsid w:val="00203B8F"/>
    <w:rsid w:val="00204D36"/>
    <w:rsid w:val="0021181A"/>
    <w:rsid w:val="00240A98"/>
    <w:rsid w:val="00270FBC"/>
    <w:rsid w:val="002810E0"/>
    <w:rsid w:val="0029444D"/>
    <w:rsid w:val="002A084A"/>
    <w:rsid w:val="002B5B25"/>
    <w:rsid w:val="002D51AB"/>
    <w:rsid w:val="002D7C9D"/>
    <w:rsid w:val="002E518A"/>
    <w:rsid w:val="002F5912"/>
    <w:rsid w:val="0031723B"/>
    <w:rsid w:val="00327E49"/>
    <w:rsid w:val="00337529"/>
    <w:rsid w:val="00360EC5"/>
    <w:rsid w:val="00383254"/>
    <w:rsid w:val="00387FCB"/>
    <w:rsid w:val="00396E62"/>
    <w:rsid w:val="003A01FD"/>
    <w:rsid w:val="003A143D"/>
    <w:rsid w:val="003A54A7"/>
    <w:rsid w:val="003C053A"/>
    <w:rsid w:val="003C1CA7"/>
    <w:rsid w:val="003C32AB"/>
    <w:rsid w:val="003C7CDE"/>
    <w:rsid w:val="003D125B"/>
    <w:rsid w:val="003D3372"/>
    <w:rsid w:val="003D64F8"/>
    <w:rsid w:val="003E41DA"/>
    <w:rsid w:val="003E592E"/>
    <w:rsid w:val="004044FB"/>
    <w:rsid w:val="00404EA3"/>
    <w:rsid w:val="004111B2"/>
    <w:rsid w:val="0041330A"/>
    <w:rsid w:val="004149FD"/>
    <w:rsid w:val="0045131B"/>
    <w:rsid w:val="00485E76"/>
    <w:rsid w:val="004C7BAD"/>
    <w:rsid w:val="004D03B4"/>
    <w:rsid w:val="004E37B6"/>
    <w:rsid w:val="004E4DAA"/>
    <w:rsid w:val="004F17E4"/>
    <w:rsid w:val="005134DF"/>
    <w:rsid w:val="00513CA5"/>
    <w:rsid w:val="00557AB8"/>
    <w:rsid w:val="00570896"/>
    <w:rsid w:val="00582349"/>
    <w:rsid w:val="00596842"/>
    <w:rsid w:val="005A008D"/>
    <w:rsid w:val="005B0BB7"/>
    <w:rsid w:val="005D6BD7"/>
    <w:rsid w:val="0061150A"/>
    <w:rsid w:val="0062074B"/>
    <w:rsid w:val="0062209E"/>
    <w:rsid w:val="006327F8"/>
    <w:rsid w:val="00647CB7"/>
    <w:rsid w:val="00673185"/>
    <w:rsid w:val="006C1303"/>
    <w:rsid w:val="0070646B"/>
    <w:rsid w:val="00713402"/>
    <w:rsid w:val="00717AC6"/>
    <w:rsid w:val="00726AB4"/>
    <w:rsid w:val="00742C2B"/>
    <w:rsid w:val="0074468E"/>
    <w:rsid w:val="007955CB"/>
    <w:rsid w:val="007A300C"/>
    <w:rsid w:val="007A5347"/>
    <w:rsid w:val="007F079F"/>
    <w:rsid w:val="00843E3F"/>
    <w:rsid w:val="00852519"/>
    <w:rsid w:val="008529FE"/>
    <w:rsid w:val="00855D80"/>
    <w:rsid w:val="00864C7A"/>
    <w:rsid w:val="00875988"/>
    <w:rsid w:val="00883AFC"/>
    <w:rsid w:val="008939D9"/>
    <w:rsid w:val="008A4164"/>
    <w:rsid w:val="008A698B"/>
    <w:rsid w:val="008A6F41"/>
    <w:rsid w:val="008B7F7D"/>
    <w:rsid w:val="008D1C70"/>
    <w:rsid w:val="008D4951"/>
    <w:rsid w:val="008E1C34"/>
    <w:rsid w:val="008E21BA"/>
    <w:rsid w:val="0090653B"/>
    <w:rsid w:val="00906EF2"/>
    <w:rsid w:val="009126C8"/>
    <w:rsid w:val="00921865"/>
    <w:rsid w:val="00925E14"/>
    <w:rsid w:val="00932C15"/>
    <w:rsid w:val="00945BF0"/>
    <w:rsid w:val="0095507D"/>
    <w:rsid w:val="0096260F"/>
    <w:rsid w:val="00970A09"/>
    <w:rsid w:val="00972E34"/>
    <w:rsid w:val="009741FD"/>
    <w:rsid w:val="00976D3C"/>
    <w:rsid w:val="00997FC4"/>
    <w:rsid w:val="009A7627"/>
    <w:rsid w:val="009B4241"/>
    <w:rsid w:val="009C6B48"/>
    <w:rsid w:val="009D2519"/>
    <w:rsid w:val="009D2D50"/>
    <w:rsid w:val="00A02627"/>
    <w:rsid w:val="00A164EC"/>
    <w:rsid w:val="00A23B49"/>
    <w:rsid w:val="00A36738"/>
    <w:rsid w:val="00A869F3"/>
    <w:rsid w:val="00A931F5"/>
    <w:rsid w:val="00AA008A"/>
    <w:rsid w:val="00AA36F2"/>
    <w:rsid w:val="00AA4489"/>
    <w:rsid w:val="00AB215B"/>
    <w:rsid w:val="00AC575B"/>
    <w:rsid w:val="00AD1283"/>
    <w:rsid w:val="00AD42D2"/>
    <w:rsid w:val="00AF66D4"/>
    <w:rsid w:val="00B26558"/>
    <w:rsid w:val="00B47090"/>
    <w:rsid w:val="00B4720A"/>
    <w:rsid w:val="00B639B4"/>
    <w:rsid w:val="00B71C50"/>
    <w:rsid w:val="00B76BC5"/>
    <w:rsid w:val="00B86F03"/>
    <w:rsid w:val="00B90088"/>
    <w:rsid w:val="00B9567E"/>
    <w:rsid w:val="00BA4A99"/>
    <w:rsid w:val="00BC39D6"/>
    <w:rsid w:val="00BD3E8C"/>
    <w:rsid w:val="00BE7568"/>
    <w:rsid w:val="00BE75AF"/>
    <w:rsid w:val="00C061B3"/>
    <w:rsid w:val="00C10298"/>
    <w:rsid w:val="00C208A3"/>
    <w:rsid w:val="00C20D01"/>
    <w:rsid w:val="00C31EDF"/>
    <w:rsid w:val="00C46F35"/>
    <w:rsid w:val="00C574B3"/>
    <w:rsid w:val="00C6624F"/>
    <w:rsid w:val="00C755E1"/>
    <w:rsid w:val="00C767E1"/>
    <w:rsid w:val="00C86A5B"/>
    <w:rsid w:val="00CA1706"/>
    <w:rsid w:val="00CA2D85"/>
    <w:rsid w:val="00CA7BB5"/>
    <w:rsid w:val="00CD5429"/>
    <w:rsid w:val="00CE7B50"/>
    <w:rsid w:val="00CF29DB"/>
    <w:rsid w:val="00D116B3"/>
    <w:rsid w:val="00D30AD6"/>
    <w:rsid w:val="00D54738"/>
    <w:rsid w:val="00DB0F99"/>
    <w:rsid w:val="00DB5017"/>
    <w:rsid w:val="00DB639B"/>
    <w:rsid w:val="00DC3B6B"/>
    <w:rsid w:val="00DE7D6A"/>
    <w:rsid w:val="00DF02E4"/>
    <w:rsid w:val="00DF2699"/>
    <w:rsid w:val="00E01AEC"/>
    <w:rsid w:val="00E134A8"/>
    <w:rsid w:val="00E361AC"/>
    <w:rsid w:val="00E7791C"/>
    <w:rsid w:val="00E9135C"/>
    <w:rsid w:val="00E97CDC"/>
    <w:rsid w:val="00EA3246"/>
    <w:rsid w:val="00ED789E"/>
    <w:rsid w:val="00EF7F13"/>
    <w:rsid w:val="00F16A56"/>
    <w:rsid w:val="00F273F7"/>
    <w:rsid w:val="00F44AD8"/>
    <w:rsid w:val="00F774A6"/>
    <w:rsid w:val="00F804DC"/>
    <w:rsid w:val="00FA5509"/>
    <w:rsid w:val="00FE034A"/>
    <w:rsid w:val="00FE6DD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D50"/>
  </w:style>
  <w:style w:type="paragraph" w:styleId="Heading6">
    <w:name w:val="heading 6"/>
    <w:basedOn w:val="Normal"/>
    <w:link w:val="Heading6Char"/>
    <w:uiPriority w:val="1"/>
    <w:qFormat/>
    <w:rsid w:val="00855D80"/>
    <w:pPr>
      <w:widowControl w:val="0"/>
      <w:autoSpaceDE w:val="0"/>
      <w:autoSpaceDN w:val="0"/>
      <w:spacing w:after="0" w:line="240" w:lineRule="auto"/>
      <w:ind w:left="837" w:hanging="721"/>
      <w:outlineLvl w:val="5"/>
    </w:pPr>
    <w:rPr>
      <w:rFonts w:ascii="Calibri" w:eastAsia="Calibri" w:hAnsi="Calibri" w:cs="Calibri"/>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45BF0"/>
    <w:pPr>
      <w:ind w:left="720"/>
      <w:contextualSpacing/>
    </w:pPr>
  </w:style>
  <w:style w:type="paragraph" w:styleId="BodyText">
    <w:name w:val="Body Text"/>
    <w:basedOn w:val="Normal"/>
    <w:link w:val="BodyTextChar"/>
    <w:uiPriority w:val="1"/>
    <w:qFormat/>
    <w:rsid w:val="003E592E"/>
    <w:pPr>
      <w:widowControl w:val="0"/>
      <w:autoSpaceDE w:val="0"/>
      <w:autoSpaceDN w:val="0"/>
      <w:spacing w:after="0" w:line="240" w:lineRule="auto"/>
    </w:pPr>
    <w:rPr>
      <w:rFonts w:ascii="PMingLiU" w:eastAsia="PMingLiU" w:hAnsi="PMingLiU" w:cs="PMingLiU"/>
      <w:sz w:val="24"/>
      <w:szCs w:val="24"/>
      <w:lang w:val="en-US" w:eastAsia="en-US"/>
    </w:rPr>
  </w:style>
  <w:style w:type="character" w:customStyle="1" w:styleId="BodyTextChar">
    <w:name w:val="Body Text Char"/>
    <w:basedOn w:val="DefaultParagraphFont"/>
    <w:link w:val="BodyText"/>
    <w:uiPriority w:val="1"/>
    <w:rsid w:val="003E592E"/>
    <w:rPr>
      <w:rFonts w:ascii="PMingLiU" w:eastAsia="PMingLiU" w:hAnsi="PMingLiU" w:cs="PMingLiU"/>
      <w:sz w:val="24"/>
      <w:szCs w:val="24"/>
      <w:lang w:val="en-US" w:eastAsia="en-US"/>
    </w:rPr>
  </w:style>
  <w:style w:type="character" w:customStyle="1" w:styleId="Heading6Char">
    <w:name w:val="Heading 6 Char"/>
    <w:basedOn w:val="DefaultParagraphFont"/>
    <w:link w:val="Heading6"/>
    <w:uiPriority w:val="1"/>
    <w:rsid w:val="00855D80"/>
    <w:rPr>
      <w:rFonts w:ascii="Calibri" w:eastAsia="Calibri" w:hAnsi="Calibri" w:cs="Calibri"/>
      <w:b/>
      <w:bCs/>
      <w:sz w:val="26"/>
      <w:szCs w:val="26"/>
      <w:lang w:val="en-US" w:eastAsia="en-US"/>
    </w:rPr>
  </w:style>
  <w:style w:type="paragraph" w:customStyle="1" w:styleId="TableParagraph">
    <w:name w:val="Table Paragraph"/>
    <w:basedOn w:val="Normal"/>
    <w:uiPriority w:val="1"/>
    <w:qFormat/>
    <w:rsid w:val="00855D80"/>
    <w:pPr>
      <w:widowControl w:val="0"/>
      <w:autoSpaceDE w:val="0"/>
      <w:autoSpaceDN w:val="0"/>
      <w:spacing w:after="0" w:line="240" w:lineRule="auto"/>
    </w:pPr>
    <w:rPr>
      <w:rFonts w:ascii="Tahoma" w:eastAsia="Tahoma" w:hAnsi="Tahoma" w:cs="Tahoma"/>
      <w:lang w:val="en-US" w:eastAsia="en-US"/>
    </w:rPr>
  </w:style>
  <w:style w:type="paragraph" w:styleId="Header">
    <w:name w:val="header"/>
    <w:basedOn w:val="Normal"/>
    <w:link w:val="HeaderChar"/>
    <w:uiPriority w:val="99"/>
    <w:semiHidden/>
    <w:unhideWhenUsed/>
    <w:rsid w:val="00404EA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04EA3"/>
  </w:style>
  <w:style w:type="paragraph" w:styleId="Footer">
    <w:name w:val="footer"/>
    <w:basedOn w:val="Normal"/>
    <w:link w:val="FooterChar"/>
    <w:uiPriority w:val="99"/>
    <w:unhideWhenUsed/>
    <w:rsid w:val="00404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4EA3"/>
  </w:style>
</w:styles>
</file>

<file path=word/webSettings.xml><?xml version="1.0" encoding="utf-8"?>
<w:webSettings xmlns:r="http://schemas.openxmlformats.org/officeDocument/2006/relationships" xmlns:w="http://schemas.openxmlformats.org/wordprocessingml/2006/main">
  <w:divs>
    <w:div w:id="61915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8782</Words>
  <Characters>50061</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2020-07-24T07:03:00Z</dcterms:created>
  <dcterms:modified xsi:type="dcterms:W3CDTF">2020-07-24T07:03:00Z</dcterms:modified>
</cp:coreProperties>
</file>